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78600C58" w:rsidR="00403AC1" w:rsidRPr="00CD2394" w:rsidRDefault="00403AC1" w:rsidP="007910DA">
      <w:pPr>
        <w:tabs>
          <w:tab w:val="left" w:pos="360"/>
          <w:tab w:val="left" w:pos="720"/>
        </w:tabs>
        <w:spacing w:line="200" w:lineRule="exact"/>
        <w:ind w:right="-187" w:firstLine="360"/>
        <w:contextualSpacing/>
        <w:jc w:val="center"/>
        <w:outlineLvl w:val="0"/>
      </w:pPr>
      <w:r w:rsidRPr="00CD2394">
        <w:rPr>
          <w:lang w:val="en-CA"/>
        </w:rPr>
        <w:fldChar w:fldCharType="begin"/>
      </w:r>
      <w:r w:rsidRPr="00CD2394">
        <w:rPr>
          <w:lang w:val="en-CA"/>
        </w:rPr>
        <w:instrText xml:space="preserve"> SEQ CHAPTER \h \r 1</w:instrText>
      </w:r>
      <w:r w:rsidRPr="00CD2394">
        <w:rPr>
          <w:lang w:val="en-CA"/>
        </w:rPr>
        <w:fldChar w:fldCharType="end"/>
      </w:r>
      <w:r w:rsidRPr="00CD2394">
        <w:rPr>
          <w:b/>
          <w:bCs/>
        </w:rPr>
        <w:t>MINUTES</w:t>
      </w:r>
    </w:p>
    <w:p w14:paraId="195514EE" w14:textId="77777777" w:rsidR="00403AC1" w:rsidRPr="00CD2394" w:rsidRDefault="00403AC1" w:rsidP="007910DA">
      <w:pPr>
        <w:tabs>
          <w:tab w:val="right" w:pos="9360"/>
        </w:tabs>
        <w:spacing w:line="200" w:lineRule="exact"/>
        <w:ind w:right="-187" w:firstLine="360"/>
        <w:contextualSpacing/>
        <w:jc w:val="center"/>
        <w:outlineLvl w:val="0"/>
      </w:pPr>
      <w:r w:rsidRPr="00CD2394">
        <w:rPr>
          <w:b/>
          <w:bCs/>
        </w:rPr>
        <w:t>WEBER COUNTY COMMISSION</w:t>
      </w:r>
    </w:p>
    <w:p w14:paraId="4AD63234" w14:textId="24C2A0CC" w:rsidR="00403AC1" w:rsidRPr="00CD2394" w:rsidRDefault="00354372" w:rsidP="00833A97">
      <w:pPr>
        <w:spacing w:line="220" w:lineRule="exact"/>
        <w:ind w:right="-187" w:firstLine="360"/>
        <w:contextualSpacing/>
        <w:jc w:val="center"/>
        <w:outlineLvl w:val="0"/>
      </w:pPr>
      <w:r w:rsidRPr="00CD2394">
        <w:rPr>
          <w:noProof/>
          <w:highlight w:val="lightGray"/>
        </w:rPr>
        <mc:AlternateContent>
          <mc:Choice Requires="wps">
            <w:drawing>
              <wp:anchor distT="0" distB="0" distL="114300" distR="114300" simplePos="0" relativeHeight="251659264" behindDoc="0" locked="0" layoutInCell="1" allowOverlap="1" wp14:anchorId="270FD456" wp14:editId="27C90512">
                <wp:simplePos x="0" y="0"/>
                <wp:positionH relativeFrom="margin">
                  <wp:posOffset>-68580</wp:posOffset>
                </wp:positionH>
                <wp:positionV relativeFrom="paragraph">
                  <wp:posOffset>172085</wp:posOffset>
                </wp:positionV>
                <wp:extent cx="6918960" cy="3124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960" cy="312420"/>
                        </a:xfrm>
                        <a:prstGeom prst="rect">
                          <a:avLst/>
                        </a:prstGeom>
                        <a:solidFill>
                          <a:srgbClr val="FFFFFF"/>
                        </a:solidFill>
                        <a:ln w="9525">
                          <a:solidFill>
                            <a:srgbClr val="000000"/>
                          </a:solidFill>
                          <a:miter lim="800000"/>
                          <a:headEnd/>
                          <a:tailEnd/>
                        </a:ln>
                      </wps:spPr>
                      <wps:txbx>
                        <w:txbxContent>
                          <w:p w14:paraId="6CED0A3E" w14:textId="73C4CB10" w:rsidR="00E802F2" w:rsidRPr="00FA0E8E" w:rsidRDefault="00E802F2" w:rsidP="001B4735">
                            <w:pPr>
                              <w:tabs>
                                <w:tab w:val="left" w:pos="3330"/>
                              </w:tabs>
                              <w:spacing w:line="116" w:lineRule="exact"/>
                              <w:ind w:right="-72"/>
                              <w:jc w:val="both"/>
                              <w:rPr>
                                <w:sz w:val="16"/>
                                <w:szCs w:val="16"/>
                              </w:rPr>
                            </w:pPr>
                            <w:r w:rsidRPr="00A91C7C">
                              <w:rPr>
                                <w:spacing w:val="-6"/>
                                <w:sz w:val="16"/>
                                <w:szCs w:val="16"/>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5.4pt;margin-top:13.55pt;width:544.8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">
                <v:textbox>
                  <w:txbxContent>
                    <w:p w14:paraId="6CED0A3E" w14:textId="73C4CB10" w:rsidR="00E802F2" w:rsidRPr="00FA0E8E" w:rsidRDefault="00E802F2" w:rsidP="001B4735">
                      <w:pPr>
                        <w:tabs>
                          <w:tab w:val="left" w:pos="3330"/>
                        </w:tabs>
                        <w:spacing w:line="116" w:lineRule="exact"/>
                        <w:ind w:right="-72"/>
                        <w:jc w:val="both"/>
                        <w:rPr>
                          <w:sz w:val="16"/>
                          <w:szCs w:val="16"/>
                        </w:rPr>
                      </w:pPr>
                      <w:r w:rsidRPr="00A91C7C">
                        <w:rPr>
                          <w:spacing w:val="-6"/>
                          <w:sz w:val="16"/>
                          <w:szCs w:val="16"/>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r w:rsidR="00403AC1" w:rsidRPr="00CD2394">
        <w:t xml:space="preserve">Tuesday, </w:t>
      </w:r>
      <w:r w:rsidR="00044151" w:rsidRPr="00CD2394">
        <w:t>April</w:t>
      </w:r>
      <w:r w:rsidR="00314FA7" w:rsidRPr="00CD2394">
        <w:t xml:space="preserve"> </w:t>
      </w:r>
      <w:r w:rsidR="00B051EA" w:rsidRPr="00CD2394">
        <w:t xml:space="preserve">14, </w:t>
      </w:r>
      <w:r w:rsidR="00403AC1" w:rsidRPr="00CD2394">
        <w:t>20</w:t>
      </w:r>
      <w:r w:rsidR="007B497B" w:rsidRPr="00CD2394">
        <w:t>20</w:t>
      </w:r>
      <w:r w:rsidR="00403AC1" w:rsidRPr="00CD2394">
        <w:t xml:space="preserve"> - </w:t>
      </w:r>
      <w:r w:rsidR="00044151" w:rsidRPr="00CD2394">
        <w:t>10</w:t>
      </w:r>
      <w:r w:rsidR="00403AC1" w:rsidRPr="00CD2394">
        <w:t>:0</w:t>
      </w:r>
      <w:r w:rsidR="00044151" w:rsidRPr="00CD2394">
        <w:t>0</w:t>
      </w:r>
      <w:r w:rsidR="00403AC1" w:rsidRPr="00CD2394">
        <w:t xml:space="preserve"> </w:t>
      </w:r>
      <w:r w:rsidR="00044151" w:rsidRPr="00CD2394">
        <w:t>a</w:t>
      </w:r>
      <w:r w:rsidR="00403AC1" w:rsidRPr="00CD2394">
        <w:t>.m.</w:t>
      </w:r>
      <w:r w:rsidR="00E27ECB" w:rsidRPr="00CD2394">
        <w:t xml:space="preserve"> - Electronic Meeting</w:t>
      </w:r>
    </w:p>
    <w:p w14:paraId="1650C1D8" w14:textId="77777777" w:rsidR="00403AC1" w:rsidRPr="00CD2394" w:rsidRDefault="00403AC1" w:rsidP="00F16829">
      <w:pPr>
        <w:spacing w:line="220" w:lineRule="exact"/>
        <w:ind w:right="-180" w:firstLine="360"/>
        <w:contextualSpacing/>
        <w:jc w:val="both"/>
      </w:pPr>
    </w:p>
    <w:p w14:paraId="332943DA" w14:textId="77777777" w:rsidR="00403AC1" w:rsidRPr="00CD2394" w:rsidRDefault="00403AC1" w:rsidP="00F16829">
      <w:pPr>
        <w:spacing w:line="220" w:lineRule="exact"/>
        <w:ind w:right="-180" w:firstLine="360"/>
        <w:contextualSpacing/>
        <w:jc w:val="both"/>
      </w:pPr>
    </w:p>
    <w:p w14:paraId="511CC781" w14:textId="77777777" w:rsidR="00123297" w:rsidRPr="00CD2394" w:rsidRDefault="00123297" w:rsidP="00F16829">
      <w:pPr>
        <w:spacing w:line="220" w:lineRule="exact"/>
        <w:ind w:right="-180"/>
        <w:contextualSpacing/>
        <w:jc w:val="both"/>
        <w:outlineLvl w:val="0"/>
        <w:rPr>
          <w:b/>
          <w:bCs/>
          <w:smallCaps/>
        </w:rPr>
      </w:pPr>
    </w:p>
    <w:p w14:paraId="581E7A60" w14:textId="7BC754D3" w:rsidR="00403AC1" w:rsidRPr="00CD2394" w:rsidRDefault="00403AC1" w:rsidP="00A91C7C">
      <w:pPr>
        <w:spacing w:line="200" w:lineRule="exact"/>
        <w:ind w:right="-187"/>
        <w:contextualSpacing/>
        <w:jc w:val="both"/>
        <w:outlineLvl w:val="0"/>
        <w:rPr>
          <w:bCs/>
          <w:spacing w:val="-10"/>
        </w:rPr>
      </w:pPr>
      <w:r w:rsidRPr="00CD2394">
        <w:rPr>
          <w:b/>
          <w:bCs/>
          <w:smallCaps/>
          <w:spacing w:val="-10"/>
        </w:rPr>
        <w:t>Weber County Commissioners</w:t>
      </w:r>
      <w:r w:rsidRPr="00CD2394">
        <w:rPr>
          <w:b/>
          <w:bCs/>
          <w:spacing w:val="-10"/>
        </w:rPr>
        <w:t xml:space="preserve">:  </w:t>
      </w:r>
      <w:r w:rsidR="00CC4074" w:rsidRPr="00CD2394">
        <w:rPr>
          <w:spacing w:val="-10"/>
        </w:rPr>
        <w:t>Gage Froerer</w:t>
      </w:r>
      <w:r w:rsidR="001B5D31" w:rsidRPr="00CD2394">
        <w:rPr>
          <w:spacing w:val="-10"/>
        </w:rPr>
        <w:t>,</w:t>
      </w:r>
      <w:r w:rsidR="00A37705" w:rsidRPr="00CD2394">
        <w:rPr>
          <w:spacing w:val="-10"/>
        </w:rPr>
        <w:t xml:space="preserve"> </w:t>
      </w:r>
      <w:r w:rsidR="00D04E90" w:rsidRPr="00CD2394">
        <w:rPr>
          <w:spacing w:val="-10"/>
        </w:rPr>
        <w:t>“Jim” H. Harvey</w:t>
      </w:r>
      <w:r w:rsidR="001B5D31" w:rsidRPr="00CD2394">
        <w:rPr>
          <w:spacing w:val="-10"/>
        </w:rPr>
        <w:t xml:space="preserve">, and </w:t>
      </w:r>
      <w:r w:rsidRPr="00CD2394">
        <w:rPr>
          <w:spacing w:val="-10"/>
        </w:rPr>
        <w:t>Scott K</w:t>
      </w:r>
      <w:r w:rsidRPr="00CD2394">
        <w:rPr>
          <w:bCs/>
          <w:spacing w:val="-10"/>
        </w:rPr>
        <w:t>. Jenkins</w:t>
      </w:r>
      <w:r w:rsidR="001B5D31" w:rsidRPr="00CD2394">
        <w:rPr>
          <w:bCs/>
          <w:spacing w:val="-10"/>
        </w:rPr>
        <w:t>.</w:t>
      </w:r>
    </w:p>
    <w:p w14:paraId="24499EE7" w14:textId="77777777" w:rsidR="00403AC1" w:rsidRPr="00CD2394" w:rsidRDefault="00403AC1" w:rsidP="007910DA">
      <w:pPr>
        <w:tabs>
          <w:tab w:val="left" w:pos="540"/>
        </w:tabs>
        <w:spacing w:line="80" w:lineRule="exact"/>
        <w:ind w:left="-187" w:right="-187" w:firstLine="360"/>
        <w:contextualSpacing/>
        <w:jc w:val="both"/>
        <w:outlineLvl w:val="0"/>
        <w:rPr>
          <w:b/>
          <w:bCs/>
          <w:smallCaps/>
        </w:rPr>
      </w:pPr>
    </w:p>
    <w:p w14:paraId="3761B838" w14:textId="2BA1F08F" w:rsidR="00403AC1" w:rsidRPr="001B4735" w:rsidRDefault="0023729D" w:rsidP="00A91C7C">
      <w:pPr>
        <w:spacing w:line="200" w:lineRule="exact"/>
        <w:ind w:right="-187"/>
        <w:contextualSpacing/>
        <w:jc w:val="both"/>
        <w:outlineLvl w:val="0"/>
        <w:rPr>
          <w:spacing w:val="-8"/>
        </w:rPr>
      </w:pPr>
      <w:r w:rsidRPr="001B4735">
        <w:rPr>
          <w:b/>
          <w:bCs/>
          <w:smallCaps/>
          <w:spacing w:val="-8"/>
        </w:rPr>
        <w:t>St</w:t>
      </w:r>
      <w:r w:rsidR="00403AC1" w:rsidRPr="001B4735">
        <w:rPr>
          <w:b/>
          <w:bCs/>
          <w:smallCaps/>
          <w:spacing w:val="-8"/>
        </w:rPr>
        <w:t xml:space="preserve">aff Present: </w:t>
      </w:r>
      <w:r w:rsidR="003B0C80" w:rsidRPr="001B4735">
        <w:rPr>
          <w:b/>
          <w:bCs/>
          <w:smallCaps/>
          <w:spacing w:val="-8"/>
        </w:rPr>
        <w:t xml:space="preserve"> </w:t>
      </w:r>
      <w:r w:rsidR="000B3202" w:rsidRPr="001B4735">
        <w:rPr>
          <w:bCs/>
          <w:spacing w:val="-8"/>
        </w:rPr>
        <w:t>Ricky D. Hatch,</w:t>
      </w:r>
      <w:r w:rsidR="00403AC1" w:rsidRPr="001B4735">
        <w:rPr>
          <w:bCs/>
          <w:spacing w:val="-8"/>
        </w:rPr>
        <w:t xml:space="preserve"> </w:t>
      </w:r>
      <w:r w:rsidR="000B3202" w:rsidRPr="001B4735">
        <w:rPr>
          <w:bCs/>
          <w:spacing w:val="-8"/>
        </w:rPr>
        <w:t>County C</w:t>
      </w:r>
      <w:r w:rsidR="00403AC1" w:rsidRPr="001B4735">
        <w:rPr>
          <w:bCs/>
          <w:spacing w:val="-8"/>
        </w:rPr>
        <w:t>lerk/Auditor</w:t>
      </w:r>
      <w:r w:rsidR="00E50BC3" w:rsidRPr="001B4735">
        <w:rPr>
          <w:bCs/>
          <w:spacing w:val="-8"/>
        </w:rPr>
        <w:t xml:space="preserve">; </w:t>
      </w:r>
      <w:r w:rsidR="00FD4FE6">
        <w:rPr>
          <w:bCs/>
          <w:spacing w:val="-8"/>
        </w:rPr>
        <w:t xml:space="preserve">Christopher Crockett, Deputy County Attorney; </w:t>
      </w:r>
      <w:r w:rsidR="00403AC1" w:rsidRPr="001B4735">
        <w:rPr>
          <w:bCs/>
          <w:spacing w:val="-8"/>
        </w:rPr>
        <w:t>and F</w:t>
      </w:r>
      <w:r w:rsidR="00403AC1" w:rsidRPr="001B4735">
        <w:rPr>
          <w:spacing w:val="-8"/>
        </w:rPr>
        <w:t>átima Fernelius, of the Clerk/Auditor’s Office, who took minutes.</w:t>
      </w:r>
    </w:p>
    <w:p w14:paraId="12D6B5B2" w14:textId="77777777" w:rsidR="00CD2394" w:rsidRPr="00CD2394" w:rsidRDefault="00CD2394" w:rsidP="007910DA">
      <w:pPr>
        <w:spacing w:line="80" w:lineRule="exact"/>
        <w:ind w:right="-187"/>
        <w:contextualSpacing/>
        <w:jc w:val="both"/>
        <w:outlineLvl w:val="0"/>
      </w:pPr>
    </w:p>
    <w:p w14:paraId="4830263A" w14:textId="78BFE27F" w:rsidR="00CD2394" w:rsidRDefault="00CD2394" w:rsidP="00A6777D">
      <w:pPr>
        <w:pStyle w:val="ListParagraph"/>
        <w:numPr>
          <w:ilvl w:val="0"/>
          <w:numId w:val="14"/>
        </w:numPr>
        <w:tabs>
          <w:tab w:val="left" w:pos="360"/>
        </w:tabs>
        <w:autoSpaceDE/>
        <w:autoSpaceDN/>
        <w:adjustRightInd/>
        <w:spacing w:line="200" w:lineRule="exact"/>
        <w:ind w:left="720" w:right="-187" w:hanging="720"/>
      </w:pPr>
      <w:r w:rsidRPr="00CD2394">
        <w:rPr>
          <w:b/>
          <w:smallCaps/>
        </w:rPr>
        <w:t>Welcome</w:t>
      </w:r>
      <w:r w:rsidRPr="00CD2394">
        <w:t xml:space="preserve"> </w:t>
      </w:r>
      <w:r w:rsidRPr="00CD2394">
        <w:rPr>
          <w:b/>
        </w:rPr>
        <w:t>-</w:t>
      </w:r>
      <w:r w:rsidRPr="00CD2394">
        <w:t xml:space="preserve"> Chair Froerer</w:t>
      </w:r>
    </w:p>
    <w:p w14:paraId="74610BC8" w14:textId="626F28F2" w:rsidR="00C87107" w:rsidRPr="00CD2394" w:rsidRDefault="00C87107" w:rsidP="00A6777D">
      <w:pPr>
        <w:pStyle w:val="ListParagraph"/>
        <w:numPr>
          <w:ilvl w:val="0"/>
          <w:numId w:val="14"/>
        </w:numPr>
        <w:tabs>
          <w:tab w:val="left" w:pos="360"/>
        </w:tabs>
        <w:autoSpaceDE/>
        <w:autoSpaceDN/>
        <w:adjustRightInd/>
        <w:spacing w:line="200" w:lineRule="exact"/>
        <w:ind w:left="720" w:right="-187" w:hanging="720"/>
      </w:pPr>
      <w:r>
        <w:rPr>
          <w:b/>
          <w:smallCaps/>
        </w:rPr>
        <w:t>Pledge of allegiance</w:t>
      </w:r>
      <w:r>
        <w:t xml:space="preserve"> </w:t>
      </w:r>
      <w:r w:rsidRPr="00CD2394">
        <w:rPr>
          <w:b/>
        </w:rPr>
        <w:t>-</w:t>
      </w:r>
      <w:r w:rsidRPr="00CD2394">
        <w:t xml:space="preserve"> </w:t>
      </w:r>
      <w:r>
        <w:t xml:space="preserve">Commissioner Harvey </w:t>
      </w:r>
    </w:p>
    <w:p w14:paraId="7A37668B" w14:textId="77777777" w:rsidR="00CD2394" w:rsidRPr="00CD2394" w:rsidRDefault="00CD2394" w:rsidP="00A6777D">
      <w:pPr>
        <w:pStyle w:val="ListParagraph"/>
        <w:numPr>
          <w:ilvl w:val="0"/>
          <w:numId w:val="14"/>
        </w:numPr>
        <w:tabs>
          <w:tab w:val="left" w:pos="360"/>
        </w:tabs>
        <w:autoSpaceDE/>
        <w:autoSpaceDN/>
        <w:adjustRightInd/>
        <w:spacing w:line="200" w:lineRule="exact"/>
        <w:ind w:left="720" w:right="-187" w:hanging="720"/>
        <w:rPr>
          <w:b/>
        </w:rPr>
      </w:pPr>
      <w:r w:rsidRPr="00CD2394">
        <w:rPr>
          <w:b/>
          <w:smallCaps/>
        </w:rPr>
        <w:t>Invocation</w:t>
      </w:r>
      <w:r w:rsidRPr="00CD2394">
        <w:t xml:space="preserve"> </w:t>
      </w:r>
      <w:r w:rsidRPr="00CD2394">
        <w:rPr>
          <w:b/>
        </w:rPr>
        <w:t xml:space="preserve">- </w:t>
      </w:r>
      <w:r w:rsidRPr="00CD2394">
        <w:t>Commissioner Jenkins</w:t>
      </w:r>
    </w:p>
    <w:p w14:paraId="3A65DCC8" w14:textId="77777777" w:rsidR="00CD2394" w:rsidRPr="00CD2394" w:rsidRDefault="00CD2394" w:rsidP="00A6777D">
      <w:pPr>
        <w:tabs>
          <w:tab w:val="left" w:pos="360"/>
        </w:tabs>
        <w:spacing w:line="200" w:lineRule="exact"/>
        <w:ind w:right="-187"/>
      </w:pPr>
      <w:r w:rsidRPr="00CD2394">
        <w:rPr>
          <w:b/>
        </w:rPr>
        <w:t>C.</w:t>
      </w:r>
      <w:r w:rsidRPr="00CD2394">
        <w:rPr>
          <w:b/>
        </w:rPr>
        <w:tab/>
      </w:r>
      <w:r w:rsidRPr="00CD2394">
        <w:rPr>
          <w:b/>
          <w:smallCaps/>
        </w:rPr>
        <w:t>Thought of the Day</w:t>
      </w:r>
      <w:r w:rsidRPr="00CD2394">
        <w:t xml:space="preserve"> </w:t>
      </w:r>
      <w:r w:rsidRPr="00CD2394">
        <w:rPr>
          <w:b/>
        </w:rPr>
        <w:t xml:space="preserve">- </w:t>
      </w:r>
      <w:r w:rsidRPr="00CD2394">
        <w:t>Chair Froerer</w:t>
      </w:r>
    </w:p>
    <w:p w14:paraId="70D3A8EA" w14:textId="77777777" w:rsidR="00CD2394" w:rsidRPr="00CD2394" w:rsidRDefault="00CD2394" w:rsidP="007910DA">
      <w:pPr>
        <w:tabs>
          <w:tab w:val="left" w:pos="360"/>
        </w:tabs>
        <w:spacing w:line="80" w:lineRule="exact"/>
        <w:ind w:right="-187"/>
      </w:pPr>
    </w:p>
    <w:p w14:paraId="05FC4E55" w14:textId="6087F154" w:rsidR="006E64D3" w:rsidRPr="00510F04" w:rsidRDefault="00CD2394" w:rsidP="00B21E8F">
      <w:pPr>
        <w:tabs>
          <w:tab w:val="left" w:pos="360"/>
        </w:tabs>
        <w:spacing w:line="210" w:lineRule="exact"/>
        <w:ind w:right="-187"/>
        <w:jc w:val="both"/>
      </w:pPr>
      <w:r w:rsidRPr="00CD2394">
        <w:rPr>
          <w:b/>
        </w:rPr>
        <w:t>D.</w:t>
      </w:r>
      <w:r w:rsidRPr="00CD2394">
        <w:tab/>
      </w:r>
      <w:r w:rsidRPr="00CD2394">
        <w:rPr>
          <w:b/>
          <w:smallCaps/>
        </w:rPr>
        <w:t>Public Comments:</w:t>
      </w:r>
      <w:r w:rsidRPr="00CD2394">
        <w:rPr>
          <w:b/>
          <w:i/>
        </w:rPr>
        <w:t xml:space="preserve"> </w:t>
      </w:r>
      <w:r w:rsidR="007660B6" w:rsidRPr="007660B6">
        <w:t>In response to</w:t>
      </w:r>
      <w:r w:rsidR="007660B6">
        <w:rPr>
          <w:b/>
        </w:rPr>
        <w:t xml:space="preserve"> </w:t>
      </w:r>
      <w:r w:rsidR="007660B6" w:rsidRPr="006E64D3">
        <w:t>Gloria Martinez</w:t>
      </w:r>
      <w:r w:rsidR="007660B6">
        <w:t>’s comment</w:t>
      </w:r>
      <w:r w:rsidR="007660B6">
        <w:t xml:space="preserve">, </w:t>
      </w:r>
      <w:r w:rsidR="0009618D" w:rsidRPr="0009618D">
        <w:t xml:space="preserve">Chair </w:t>
      </w:r>
      <w:r w:rsidR="007660B6">
        <w:t xml:space="preserve">Froerer </w:t>
      </w:r>
      <w:r w:rsidR="000E1B29">
        <w:t xml:space="preserve">and </w:t>
      </w:r>
      <w:r w:rsidR="00294F18">
        <w:t xml:space="preserve">Commissioner </w:t>
      </w:r>
      <w:r w:rsidR="000E1B29">
        <w:t>Harvey said</w:t>
      </w:r>
      <w:r w:rsidR="009C70E9">
        <w:t xml:space="preserve"> that the county </w:t>
      </w:r>
      <w:r w:rsidR="00294F18">
        <w:t>wa</w:t>
      </w:r>
      <w:r w:rsidR="009C70E9">
        <w:t xml:space="preserve">s not letting go a major </w:t>
      </w:r>
      <w:r w:rsidR="00294F18">
        <w:t xml:space="preserve">portion </w:t>
      </w:r>
      <w:r w:rsidR="009C70E9">
        <w:t xml:space="preserve">of </w:t>
      </w:r>
      <w:r w:rsidR="00294F18">
        <w:t>library staff</w:t>
      </w:r>
      <w:r w:rsidR="009C70E9">
        <w:t xml:space="preserve"> but </w:t>
      </w:r>
      <w:r w:rsidR="007977D8">
        <w:t>lo</w:t>
      </w:r>
      <w:r w:rsidR="008637EB">
        <w:t>o</w:t>
      </w:r>
      <w:r w:rsidR="007977D8">
        <w:t>ki</w:t>
      </w:r>
      <w:r w:rsidR="008637EB">
        <w:t>n</w:t>
      </w:r>
      <w:r w:rsidR="007977D8">
        <w:t>g</w:t>
      </w:r>
      <w:r w:rsidR="008637EB">
        <w:t xml:space="preserve"> a</w:t>
      </w:r>
      <w:r w:rsidR="007977D8">
        <w:t>t</w:t>
      </w:r>
      <w:r w:rsidR="008637EB">
        <w:t xml:space="preserve"> temporary </w:t>
      </w:r>
      <w:r w:rsidR="009C70E9">
        <w:t>furlough</w:t>
      </w:r>
      <w:r w:rsidR="007977D8">
        <w:t>s</w:t>
      </w:r>
      <w:r w:rsidR="009C70E9">
        <w:t xml:space="preserve"> </w:t>
      </w:r>
      <w:r w:rsidR="008B30A6">
        <w:t xml:space="preserve">for part-timers </w:t>
      </w:r>
      <w:r w:rsidR="000A4D77">
        <w:t>while the work is not there</w:t>
      </w:r>
      <w:r w:rsidR="00F62B5A">
        <w:t xml:space="preserve"> and buildings are closed</w:t>
      </w:r>
      <w:r w:rsidR="007660B6">
        <w:t xml:space="preserve"> to the public</w:t>
      </w:r>
      <w:r w:rsidR="008B30A6">
        <w:t xml:space="preserve">.  </w:t>
      </w:r>
    </w:p>
    <w:p w14:paraId="4C42C13A" w14:textId="77777777" w:rsidR="00CD2394" w:rsidRPr="00CD2394" w:rsidRDefault="00CD2394" w:rsidP="007910DA">
      <w:pPr>
        <w:tabs>
          <w:tab w:val="left" w:pos="360"/>
        </w:tabs>
        <w:spacing w:line="80" w:lineRule="exact"/>
        <w:ind w:left="720" w:right="-187" w:hanging="720"/>
        <w:jc w:val="both"/>
      </w:pPr>
    </w:p>
    <w:p w14:paraId="37FBB16E" w14:textId="77777777" w:rsidR="00CD2394" w:rsidRPr="00CD2394" w:rsidRDefault="00CD2394" w:rsidP="00F16829">
      <w:pPr>
        <w:tabs>
          <w:tab w:val="left" w:pos="360"/>
        </w:tabs>
        <w:spacing w:line="210" w:lineRule="exact"/>
        <w:ind w:right="-180"/>
        <w:jc w:val="both"/>
        <w:rPr>
          <w:b/>
          <w:i/>
        </w:rPr>
      </w:pPr>
      <w:r w:rsidRPr="00CD2394">
        <w:rPr>
          <w:b/>
        </w:rPr>
        <w:t>E.</w:t>
      </w:r>
      <w:r w:rsidRPr="00CD2394">
        <w:rPr>
          <w:b/>
        </w:rPr>
        <w:tab/>
      </w:r>
      <w:r w:rsidRPr="00CD2394">
        <w:rPr>
          <w:b/>
          <w:smallCaps/>
        </w:rPr>
        <w:t>Consent Items:</w:t>
      </w:r>
    </w:p>
    <w:p w14:paraId="4DD28DE5" w14:textId="77777777" w:rsidR="00CD2394" w:rsidRPr="00CD2394" w:rsidRDefault="00CD2394" w:rsidP="00A6777D">
      <w:pPr>
        <w:tabs>
          <w:tab w:val="left" w:pos="360"/>
        </w:tabs>
        <w:spacing w:line="200" w:lineRule="exact"/>
        <w:ind w:left="720" w:right="-187" w:hanging="360"/>
        <w:jc w:val="both"/>
      </w:pPr>
      <w:r w:rsidRPr="00CD2394">
        <w:t>1.</w:t>
      </w:r>
      <w:r w:rsidRPr="00CD2394">
        <w:tab/>
        <w:t>Warrants #2632-2662 and #448770-448905 in the amount of $2,108,463.40</w:t>
      </w:r>
    </w:p>
    <w:p w14:paraId="219A683B" w14:textId="77777777" w:rsidR="00CD2394" w:rsidRPr="00CD2394" w:rsidRDefault="00CD2394" w:rsidP="00A6777D">
      <w:pPr>
        <w:tabs>
          <w:tab w:val="left" w:pos="360"/>
        </w:tabs>
        <w:spacing w:line="200" w:lineRule="exact"/>
        <w:ind w:left="720" w:right="-187" w:hanging="360"/>
        <w:jc w:val="both"/>
      </w:pPr>
      <w:r w:rsidRPr="00CD2394">
        <w:t>2.</w:t>
      </w:r>
      <w:r w:rsidRPr="00CD2394">
        <w:tab/>
        <w:t xml:space="preserve">Purchase orders in the amount $34,307.02 </w:t>
      </w:r>
    </w:p>
    <w:p w14:paraId="3B9D5156" w14:textId="77777777" w:rsidR="00CD2394" w:rsidRPr="00CD2394" w:rsidRDefault="00CD2394" w:rsidP="00A6777D">
      <w:pPr>
        <w:tabs>
          <w:tab w:val="left" w:pos="360"/>
        </w:tabs>
        <w:spacing w:line="200" w:lineRule="exact"/>
        <w:ind w:left="720" w:right="-187" w:hanging="360"/>
        <w:jc w:val="both"/>
      </w:pPr>
      <w:r w:rsidRPr="00CD2394">
        <w:t>3.</w:t>
      </w:r>
      <w:r w:rsidRPr="00CD2394">
        <w:tab/>
        <w:t>Minutes for the meeting held on April 7, 2020</w:t>
      </w:r>
    </w:p>
    <w:p w14:paraId="1D462909" w14:textId="77777777" w:rsidR="00CD2394" w:rsidRPr="00CD2394" w:rsidRDefault="00CD2394" w:rsidP="00A6777D">
      <w:pPr>
        <w:tabs>
          <w:tab w:val="left" w:pos="360"/>
        </w:tabs>
        <w:spacing w:line="200" w:lineRule="exact"/>
        <w:ind w:left="720" w:right="-187" w:hanging="360"/>
        <w:jc w:val="both"/>
      </w:pPr>
      <w:r w:rsidRPr="00CD2394">
        <w:t xml:space="preserve">4. </w:t>
      </w:r>
      <w:r w:rsidRPr="00CD2394">
        <w:tab/>
        <w:t xml:space="preserve">New business licenses </w:t>
      </w:r>
    </w:p>
    <w:p w14:paraId="27A0FB1D" w14:textId="77777777" w:rsidR="00CD2394" w:rsidRPr="00CD2394" w:rsidRDefault="00CD2394" w:rsidP="00A6777D">
      <w:pPr>
        <w:tabs>
          <w:tab w:val="left" w:pos="360"/>
        </w:tabs>
        <w:spacing w:line="200" w:lineRule="exact"/>
        <w:ind w:left="720" w:right="-187" w:hanging="360"/>
        <w:jc w:val="both"/>
      </w:pPr>
      <w:r w:rsidRPr="00CD2394">
        <w:t>5.</w:t>
      </w:r>
      <w:r w:rsidRPr="00CD2394">
        <w:tab/>
        <w:t xml:space="preserve">Settlement Agreement with </w:t>
      </w:r>
      <w:proofErr w:type="spellStart"/>
      <w:r w:rsidRPr="00CD2394">
        <w:t>UniFirst</w:t>
      </w:r>
      <w:proofErr w:type="spellEnd"/>
      <w:r w:rsidRPr="00CD2394">
        <w:t xml:space="preserve"> Corporation</w:t>
      </w:r>
    </w:p>
    <w:p w14:paraId="65CE4DE4" w14:textId="77777777" w:rsidR="00CD2394" w:rsidRPr="00CD2394" w:rsidRDefault="00CD2394" w:rsidP="00A6777D">
      <w:pPr>
        <w:tabs>
          <w:tab w:val="left" w:pos="360"/>
        </w:tabs>
        <w:spacing w:line="200" w:lineRule="exact"/>
        <w:ind w:left="720" w:right="-187" w:hanging="360"/>
        <w:jc w:val="both"/>
      </w:pPr>
      <w:r w:rsidRPr="00CD2394">
        <w:t>6.</w:t>
      </w:r>
      <w:r w:rsidRPr="00CD2394">
        <w:tab/>
        <w:t>Retirement Agreements:  Michael Ledesma; Lidia Guzman; and Curtiss Frost</w:t>
      </w:r>
    </w:p>
    <w:p w14:paraId="368F132C" w14:textId="77777777" w:rsidR="00CD2394" w:rsidRPr="00CD2394" w:rsidRDefault="00CD2394" w:rsidP="00A91C7C">
      <w:pPr>
        <w:pStyle w:val="ListParagraph"/>
        <w:shd w:val="clear" w:color="auto" w:fill="D9D9D9" w:themeFill="background1" w:themeFillShade="D9"/>
        <w:tabs>
          <w:tab w:val="left" w:pos="720"/>
        </w:tabs>
        <w:spacing w:line="220" w:lineRule="exact"/>
        <w:ind w:right="-187"/>
        <w:jc w:val="both"/>
      </w:pPr>
      <w:r w:rsidRPr="00CD2394">
        <w:t>Commissioner Jenkins moved to approve the consent items; Commissioner Harvey seconded.</w:t>
      </w:r>
    </w:p>
    <w:p w14:paraId="29DF55AE" w14:textId="77777777" w:rsidR="00CD2394" w:rsidRPr="00CD2394" w:rsidRDefault="00CD2394" w:rsidP="00A91C7C">
      <w:pPr>
        <w:pStyle w:val="ListParagraph"/>
        <w:shd w:val="clear" w:color="auto" w:fill="D9D9D9" w:themeFill="background1" w:themeFillShade="D9"/>
        <w:spacing w:line="220" w:lineRule="exact"/>
        <w:ind w:right="-187"/>
        <w:jc w:val="both"/>
      </w:pPr>
      <w:r w:rsidRPr="00CD2394">
        <w:t>Commissioner Harvey – aye; Commissioner Jenkins – aye; Chair Froerer – aye</w:t>
      </w:r>
    </w:p>
    <w:p w14:paraId="46A0A105" w14:textId="77777777" w:rsidR="00CD2394" w:rsidRPr="00CD2394" w:rsidRDefault="00CD2394" w:rsidP="00F16829">
      <w:pPr>
        <w:tabs>
          <w:tab w:val="left" w:pos="360"/>
        </w:tabs>
        <w:spacing w:line="140" w:lineRule="exact"/>
        <w:ind w:left="720" w:right="-180" w:hanging="720"/>
        <w:jc w:val="both"/>
        <w:rPr>
          <w:b/>
        </w:rPr>
      </w:pPr>
    </w:p>
    <w:p w14:paraId="77E6ADC1" w14:textId="1383E97A" w:rsidR="00CD2394" w:rsidRPr="00CD2394" w:rsidRDefault="00CD2394" w:rsidP="00A6777D">
      <w:pPr>
        <w:tabs>
          <w:tab w:val="left" w:pos="360"/>
        </w:tabs>
        <w:spacing w:line="180" w:lineRule="exact"/>
        <w:ind w:left="720" w:right="-187" w:hanging="720"/>
        <w:jc w:val="both"/>
        <w:rPr>
          <w:b/>
        </w:rPr>
      </w:pPr>
      <w:r w:rsidRPr="00CD2394">
        <w:rPr>
          <w:b/>
        </w:rPr>
        <w:t>F.</w:t>
      </w:r>
      <w:r w:rsidRPr="00CD2394">
        <w:rPr>
          <w:b/>
        </w:rPr>
        <w:tab/>
      </w:r>
      <w:r w:rsidRPr="00CD2394">
        <w:rPr>
          <w:b/>
          <w:smallCaps/>
        </w:rPr>
        <w:t>Action Items:</w:t>
      </w:r>
    </w:p>
    <w:p w14:paraId="67A4B222" w14:textId="77777777" w:rsidR="00CD2394" w:rsidRPr="00CD2394" w:rsidRDefault="00CD2394" w:rsidP="007910DA">
      <w:pPr>
        <w:spacing w:line="80" w:lineRule="exact"/>
        <w:ind w:right="-187"/>
        <w:jc w:val="both"/>
      </w:pPr>
    </w:p>
    <w:p w14:paraId="3452A748" w14:textId="77777777" w:rsidR="00CD2394" w:rsidRPr="00CD2394" w:rsidRDefault="00CD2394" w:rsidP="00AB7B06">
      <w:pPr>
        <w:spacing w:line="200" w:lineRule="exact"/>
        <w:ind w:left="720" w:right="-187" w:hanging="360"/>
        <w:jc w:val="both"/>
      </w:pPr>
      <w:r w:rsidRPr="00CD2394">
        <w:t>1.</w:t>
      </w:r>
      <w:r w:rsidRPr="00CD2394">
        <w:tab/>
      </w:r>
      <w:r w:rsidRPr="00CD2394">
        <w:rPr>
          <w:b/>
          <w:smallCaps/>
        </w:rPr>
        <w:t>Contract with Pacific Office Automation for the purchase and servicing of imaging equipment, including copiers and printers.</w:t>
      </w:r>
    </w:p>
    <w:p w14:paraId="61E84255" w14:textId="77777777" w:rsidR="00CD2394" w:rsidRPr="00CD2394" w:rsidRDefault="00CD2394" w:rsidP="00AB7B06">
      <w:pPr>
        <w:spacing w:line="100" w:lineRule="exact"/>
        <w:ind w:left="720" w:right="-187" w:hanging="360"/>
        <w:jc w:val="both"/>
      </w:pPr>
      <w:r w:rsidRPr="00CD2394">
        <w:tab/>
      </w:r>
    </w:p>
    <w:p w14:paraId="2645942B" w14:textId="3BB63A30" w:rsidR="00CD2394" w:rsidRPr="00CD2394" w:rsidRDefault="00CD2394" w:rsidP="00F16829">
      <w:pPr>
        <w:spacing w:line="220" w:lineRule="exact"/>
        <w:ind w:left="720" w:right="-180"/>
        <w:jc w:val="both"/>
      </w:pPr>
      <w:r w:rsidRPr="00CD2394">
        <w:t>Rick</w:t>
      </w:r>
      <w:r w:rsidR="00AC1ACB">
        <w:t xml:space="preserve">y Hatch, County Clerk/Auditor, stated that the county has been </w:t>
      </w:r>
      <w:r w:rsidR="003302CB">
        <w:t>l</w:t>
      </w:r>
      <w:r w:rsidR="00AC1ACB">
        <w:t>o</w:t>
      </w:r>
      <w:r w:rsidR="003302CB">
        <w:t>o</w:t>
      </w:r>
      <w:r w:rsidR="00AC1ACB">
        <w:t xml:space="preserve">king </w:t>
      </w:r>
      <w:r w:rsidR="00B21E8F">
        <w:t>i</w:t>
      </w:r>
      <w:r w:rsidR="0000242D">
        <w:t>n</w:t>
      </w:r>
      <w:r w:rsidR="00B21E8F">
        <w:t>to</w:t>
      </w:r>
      <w:r w:rsidR="0000242D">
        <w:t xml:space="preserve"> </w:t>
      </w:r>
      <w:r w:rsidR="00AC1ACB">
        <w:t>consolida</w:t>
      </w:r>
      <w:r w:rsidR="00DA7561">
        <w:t>t</w:t>
      </w:r>
      <w:r w:rsidR="00AC1ACB">
        <w:t xml:space="preserve">ing </w:t>
      </w:r>
      <w:r w:rsidR="003302CB">
        <w:t xml:space="preserve">these </w:t>
      </w:r>
      <w:r w:rsidR="00AC1ACB">
        <w:t xml:space="preserve">services </w:t>
      </w:r>
      <w:r w:rsidR="00515F55">
        <w:t xml:space="preserve">for some time </w:t>
      </w:r>
      <w:r w:rsidR="003302CB">
        <w:t xml:space="preserve">to </w:t>
      </w:r>
      <w:r w:rsidR="00AC1ACB">
        <w:t>take adv</w:t>
      </w:r>
      <w:r w:rsidR="00401644">
        <w:t>antage</w:t>
      </w:r>
      <w:r w:rsidR="00AC1ACB">
        <w:t xml:space="preserve"> of </w:t>
      </w:r>
      <w:r w:rsidR="00B21E8F">
        <w:t>purchasing as a group, hav</w:t>
      </w:r>
      <w:r w:rsidR="00AE2AFE">
        <w:t>ing</w:t>
      </w:r>
      <w:r w:rsidR="00B21E8F">
        <w:t xml:space="preserve"> </w:t>
      </w:r>
      <w:r w:rsidR="00AC1ACB">
        <w:t>consistency across</w:t>
      </w:r>
      <w:r w:rsidR="00B21E8F">
        <w:t xml:space="preserve"> departments</w:t>
      </w:r>
      <w:r w:rsidR="00016AB3">
        <w:t xml:space="preserve"> and </w:t>
      </w:r>
      <w:r w:rsidR="00016AB3">
        <w:t>manag</w:t>
      </w:r>
      <w:r w:rsidR="007F23A5">
        <w:t>ing this</w:t>
      </w:r>
      <w:r w:rsidR="00016AB3">
        <w:t xml:space="preserve"> by </w:t>
      </w:r>
      <w:r w:rsidR="001E2A05">
        <w:t xml:space="preserve">the </w:t>
      </w:r>
      <w:r w:rsidR="00016AB3">
        <w:t>County Information Technology</w:t>
      </w:r>
      <w:r w:rsidR="00B21E8F">
        <w:t xml:space="preserve">.  </w:t>
      </w:r>
      <w:r w:rsidR="00AB7B06">
        <w:t xml:space="preserve">An </w:t>
      </w:r>
      <w:r w:rsidR="00AC1ACB">
        <w:t xml:space="preserve">RFP </w:t>
      </w:r>
      <w:r w:rsidR="00016AB3">
        <w:t>h</w:t>
      </w:r>
      <w:r w:rsidR="00AB7B06">
        <w:t>a</w:t>
      </w:r>
      <w:r w:rsidR="00016AB3">
        <w:t>d been</w:t>
      </w:r>
      <w:r w:rsidR="00AB7B06">
        <w:t xml:space="preserve"> issued</w:t>
      </w:r>
      <w:r w:rsidR="00016AB3">
        <w:t xml:space="preserve"> and l</w:t>
      </w:r>
      <w:r w:rsidR="00AA6802">
        <w:t>egal counsel</w:t>
      </w:r>
      <w:r w:rsidR="00AB7B06">
        <w:t xml:space="preserve"> </w:t>
      </w:r>
      <w:r w:rsidR="00AB7B06">
        <w:t xml:space="preserve">reviewed </w:t>
      </w:r>
      <w:r w:rsidR="00AB7B06">
        <w:t>the contract</w:t>
      </w:r>
      <w:r w:rsidR="000D539B">
        <w:t xml:space="preserve">.  </w:t>
      </w:r>
      <w:r w:rsidR="00016AB3">
        <w:t>C</w:t>
      </w:r>
      <w:r w:rsidR="00E22515">
        <w:t xml:space="preserve">onsolidation will </w:t>
      </w:r>
      <w:r w:rsidR="00401644">
        <w:t xml:space="preserve">result in </w:t>
      </w:r>
      <w:r w:rsidR="00E22515">
        <w:t xml:space="preserve">a </w:t>
      </w:r>
      <w:r w:rsidR="00401644">
        <w:t xml:space="preserve">30% reduction </w:t>
      </w:r>
      <w:r w:rsidR="00E22515">
        <w:t xml:space="preserve">in </w:t>
      </w:r>
      <w:r w:rsidR="00401644">
        <w:t>printer</w:t>
      </w:r>
      <w:r w:rsidR="00E22515">
        <w:t>/</w:t>
      </w:r>
      <w:r w:rsidR="000D539B">
        <w:t xml:space="preserve">copier </w:t>
      </w:r>
      <w:r w:rsidR="00401644">
        <w:t>cost</w:t>
      </w:r>
      <w:r w:rsidR="000D539B">
        <w:t>s</w:t>
      </w:r>
      <w:r w:rsidR="00401644">
        <w:t xml:space="preserve"> over </w:t>
      </w:r>
      <w:r w:rsidR="000D539B">
        <w:t xml:space="preserve">the </w:t>
      </w:r>
      <w:r w:rsidR="00401644">
        <w:t xml:space="preserve">next </w:t>
      </w:r>
      <w:r w:rsidR="00515F55">
        <w:t xml:space="preserve">five years equaling </w:t>
      </w:r>
      <w:r w:rsidR="001E2A05">
        <w:t xml:space="preserve">an </w:t>
      </w:r>
      <w:r w:rsidR="00401644">
        <w:t>$80,000 savings</w:t>
      </w:r>
      <w:r w:rsidR="001E2A05">
        <w:t>.  T</w:t>
      </w:r>
      <w:r w:rsidR="00ED2A47">
        <w:t xml:space="preserve">here will be </w:t>
      </w:r>
      <w:r w:rsidR="00515F55">
        <w:t>addition</w:t>
      </w:r>
      <w:r w:rsidR="00ED2A47">
        <w:t xml:space="preserve">al savings </w:t>
      </w:r>
      <w:r w:rsidR="005E229B">
        <w:t xml:space="preserve">from </w:t>
      </w:r>
      <w:r w:rsidR="00402E13">
        <w:t xml:space="preserve">servicing costs </w:t>
      </w:r>
      <w:r w:rsidR="00ED2A47">
        <w:t xml:space="preserve">as every machine </w:t>
      </w:r>
      <w:r w:rsidR="004C7495">
        <w:t>may be</w:t>
      </w:r>
      <w:r w:rsidR="00ED2A47">
        <w:t xml:space="preserve"> replaced</w:t>
      </w:r>
      <w:r w:rsidR="00402E13">
        <w:t xml:space="preserve"> in as soon as five years with </w:t>
      </w:r>
      <w:r w:rsidR="001E2A05">
        <w:t>an</w:t>
      </w:r>
      <w:r w:rsidR="00402E13">
        <w:t xml:space="preserve"> option to buy for </w:t>
      </w:r>
      <w:r w:rsidR="00401644">
        <w:t xml:space="preserve">one year </w:t>
      </w:r>
      <w:r w:rsidR="007A00F2">
        <w:t xml:space="preserve">and then operating it without any lease payments for as long </w:t>
      </w:r>
      <w:r w:rsidR="001E2A05">
        <w:t>as</w:t>
      </w:r>
      <w:r w:rsidR="00AE2AFE">
        <w:t xml:space="preserve"> desire</w:t>
      </w:r>
      <w:r w:rsidR="001E2A05">
        <w:t>d</w:t>
      </w:r>
      <w:r w:rsidR="008A7497">
        <w:t xml:space="preserve">.  There will be </w:t>
      </w:r>
      <w:r w:rsidR="00401644">
        <w:t xml:space="preserve">energy savings with </w:t>
      </w:r>
      <w:r w:rsidR="005E376B">
        <w:t xml:space="preserve">the new </w:t>
      </w:r>
      <w:r w:rsidR="00401644">
        <w:t>machines</w:t>
      </w:r>
      <w:r w:rsidR="00AB145D">
        <w:t xml:space="preserve"> and </w:t>
      </w:r>
      <w:r w:rsidR="00F02263">
        <w:t xml:space="preserve">a great benefit in </w:t>
      </w:r>
      <w:r w:rsidR="00AB145D">
        <w:t>toner savings</w:t>
      </w:r>
      <w:r w:rsidR="005E376B">
        <w:t xml:space="preserve">.  </w:t>
      </w:r>
      <w:r w:rsidR="00401644">
        <w:t xml:space="preserve">An addendum will be forthcoming </w:t>
      </w:r>
      <w:r w:rsidR="00FB4FE3">
        <w:t xml:space="preserve">that includes </w:t>
      </w:r>
      <w:r w:rsidR="00A027C3">
        <w:t>a</w:t>
      </w:r>
      <w:r w:rsidR="00FD4FE6">
        <w:t>n initial</w:t>
      </w:r>
      <w:r w:rsidR="00A027C3">
        <w:t xml:space="preserve"> term of three </w:t>
      </w:r>
      <w:r w:rsidR="00401644">
        <w:t xml:space="preserve">years </w:t>
      </w:r>
      <w:r w:rsidR="00AB145D">
        <w:t xml:space="preserve">with two </w:t>
      </w:r>
      <w:r w:rsidR="00BC39B6">
        <w:t xml:space="preserve">optional </w:t>
      </w:r>
      <w:r w:rsidR="00AB145D">
        <w:t>1-</w:t>
      </w:r>
      <w:r w:rsidR="00401644">
        <w:t>year</w:t>
      </w:r>
      <w:r w:rsidR="00A027C3">
        <w:t xml:space="preserve"> </w:t>
      </w:r>
      <w:r w:rsidR="00401644">
        <w:t>terms</w:t>
      </w:r>
      <w:r w:rsidR="00BC39B6">
        <w:t>.</w:t>
      </w:r>
    </w:p>
    <w:p w14:paraId="5651EE91" w14:textId="6B5CF909" w:rsidR="00CD2394" w:rsidRPr="00CD2394" w:rsidRDefault="00CD2394" w:rsidP="008A7497">
      <w:pPr>
        <w:pStyle w:val="ListParagraph"/>
        <w:shd w:val="clear" w:color="auto" w:fill="D9D9D9" w:themeFill="background1" w:themeFillShade="D9"/>
        <w:tabs>
          <w:tab w:val="left" w:pos="720"/>
        </w:tabs>
        <w:spacing w:line="220" w:lineRule="exact"/>
        <w:ind w:right="-187"/>
        <w:jc w:val="both"/>
      </w:pPr>
      <w:r w:rsidRPr="00CD2394">
        <w:t xml:space="preserve">Commissioner </w:t>
      </w:r>
      <w:r w:rsidR="00E751AB" w:rsidRPr="00CD2394">
        <w:t xml:space="preserve">Harvey </w:t>
      </w:r>
      <w:r w:rsidRPr="00CD2394">
        <w:t xml:space="preserve">moved to approve the contract with Pacific Office Automation for the purchase and servicing of imaging equipment, including copiers and printers; Commissioner </w:t>
      </w:r>
      <w:r w:rsidR="00E751AB" w:rsidRPr="00CD2394">
        <w:t xml:space="preserve">Jenkins </w:t>
      </w:r>
      <w:r w:rsidRPr="00CD2394">
        <w:t>seconded.</w:t>
      </w:r>
    </w:p>
    <w:p w14:paraId="203A0C51" w14:textId="77777777" w:rsidR="00CD2394" w:rsidRPr="00CD2394" w:rsidRDefault="00CD2394" w:rsidP="008A7497">
      <w:pPr>
        <w:pStyle w:val="ListParagraph"/>
        <w:shd w:val="clear" w:color="auto" w:fill="D9D9D9" w:themeFill="background1" w:themeFillShade="D9"/>
        <w:spacing w:line="220" w:lineRule="exact"/>
        <w:ind w:right="-187"/>
        <w:jc w:val="both"/>
      </w:pPr>
      <w:r w:rsidRPr="00CD2394">
        <w:t>Commissioner Harvey – aye; Commissioner Jenkins – aye; Chair Froerer – aye</w:t>
      </w:r>
    </w:p>
    <w:p w14:paraId="02C969A8" w14:textId="77777777" w:rsidR="00CD2394" w:rsidRDefault="00CD2394" w:rsidP="00F16829">
      <w:pPr>
        <w:spacing w:line="140" w:lineRule="exact"/>
        <w:ind w:left="720" w:right="-180" w:hanging="360"/>
        <w:jc w:val="both"/>
      </w:pPr>
    </w:p>
    <w:p w14:paraId="6DF73885" w14:textId="2303A25F" w:rsidR="00CD2394" w:rsidRPr="00CD2394" w:rsidRDefault="00CD2394" w:rsidP="00A91C7C">
      <w:pPr>
        <w:spacing w:line="200" w:lineRule="exact"/>
        <w:ind w:left="720" w:right="-187" w:hanging="360"/>
        <w:jc w:val="both"/>
      </w:pPr>
      <w:r w:rsidRPr="00CD2394">
        <w:t>2.</w:t>
      </w:r>
      <w:r w:rsidRPr="00CD2394">
        <w:tab/>
      </w:r>
      <w:r w:rsidRPr="00CD2394">
        <w:rPr>
          <w:b/>
          <w:smallCaps/>
        </w:rPr>
        <w:t>Right-of-way</w:t>
      </w:r>
      <w:r w:rsidR="00D7185C">
        <w:rPr>
          <w:b/>
          <w:smallCaps/>
        </w:rPr>
        <w:t xml:space="preserve"> (r-o-w)</w:t>
      </w:r>
      <w:r w:rsidRPr="00CD2394">
        <w:rPr>
          <w:b/>
          <w:smallCaps/>
        </w:rPr>
        <w:t xml:space="preserve"> contracts with the following for property acquisition for 2550 South</w:t>
      </w:r>
      <w:r w:rsidRPr="008A7497">
        <w:rPr>
          <w:b/>
        </w:rPr>
        <w:t>:</w:t>
      </w:r>
      <w:r w:rsidRPr="00CD2394">
        <w:t xml:space="preserve"> </w:t>
      </w:r>
    </w:p>
    <w:p w14:paraId="40402FE4" w14:textId="77777777" w:rsidR="00CD2394" w:rsidRPr="002848FF" w:rsidRDefault="00CD2394" w:rsidP="00351793">
      <w:pPr>
        <w:spacing w:line="200" w:lineRule="exact"/>
        <w:ind w:left="720" w:right="-187"/>
        <w:jc w:val="both"/>
        <w:rPr>
          <w:sz w:val="20"/>
          <w:szCs w:val="20"/>
        </w:rPr>
      </w:pPr>
      <w:r w:rsidRPr="00CD2394">
        <w:rPr>
          <w:sz w:val="21"/>
          <w:szCs w:val="21"/>
        </w:rPr>
        <w:t xml:space="preserve">   </w:t>
      </w:r>
      <w:r w:rsidRPr="002848FF">
        <w:rPr>
          <w:sz w:val="20"/>
          <w:szCs w:val="20"/>
        </w:rPr>
        <w:t>Kimberlee A. Hankinson and Cindi Hankinson</w:t>
      </w:r>
      <w:r w:rsidRPr="002848FF">
        <w:rPr>
          <w:sz w:val="20"/>
          <w:szCs w:val="20"/>
        </w:rPr>
        <w:tab/>
      </w:r>
      <w:r w:rsidRPr="002848FF">
        <w:rPr>
          <w:sz w:val="20"/>
          <w:szCs w:val="20"/>
        </w:rPr>
        <w:tab/>
        <w:t>James Reese Trimble III and Rowena Joy D. Trimble</w:t>
      </w:r>
    </w:p>
    <w:p w14:paraId="797A151E" w14:textId="32A94E0D" w:rsidR="00CD2394" w:rsidRPr="002848FF" w:rsidRDefault="00CD2394" w:rsidP="00351793">
      <w:pPr>
        <w:spacing w:line="200" w:lineRule="exact"/>
        <w:ind w:left="720" w:right="-187" w:firstLine="180"/>
        <w:jc w:val="both"/>
        <w:rPr>
          <w:sz w:val="20"/>
          <w:szCs w:val="20"/>
        </w:rPr>
      </w:pPr>
      <w:r w:rsidRPr="002848FF">
        <w:rPr>
          <w:sz w:val="20"/>
          <w:szCs w:val="20"/>
        </w:rPr>
        <w:t xml:space="preserve">Jason F. </w:t>
      </w:r>
      <w:proofErr w:type="spellStart"/>
      <w:r w:rsidRPr="002848FF">
        <w:rPr>
          <w:sz w:val="20"/>
          <w:szCs w:val="20"/>
        </w:rPr>
        <w:t>Vanisko</w:t>
      </w:r>
      <w:proofErr w:type="spellEnd"/>
      <w:r w:rsidRPr="002848FF">
        <w:rPr>
          <w:sz w:val="20"/>
          <w:szCs w:val="20"/>
        </w:rPr>
        <w:t xml:space="preserve"> and Melissa K. </w:t>
      </w:r>
      <w:proofErr w:type="spellStart"/>
      <w:r w:rsidRPr="002848FF">
        <w:rPr>
          <w:sz w:val="20"/>
          <w:szCs w:val="20"/>
        </w:rPr>
        <w:t>Vanisko</w:t>
      </w:r>
      <w:proofErr w:type="spellEnd"/>
      <w:r w:rsidRPr="002848FF">
        <w:rPr>
          <w:sz w:val="20"/>
          <w:szCs w:val="20"/>
        </w:rPr>
        <w:tab/>
      </w:r>
      <w:r w:rsidRPr="002848FF">
        <w:rPr>
          <w:sz w:val="20"/>
          <w:szCs w:val="20"/>
        </w:rPr>
        <w:tab/>
      </w:r>
      <w:r w:rsidR="002848FF">
        <w:rPr>
          <w:sz w:val="20"/>
          <w:szCs w:val="20"/>
        </w:rPr>
        <w:tab/>
      </w:r>
      <w:r w:rsidRPr="002848FF">
        <w:rPr>
          <w:sz w:val="20"/>
          <w:szCs w:val="20"/>
        </w:rPr>
        <w:t xml:space="preserve">Larry D. </w:t>
      </w:r>
      <w:proofErr w:type="spellStart"/>
      <w:r w:rsidRPr="002848FF">
        <w:rPr>
          <w:sz w:val="20"/>
          <w:szCs w:val="20"/>
        </w:rPr>
        <w:t>Dallinga</w:t>
      </w:r>
      <w:proofErr w:type="spellEnd"/>
      <w:r w:rsidRPr="002848FF">
        <w:rPr>
          <w:sz w:val="20"/>
          <w:szCs w:val="20"/>
        </w:rPr>
        <w:t xml:space="preserve"> and Sharon H. </w:t>
      </w:r>
      <w:proofErr w:type="spellStart"/>
      <w:r w:rsidRPr="002848FF">
        <w:rPr>
          <w:sz w:val="20"/>
          <w:szCs w:val="20"/>
        </w:rPr>
        <w:t>Dallinga</w:t>
      </w:r>
      <w:proofErr w:type="spellEnd"/>
    </w:p>
    <w:p w14:paraId="5B891130" w14:textId="77777777" w:rsidR="00CD2394" w:rsidRPr="002848FF" w:rsidRDefault="00CD2394" w:rsidP="00351793">
      <w:pPr>
        <w:spacing w:line="200" w:lineRule="exact"/>
        <w:ind w:left="720" w:right="-187" w:firstLine="180"/>
        <w:jc w:val="both"/>
        <w:rPr>
          <w:sz w:val="20"/>
          <w:szCs w:val="20"/>
        </w:rPr>
      </w:pPr>
      <w:proofErr w:type="spellStart"/>
      <w:r w:rsidRPr="002848FF">
        <w:rPr>
          <w:sz w:val="20"/>
          <w:szCs w:val="20"/>
        </w:rPr>
        <w:t>Nallely</w:t>
      </w:r>
      <w:proofErr w:type="spellEnd"/>
      <w:r w:rsidRPr="002848FF">
        <w:rPr>
          <w:sz w:val="20"/>
          <w:szCs w:val="20"/>
        </w:rPr>
        <w:t xml:space="preserve"> Ruiz</w:t>
      </w:r>
      <w:r w:rsidRPr="002848FF">
        <w:rPr>
          <w:sz w:val="20"/>
          <w:szCs w:val="20"/>
        </w:rPr>
        <w:tab/>
      </w:r>
      <w:r w:rsidRPr="002848FF">
        <w:rPr>
          <w:sz w:val="20"/>
          <w:szCs w:val="20"/>
        </w:rPr>
        <w:tab/>
      </w:r>
      <w:r w:rsidRPr="002848FF">
        <w:rPr>
          <w:sz w:val="20"/>
          <w:szCs w:val="20"/>
        </w:rPr>
        <w:tab/>
      </w:r>
      <w:r w:rsidRPr="002848FF">
        <w:rPr>
          <w:sz w:val="20"/>
          <w:szCs w:val="20"/>
        </w:rPr>
        <w:tab/>
      </w:r>
      <w:r w:rsidRPr="002848FF">
        <w:rPr>
          <w:sz w:val="20"/>
          <w:szCs w:val="20"/>
        </w:rPr>
        <w:tab/>
      </w:r>
      <w:r w:rsidRPr="002848FF">
        <w:rPr>
          <w:sz w:val="20"/>
          <w:szCs w:val="20"/>
        </w:rPr>
        <w:tab/>
        <w:t>Beverly F. Bailey</w:t>
      </w:r>
    </w:p>
    <w:p w14:paraId="346550DB" w14:textId="2548B96A" w:rsidR="00CD2394" w:rsidRPr="002848FF" w:rsidRDefault="00CD2394" w:rsidP="00351793">
      <w:pPr>
        <w:spacing w:line="200" w:lineRule="exact"/>
        <w:ind w:left="720" w:right="-187" w:firstLine="180"/>
        <w:jc w:val="both"/>
        <w:rPr>
          <w:sz w:val="20"/>
          <w:szCs w:val="20"/>
        </w:rPr>
      </w:pPr>
      <w:r w:rsidRPr="002848FF">
        <w:rPr>
          <w:sz w:val="20"/>
          <w:szCs w:val="20"/>
        </w:rPr>
        <w:t>Craig Kelly, Carol Kelly and Andrew Kelly</w:t>
      </w:r>
      <w:r w:rsidR="00D7185C">
        <w:rPr>
          <w:sz w:val="20"/>
          <w:szCs w:val="20"/>
        </w:rPr>
        <w:t xml:space="preserve"> (2 r-o-</w:t>
      </w:r>
      <w:proofErr w:type="spellStart"/>
      <w:r w:rsidR="00D7185C">
        <w:rPr>
          <w:sz w:val="20"/>
          <w:szCs w:val="20"/>
        </w:rPr>
        <w:t>ws</w:t>
      </w:r>
      <w:proofErr w:type="spellEnd"/>
      <w:r w:rsidR="00D7185C">
        <w:rPr>
          <w:sz w:val="20"/>
          <w:szCs w:val="20"/>
        </w:rPr>
        <w:t>)</w:t>
      </w:r>
      <w:r w:rsidRPr="002848FF">
        <w:rPr>
          <w:sz w:val="20"/>
          <w:szCs w:val="20"/>
        </w:rPr>
        <w:tab/>
        <w:t>Steven S. Blakeley</w:t>
      </w:r>
    </w:p>
    <w:p w14:paraId="5E0AD3C2" w14:textId="2E3C99C7" w:rsidR="00CD2394" w:rsidRPr="002848FF" w:rsidRDefault="00CD2394" w:rsidP="00351793">
      <w:pPr>
        <w:spacing w:line="200" w:lineRule="exact"/>
        <w:ind w:left="720" w:right="-187" w:firstLine="180"/>
        <w:jc w:val="both"/>
        <w:rPr>
          <w:sz w:val="20"/>
          <w:szCs w:val="20"/>
        </w:rPr>
        <w:sectPr w:rsidR="00CD2394" w:rsidRPr="002848FF" w:rsidSect="007F23A5">
          <w:headerReference w:type="default" r:id="rId8"/>
          <w:type w:val="continuous"/>
          <w:pgSz w:w="12240" w:h="15840"/>
          <w:pgMar w:top="360" w:right="720" w:bottom="288" w:left="1080" w:header="720" w:footer="720" w:gutter="0"/>
          <w:cols w:space="720"/>
          <w:docGrid w:linePitch="360"/>
        </w:sectPr>
      </w:pPr>
      <w:r w:rsidRPr="002848FF">
        <w:rPr>
          <w:sz w:val="20"/>
          <w:szCs w:val="20"/>
        </w:rPr>
        <w:t>Russell M. Jackson</w:t>
      </w:r>
      <w:r w:rsidRPr="002848FF">
        <w:rPr>
          <w:sz w:val="20"/>
          <w:szCs w:val="20"/>
        </w:rPr>
        <w:tab/>
      </w:r>
      <w:r w:rsidRPr="002848FF">
        <w:rPr>
          <w:sz w:val="20"/>
          <w:szCs w:val="20"/>
        </w:rPr>
        <w:tab/>
      </w:r>
      <w:r w:rsidRPr="002848FF">
        <w:rPr>
          <w:sz w:val="20"/>
          <w:szCs w:val="20"/>
        </w:rPr>
        <w:tab/>
      </w:r>
      <w:r w:rsidRPr="002848FF">
        <w:rPr>
          <w:sz w:val="20"/>
          <w:szCs w:val="20"/>
        </w:rPr>
        <w:tab/>
      </w:r>
      <w:r w:rsidRPr="002848FF">
        <w:rPr>
          <w:sz w:val="20"/>
          <w:szCs w:val="20"/>
        </w:rPr>
        <w:tab/>
        <w:t>Blaine H. Atkinson</w:t>
      </w:r>
    </w:p>
    <w:p w14:paraId="22668A88" w14:textId="77777777" w:rsidR="00CD2394" w:rsidRPr="002848FF" w:rsidRDefault="00CD2394" w:rsidP="00832425">
      <w:pPr>
        <w:spacing w:line="80" w:lineRule="exact"/>
        <w:ind w:left="720" w:right="-187" w:hanging="360"/>
        <w:jc w:val="both"/>
        <w:rPr>
          <w:sz w:val="20"/>
          <w:szCs w:val="20"/>
        </w:rPr>
      </w:pPr>
    </w:p>
    <w:p w14:paraId="3EACEC0C" w14:textId="08373F61" w:rsidR="00CD2394" w:rsidRPr="00CD2394" w:rsidRDefault="00CD2394" w:rsidP="00F16829">
      <w:pPr>
        <w:spacing w:line="220" w:lineRule="exact"/>
        <w:ind w:left="720" w:right="-180" w:hanging="360"/>
        <w:jc w:val="both"/>
      </w:pPr>
      <w:r w:rsidRPr="00CD2394">
        <w:tab/>
        <w:t xml:space="preserve">Gary Myers, County Engineer, stated that </w:t>
      </w:r>
      <w:r w:rsidR="00E751AB">
        <w:t>the coun</w:t>
      </w:r>
      <w:r w:rsidR="008A7497">
        <w:t>ty</w:t>
      </w:r>
      <w:r w:rsidR="00E751AB">
        <w:t xml:space="preserve"> a</w:t>
      </w:r>
      <w:r w:rsidR="008A7497">
        <w:t>c</w:t>
      </w:r>
      <w:r w:rsidR="00E751AB">
        <w:t>q</w:t>
      </w:r>
      <w:r w:rsidR="008A7497">
        <w:t>uired</w:t>
      </w:r>
      <w:r w:rsidR="00E751AB">
        <w:t xml:space="preserve"> </w:t>
      </w:r>
      <w:r w:rsidR="00D07B0C">
        <w:t xml:space="preserve">much </w:t>
      </w:r>
      <w:r w:rsidR="00E751AB">
        <w:t>prop</w:t>
      </w:r>
      <w:r w:rsidR="008A7497">
        <w:t>erty</w:t>
      </w:r>
      <w:r w:rsidR="00E751AB">
        <w:t xml:space="preserve"> for </w:t>
      </w:r>
      <w:r w:rsidR="008A7497">
        <w:t xml:space="preserve">this corridor preservation.  </w:t>
      </w:r>
      <w:r w:rsidR="00110E16">
        <w:t xml:space="preserve">The </w:t>
      </w:r>
      <w:r w:rsidR="00D07B0C">
        <w:t>corridor</w:t>
      </w:r>
      <w:r w:rsidR="00D07B0C">
        <w:t>’s</w:t>
      </w:r>
      <w:r w:rsidR="00D07B0C">
        <w:t xml:space="preserve"> </w:t>
      </w:r>
      <w:r w:rsidR="00110E16">
        <w:t xml:space="preserve">eastern end was </w:t>
      </w:r>
      <w:r w:rsidR="00E751AB">
        <w:t>prio</w:t>
      </w:r>
      <w:r w:rsidR="00110E16">
        <w:t>ritized</w:t>
      </w:r>
      <w:r w:rsidR="00E751AB">
        <w:t xml:space="preserve"> to </w:t>
      </w:r>
      <w:r w:rsidR="00110E16">
        <w:t xml:space="preserve">accommodate </w:t>
      </w:r>
      <w:r w:rsidR="00E718AF">
        <w:t xml:space="preserve">the </w:t>
      </w:r>
      <w:r w:rsidR="00E751AB">
        <w:t>current proje</w:t>
      </w:r>
      <w:r w:rsidR="00E718AF">
        <w:t xml:space="preserve">ct that </w:t>
      </w:r>
      <w:r w:rsidR="00E751AB">
        <w:t>We</w:t>
      </w:r>
      <w:r w:rsidR="00E718AF">
        <w:t>st</w:t>
      </w:r>
      <w:r w:rsidR="00E751AB">
        <w:t xml:space="preserve"> Haven </w:t>
      </w:r>
      <w:r w:rsidR="00C42C1A">
        <w:t xml:space="preserve">City </w:t>
      </w:r>
      <w:r w:rsidR="00E751AB">
        <w:t xml:space="preserve">is </w:t>
      </w:r>
      <w:r w:rsidR="00B20118">
        <w:t xml:space="preserve">putting out to bid.  This </w:t>
      </w:r>
      <w:r w:rsidR="00D07B0C">
        <w:t xml:space="preserve">item </w:t>
      </w:r>
      <w:r w:rsidR="00B20118">
        <w:t xml:space="preserve">is </w:t>
      </w:r>
      <w:r w:rsidR="00C42C1A">
        <w:t xml:space="preserve">from the boundary line between the county and City west </w:t>
      </w:r>
      <w:r w:rsidR="000523D4">
        <w:t>to the intersection of 3500 S.</w:t>
      </w:r>
      <w:r w:rsidR="000645BE">
        <w:t xml:space="preserve">  Fair current market value was determined and reviewed for each property by an independent appraisal company.</w:t>
      </w:r>
    </w:p>
    <w:p w14:paraId="0AE869FF" w14:textId="77777777" w:rsidR="00CD2394" w:rsidRPr="00CD2394" w:rsidRDefault="00CD2394" w:rsidP="001303B8">
      <w:pPr>
        <w:pStyle w:val="ListParagraph"/>
        <w:shd w:val="clear" w:color="auto" w:fill="D9D9D9" w:themeFill="background1" w:themeFillShade="D9"/>
        <w:tabs>
          <w:tab w:val="left" w:pos="720"/>
        </w:tabs>
        <w:spacing w:line="220" w:lineRule="exact"/>
        <w:ind w:right="-187"/>
        <w:jc w:val="both"/>
      </w:pPr>
      <w:r w:rsidRPr="00CD2394">
        <w:t>Commissioner Jenkins moved to approve the right-of-way contracts with the above listed property owners for property acquisition for 2550 South; Commissioner Harvey seconded.</w:t>
      </w:r>
    </w:p>
    <w:p w14:paraId="113702C1" w14:textId="77777777" w:rsidR="00CD2394" w:rsidRPr="00CD2394" w:rsidRDefault="00CD2394" w:rsidP="001303B8">
      <w:pPr>
        <w:pStyle w:val="ListParagraph"/>
        <w:shd w:val="clear" w:color="auto" w:fill="D9D9D9" w:themeFill="background1" w:themeFillShade="D9"/>
        <w:spacing w:line="220" w:lineRule="exact"/>
        <w:ind w:right="-187"/>
        <w:jc w:val="both"/>
      </w:pPr>
      <w:r w:rsidRPr="00CD2394">
        <w:t>Commissioner Harvey – aye; Commissioner Jenkins – aye; Chair Froerer – aye</w:t>
      </w:r>
    </w:p>
    <w:p w14:paraId="1453793F" w14:textId="77777777" w:rsidR="00CD2394" w:rsidRDefault="00CD2394" w:rsidP="00F16829">
      <w:pPr>
        <w:tabs>
          <w:tab w:val="left" w:pos="360"/>
        </w:tabs>
        <w:spacing w:line="120" w:lineRule="exact"/>
        <w:ind w:right="-180"/>
        <w:jc w:val="both"/>
        <w:rPr>
          <w:b/>
        </w:rPr>
      </w:pPr>
    </w:p>
    <w:p w14:paraId="0671528D" w14:textId="5A4186D0" w:rsidR="00CD2394" w:rsidRPr="009A3C45" w:rsidRDefault="00CD2394" w:rsidP="007910DA">
      <w:pPr>
        <w:tabs>
          <w:tab w:val="left" w:pos="360"/>
        </w:tabs>
        <w:spacing w:line="200" w:lineRule="exact"/>
        <w:ind w:right="-187"/>
        <w:jc w:val="both"/>
      </w:pPr>
      <w:r w:rsidRPr="00CD2394">
        <w:rPr>
          <w:b/>
        </w:rPr>
        <w:t>G.</w:t>
      </w:r>
      <w:r w:rsidRPr="00CD2394">
        <w:rPr>
          <w:b/>
        </w:rPr>
        <w:tab/>
      </w:r>
      <w:r w:rsidRPr="00CD2394">
        <w:rPr>
          <w:b/>
          <w:smallCaps/>
        </w:rPr>
        <w:t>Commissioner Comments:</w:t>
      </w:r>
      <w:r w:rsidR="009A3C45">
        <w:rPr>
          <w:b/>
          <w:smallCaps/>
        </w:rPr>
        <w:t xml:space="preserve">  </w:t>
      </w:r>
      <w:r w:rsidR="00D67377">
        <w:t>The c</w:t>
      </w:r>
      <w:r w:rsidR="009A3C45" w:rsidRPr="009A3C45">
        <w:t>ommissioner</w:t>
      </w:r>
      <w:r w:rsidR="00D67377">
        <w:t xml:space="preserve">s </w:t>
      </w:r>
      <w:r w:rsidR="00DE0A6B">
        <w:t xml:space="preserve">said that the county is running well and </w:t>
      </w:r>
      <w:r w:rsidR="0090763C">
        <w:t xml:space="preserve">doing great financially.  They </w:t>
      </w:r>
      <w:r w:rsidR="00435E00">
        <w:t xml:space="preserve">highlighted </w:t>
      </w:r>
      <w:r w:rsidR="007F23A5">
        <w:t>many</w:t>
      </w:r>
      <w:r w:rsidR="00D67377">
        <w:t xml:space="preserve"> of the great things </w:t>
      </w:r>
      <w:r w:rsidR="008A7497">
        <w:t xml:space="preserve">still </w:t>
      </w:r>
      <w:r w:rsidR="000B1648">
        <w:t xml:space="preserve">being </w:t>
      </w:r>
      <w:r w:rsidR="00AA77A3">
        <w:t>a</w:t>
      </w:r>
      <w:r w:rsidR="00F47866">
        <w:t>ccomplish</w:t>
      </w:r>
      <w:r w:rsidR="000B1648">
        <w:t>ed</w:t>
      </w:r>
      <w:bookmarkStart w:id="0" w:name="_GoBack"/>
      <w:bookmarkEnd w:id="0"/>
      <w:r w:rsidR="00D67377">
        <w:t xml:space="preserve"> </w:t>
      </w:r>
      <w:r w:rsidR="00351793">
        <w:t xml:space="preserve">and </w:t>
      </w:r>
      <w:r w:rsidR="00BE2248">
        <w:t xml:space="preserve">the </w:t>
      </w:r>
      <w:r w:rsidR="00351793">
        <w:t xml:space="preserve">upcoming events </w:t>
      </w:r>
      <w:r w:rsidR="008A7497">
        <w:t xml:space="preserve">in </w:t>
      </w:r>
      <w:r w:rsidR="00D67377">
        <w:t>these</w:t>
      </w:r>
      <w:r w:rsidR="009A3C45">
        <w:t xml:space="preserve"> diffic</w:t>
      </w:r>
      <w:r w:rsidR="00D67377">
        <w:t>ult times</w:t>
      </w:r>
      <w:r w:rsidR="00351793">
        <w:t xml:space="preserve"> of COVID-19.  They are taking </w:t>
      </w:r>
      <w:r w:rsidR="007F23A5">
        <w:t>i</w:t>
      </w:r>
      <w:r w:rsidR="00351793">
        <w:t>t very seriously</w:t>
      </w:r>
      <w:r w:rsidR="0090763C">
        <w:t>,</w:t>
      </w:r>
      <w:r w:rsidR="00351793">
        <w:t xml:space="preserve"> continue </w:t>
      </w:r>
      <w:r w:rsidR="00D67377">
        <w:t>making decision</w:t>
      </w:r>
      <w:r w:rsidR="00AA77A3">
        <w:t>s</w:t>
      </w:r>
      <w:r w:rsidR="00D67377">
        <w:t xml:space="preserve"> on a daily basis</w:t>
      </w:r>
      <w:r w:rsidR="00351793">
        <w:t xml:space="preserve"> and want to o</w:t>
      </w:r>
      <w:r w:rsidR="00D67377">
        <w:t xml:space="preserve">pen up </w:t>
      </w:r>
      <w:r w:rsidR="00351793">
        <w:t xml:space="preserve">the county </w:t>
      </w:r>
      <w:r w:rsidR="00D67377">
        <w:t>as soon as possible</w:t>
      </w:r>
      <w:r w:rsidR="00351793">
        <w:t xml:space="preserve"> w</w:t>
      </w:r>
      <w:r w:rsidR="005008CF">
        <w:t xml:space="preserve">ithout </w:t>
      </w:r>
      <w:r w:rsidR="00351793">
        <w:t xml:space="preserve">causing </w:t>
      </w:r>
      <w:r w:rsidR="005008CF">
        <w:t>undue risk</w:t>
      </w:r>
      <w:r w:rsidR="00351793">
        <w:t>, t</w:t>
      </w:r>
      <w:r w:rsidR="005008CF">
        <w:t xml:space="preserve">he sooner </w:t>
      </w:r>
      <w:r w:rsidR="00351793">
        <w:t>the better for our businesses and economy.</w:t>
      </w:r>
    </w:p>
    <w:p w14:paraId="447893AF" w14:textId="77777777" w:rsidR="00CD2394" w:rsidRPr="00CD2394" w:rsidRDefault="00CD2394" w:rsidP="00AA77A3">
      <w:pPr>
        <w:tabs>
          <w:tab w:val="left" w:pos="540"/>
          <w:tab w:val="left" w:pos="720"/>
          <w:tab w:val="left" w:pos="1530"/>
        </w:tabs>
        <w:spacing w:line="80" w:lineRule="exact"/>
        <w:ind w:right="-187"/>
        <w:jc w:val="both"/>
        <w:rPr>
          <w:b/>
        </w:rPr>
      </w:pPr>
    </w:p>
    <w:p w14:paraId="60C67DB5" w14:textId="6533378B" w:rsidR="00CD2394" w:rsidRPr="00CD2394" w:rsidRDefault="00CD2394" w:rsidP="00A6777D">
      <w:pPr>
        <w:spacing w:line="180" w:lineRule="exact"/>
        <w:ind w:right="-187"/>
        <w:jc w:val="both"/>
        <w:rPr>
          <w:b/>
          <w:color w:val="000000" w:themeColor="text1"/>
        </w:rPr>
      </w:pPr>
      <w:r w:rsidRPr="00CD2394">
        <w:rPr>
          <w:b/>
        </w:rPr>
        <w:t xml:space="preserve">H.  </w:t>
      </w:r>
      <w:r w:rsidRPr="00CD2394">
        <w:rPr>
          <w:b/>
          <w:smallCaps/>
        </w:rPr>
        <w:t>Adjourn</w:t>
      </w:r>
    </w:p>
    <w:p w14:paraId="3006C499" w14:textId="7F2A07B9" w:rsidR="00CC2FC3" w:rsidRPr="00CD2394" w:rsidRDefault="00CC2FC3" w:rsidP="00F16829">
      <w:pPr>
        <w:pStyle w:val="ListParagraph"/>
        <w:shd w:val="clear" w:color="auto" w:fill="D9D9D9" w:themeFill="background1" w:themeFillShade="D9"/>
        <w:tabs>
          <w:tab w:val="left" w:pos="720"/>
        </w:tabs>
        <w:spacing w:line="220" w:lineRule="exact"/>
        <w:ind w:right="-180"/>
        <w:jc w:val="both"/>
      </w:pPr>
      <w:r w:rsidRPr="00CD2394">
        <w:t xml:space="preserve">Commissioner </w:t>
      </w:r>
      <w:r w:rsidR="00A704B5" w:rsidRPr="00CD2394">
        <w:t xml:space="preserve">Harvey </w:t>
      </w:r>
      <w:r w:rsidRPr="00CD2394">
        <w:t>moved to ad</w:t>
      </w:r>
      <w:r w:rsidR="00955A4A" w:rsidRPr="00CD2394">
        <w:t>j</w:t>
      </w:r>
      <w:r w:rsidRPr="00CD2394">
        <w:t>o</w:t>
      </w:r>
      <w:r w:rsidR="00955A4A" w:rsidRPr="00CD2394">
        <w:t xml:space="preserve">urn at </w:t>
      </w:r>
      <w:r w:rsidR="00172221" w:rsidRPr="00CD2394">
        <w:t>10</w:t>
      </w:r>
      <w:r w:rsidR="00955A4A" w:rsidRPr="00CD2394">
        <w:t>:</w:t>
      </w:r>
      <w:r w:rsidR="00D67377">
        <w:t>3</w:t>
      </w:r>
      <w:r w:rsidR="00A704B5">
        <w:t>6</w:t>
      </w:r>
      <w:r w:rsidR="00955A4A" w:rsidRPr="00CD2394">
        <w:t xml:space="preserve"> </w:t>
      </w:r>
      <w:r w:rsidR="00172221" w:rsidRPr="00CD2394">
        <w:t>a</w:t>
      </w:r>
      <w:r w:rsidR="00955A4A" w:rsidRPr="00CD2394">
        <w:t xml:space="preserve">.m.; </w:t>
      </w:r>
      <w:r w:rsidR="004A5E7F" w:rsidRPr="00CD2394">
        <w:t>Commissioner</w:t>
      </w:r>
      <w:r w:rsidR="008050C2" w:rsidRPr="00CD2394">
        <w:t xml:space="preserve"> </w:t>
      </w:r>
      <w:r w:rsidR="00A704B5" w:rsidRPr="00CD2394">
        <w:t xml:space="preserve">Jenkins </w:t>
      </w:r>
      <w:r w:rsidRPr="00CD2394">
        <w:t>seconded.</w:t>
      </w:r>
    </w:p>
    <w:p w14:paraId="0EB0E7DE" w14:textId="699CE8E5" w:rsidR="00CC2FC3" w:rsidRPr="00CD2394" w:rsidRDefault="00D761FB" w:rsidP="00F16829">
      <w:pPr>
        <w:pStyle w:val="ListParagraph"/>
        <w:shd w:val="clear" w:color="auto" w:fill="D9D9D9" w:themeFill="background1" w:themeFillShade="D9"/>
        <w:spacing w:line="220" w:lineRule="exact"/>
        <w:ind w:right="-180"/>
        <w:jc w:val="both"/>
      </w:pPr>
      <w:r w:rsidRPr="00CD2394">
        <w:t xml:space="preserve">Commissioner Harvey – aye; </w:t>
      </w:r>
      <w:r w:rsidR="004A5E7F" w:rsidRPr="00CD2394">
        <w:t xml:space="preserve">Commissioner Jenkins – aye; </w:t>
      </w:r>
      <w:r w:rsidRPr="00CD2394">
        <w:t>Chair Froerer – aye</w:t>
      </w:r>
    </w:p>
    <w:p w14:paraId="33BBF1A9" w14:textId="3778CB2F" w:rsidR="00CC2FC3" w:rsidRPr="00CD2394" w:rsidRDefault="00693F68" w:rsidP="001B4735">
      <w:pPr>
        <w:pStyle w:val="ListParagraph"/>
        <w:tabs>
          <w:tab w:val="left" w:pos="360"/>
          <w:tab w:val="left" w:pos="720"/>
          <w:tab w:val="left" w:pos="1440"/>
          <w:tab w:val="left" w:pos="2160"/>
          <w:tab w:val="left" w:pos="2880"/>
          <w:tab w:val="left" w:pos="3600"/>
          <w:tab w:val="left" w:pos="4320"/>
          <w:tab w:val="left" w:pos="5040"/>
          <w:tab w:val="left" w:pos="5760"/>
          <w:tab w:val="left" w:pos="6536"/>
        </w:tabs>
        <w:autoSpaceDE/>
        <w:autoSpaceDN/>
        <w:adjustRightInd/>
        <w:spacing w:line="200" w:lineRule="exact"/>
        <w:ind w:left="360" w:right="-187"/>
        <w:jc w:val="both"/>
        <w:rPr>
          <w:color w:val="000000" w:themeColor="text1"/>
        </w:rPr>
      </w:pPr>
      <w:r w:rsidRPr="00CD2394">
        <w:rPr>
          <w:color w:val="000000" w:themeColor="text1"/>
        </w:rPr>
        <w:tab/>
      </w:r>
      <w:r w:rsidRPr="00CD2394">
        <w:rPr>
          <w:color w:val="000000" w:themeColor="text1"/>
        </w:rPr>
        <w:tab/>
      </w:r>
      <w:r w:rsidRPr="00CD2394">
        <w:rPr>
          <w:color w:val="000000" w:themeColor="text1"/>
        </w:rPr>
        <w:tab/>
      </w:r>
      <w:r w:rsidRPr="00CD2394">
        <w:rPr>
          <w:color w:val="000000" w:themeColor="text1"/>
        </w:rPr>
        <w:tab/>
      </w:r>
      <w:r w:rsidR="00AB2CC4" w:rsidRPr="00CD2394">
        <w:rPr>
          <w:color w:val="000000" w:themeColor="text1"/>
        </w:rPr>
        <w:tab/>
      </w:r>
      <w:r w:rsidR="00AB2CC4" w:rsidRPr="00CD2394">
        <w:rPr>
          <w:color w:val="000000" w:themeColor="text1"/>
        </w:rPr>
        <w:tab/>
      </w:r>
      <w:r w:rsidR="00AB2CC4" w:rsidRPr="00CD2394">
        <w:rPr>
          <w:color w:val="000000" w:themeColor="text1"/>
        </w:rPr>
        <w:tab/>
      </w:r>
      <w:r w:rsidR="00AB2CC4" w:rsidRPr="00CD2394">
        <w:rPr>
          <w:color w:val="000000" w:themeColor="text1"/>
        </w:rPr>
        <w:tab/>
      </w:r>
      <w:r w:rsidR="00AB2CC4" w:rsidRPr="00CD2394">
        <w:rPr>
          <w:color w:val="000000" w:themeColor="text1"/>
        </w:rPr>
        <w:tab/>
      </w:r>
      <w:r w:rsidRPr="00CD2394">
        <w:rPr>
          <w:color w:val="000000" w:themeColor="text1"/>
        </w:rPr>
        <w:t>Attest:</w:t>
      </w:r>
    </w:p>
    <w:p w14:paraId="5F6CA07E" w14:textId="0275538E" w:rsidR="00A9037C" w:rsidRPr="00CD2394" w:rsidRDefault="00A9037C" w:rsidP="00A6777D">
      <w:pPr>
        <w:pStyle w:val="ListParagraph"/>
        <w:tabs>
          <w:tab w:val="left" w:pos="360"/>
        </w:tabs>
        <w:autoSpaceDE/>
        <w:autoSpaceDN/>
        <w:adjustRightInd/>
        <w:spacing w:line="160" w:lineRule="exact"/>
        <w:ind w:left="360" w:right="-180"/>
        <w:jc w:val="both"/>
        <w:rPr>
          <w:color w:val="000000" w:themeColor="text1"/>
        </w:rPr>
      </w:pPr>
    </w:p>
    <w:p w14:paraId="6A132F06" w14:textId="77777777" w:rsidR="00445F37" w:rsidRPr="00CD2394" w:rsidRDefault="00445F37" w:rsidP="00A6777D">
      <w:pPr>
        <w:pStyle w:val="ListParagraph"/>
        <w:tabs>
          <w:tab w:val="left" w:pos="360"/>
        </w:tabs>
        <w:autoSpaceDE/>
        <w:autoSpaceDN/>
        <w:adjustRightInd/>
        <w:spacing w:line="160" w:lineRule="exact"/>
        <w:ind w:left="360" w:right="-187"/>
        <w:jc w:val="both"/>
        <w:rPr>
          <w:color w:val="000000" w:themeColor="text1"/>
        </w:rPr>
      </w:pPr>
    </w:p>
    <w:p w14:paraId="557E7290" w14:textId="77777777" w:rsidR="00347FD2" w:rsidRPr="00CD2394" w:rsidRDefault="00403AC1" w:rsidP="00AA77A3">
      <w:pPr>
        <w:pStyle w:val="ListParagraph"/>
        <w:tabs>
          <w:tab w:val="left" w:pos="1440"/>
          <w:tab w:val="left" w:pos="6480"/>
          <w:tab w:val="left" w:pos="6840"/>
        </w:tabs>
        <w:spacing w:line="200" w:lineRule="exact"/>
        <w:ind w:left="547" w:right="-187"/>
        <w:jc w:val="both"/>
        <w:rPr>
          <w:u w:val="single"/>
        </w:rPr>
      </w:pPr>
      <w:r w:rsidRPr="00CD2394">
        <w:rPr>
          <w:u w:val="single"/>
        </w:rPr>
        <w:t xml:space="preserve">                                                                 </w:t>
      </w:r>
      <w:r w:rsidRPr="00CD2394">
        <w:tab/>
      </w:r>
      <w:r w:rsidR="00347FD2" w:rsidRPr="00CD2394">
        <w:rPr>
          <w:u w:val="single"/>
        </w:rPr>
        <w:t xml:space="preserve">                                                                                                                                   </w:t>
      </w:r>
      <w:r w:rsidRPr="00CD2394">
        <w:rPr>
          <w:u w:val="single"/>
        </w:rPr>
        <w:t xml:space="preserve">                                                </w:t>
      </w:r>
    </w:p>
    <w:p w14:paraId="6EFDD168" w14:textId="36D05630" w:rsidR="00403AC1" w:rsidRPr="00CD2394" w:rsidRDefault="00851381" w:rsidP="00AA77A3">
      <w:pPr>
        <w:pStyle w:val="ListParagraph"/>
        <w:tabs>
          <w:tab w:val="left" w:pos="1440"/>
          <w:tab w:val="left" w:pos="6480"/>
          <w:tab w:val="left" w:pos="6840"/>
        </w:tabs>
        <w:spacing w:line="200" w:lineRule="exact"/>
        <w:ind w:left="547" w:right="-187"/>
        <w:jc w:val="both"/>
      </w:pPr>
      <w:r w:rsidRPr="00CD2394">
        <w:t>Gage Froerer</w:t>
      </w:r>
      <w:r w:rsidR="00403AC1" w:rsidRPr="00CD2394">
        <w:t>, Chair</w:t>
      </w:r>
      <w:r w:rsidR="00403AC1" w:rsidRPr="00CD2394">
        <w:tab/>
        <w:t>Ricky D. Hatch, CPA</w:t>
      </w:r>
      <w:r w:rsidR="00C70423" w:rsidRPr="00CD2394">
        <w:t xml:space="preserve"> </w:t>
      </w:r>
    </w:p>
    <w:p w14:paraId="1A576D7B" w14:textId="77777777" w:rsidR="00244A79" w:rsidRPr="00CD2394" w:rsidRDefault="00403AC1" w:rsidP="00AA77A3">
      <w:pPr>
        <w:tabs>
          <w:tab w:val="left" w:pos="1307"/>
        </w:tabs>
        <w:spacing w:line="200" w:lineRule="exact"/>
        <w:ind w:right="-187" w:firstLine="540"/>
        <w:jc w:val="both"/>
      </w:pPr>
      <w:r w:rsidRPr="00CD2394">
        <w:t>Weber County Commission</w:t>
      </w:r>
      <w:r w:rsidRPr="00CD2394">
        <w:tab/>
      </w:r>
      <w:r w:rsidRPr="00CD2394">
        <w:tab/>
      </w:r>
      <w:r w:rsidR="009C6BEE" w:rsidRPr="00CD2394">
        <w:tab/>
      </w:r>
      <w:r w:rsidR="009C6BEE" w:rsidRPr="00CD2394">
        <w:tab/>
      </w:r>
      <w:r w:rsidR="009C6BEE" w:rsidRPr="00CD2394">
        <w:tab/>
      </w:r>
      <w:r w:rsidRPr="00CD2394">
        <w:t>Weber County Clerk/Auditor</w:t>
      </w:r>
    </w:p>
    <w:sectPr w:rsidR="00244A79" w:rsidRPr="00CD2394" w:rsidSect="005D6103">
      <w:footerReference w:type="default" r:id="rId9"/>
      <w:headerReference w:type="first" r:id="rId10"/>
      <w:type w:val="continuous"/>
      <w:pgSz w:w="12240" w:h="15840" w:code="1"/>
      <w:pgMar w:top="1152" w:right="720" w:bottom="720" w:left="1080" w:header="0" w:footer="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36283" w14:textId="77777777" w:rsidR="00F94391" w:rsidRDefault="00F94391" w:rsidP="005B5FEE">
      <w:r>
        <w:separator/>
      </w:r>
    </w:p>
  </w:endnote>
  <w:endnote w:type="continuationSeparator" w:id="0">
    <w:p w14:paraId="31708C4A" w14:textId="77777777" w:rsidR="00F94391" w:rsidRDefault="00F94391"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5404FB1B" w:rsidR="008D7C5A" w:rsidRPr="008D7C5A" w:rsidRDefault="00502F50" w:rsidP="00502F50">
    <w:pPr>
      <w:pStyle w:val="Footer"/>
      <w:spacing w:line="160" w:lineRule="exact"/>
      <w:ind w:left="-540" w:right="-684"/>
      <w:jc w:val="center"/>
      <w:rPr>
        <w:sz w:val="16"/>
        <w:szCs w:val="16"/>
      </w:rPr>
    </w:pPr>
    <w:r>
      <w:rPr>
        <w:sz w:val="16"/>
        <w:szCs w:val="16"/>
      </w:rPr>
      <w:t>M</w:t>
    </w:r>
    <w:r w:rsidR="008D7C5A" w:rsidRPr="008D7C5A">
      <w:rPr>
        <w:sz w:val="16"/>
        <w:szCs w:val="16"/>
      </w:rPr>
      <w:t>inutes</w:t>
    </w:r>
    <w:r w:rsidR="008D7C5A" w:rsidRPr="008D7C5A">
      <w:rPr>
        <w:sz w:val="16"/>
        <w:szCs w:val="16"/>
      </w:rPr>
      <w:tab/>
    </w:r>
    <w:r w:rsidR="008D7C5A" w:rsidRPr="008D7C5A">
      <w:rPr>
        <w:sz w:val="16"/>
        <w:szCs w:val="16"/>
      </w:rPr>
      <w:tab/>
    </w:r>
    <w:r w:rsidR="00FC48C1" w:rsidRPr="00FC48C1">
      <w:rPr>
        <w:sz w:val="16"/>
        <w:szCs w:val="16"/>
      </w:rPr>
      <w:fldChar w:fldCharType="begin"/>
    </w:r>
    <w:r w:rsidR="00FC48C1" w:rsidRPr="00FC48C1">
      <w:rPr>
        <w:sz w:val="16"/>
        <w:szCs w:val="16"/>
      </w:rPr>
      <w:instrText xml:space="preserve"> PAGE   \* MERGEFORMAT </w:instrText>
    </w:r>
    <w:r w:rsidR="00FC48C1" w:rsidRPr="00FC48C1">
      <w:rPr>
        <w:sz w:val="16"/>
        <w:szCs w:val="16"/>
      </w:rPr>
      <w:fldChar w:fldCharType="separate"/>
    </w:r>
    <w:r w:rsidR="00A6777D">
      <w:rPr>
        <w:noProof/>
        <w:sz w:val="16"/>
        <w:szCs w:val="16"/>
      </w:rPr>
      <w:t>2</w:t>
    </w:r>
    <w:r w:rsidR="00FC48C1" w:rsidRPr="00FC48C1">
      <w:rPr>
        <w:noProof/>
        <w:sz w:val="16"/>
        <w:szCs w:val="16"/>
      </w:rPr>
      <w:fldChar w:fldCharType="end"/>
    </w:r>
    <w:r w:rsidR="008D7C5A" w:rsidRPr="008D7C5A">
      <w:rPr>
        <w:sz w:val="16"/>
        <w:szCs w:val="16"/>
      </w:rPr>
      <w:tab/>
    </w:r>
  </w:p>
  <w:p w14:paraId="09C9BF2E" w14:textId="7D38DE80" w:rsidR="008D7C5A" w:rsidRPr="008D7C5A" w:rsidRDefault="008D7C5A" w:rsidP="008D7C5A">
    <w:pPr>
      <w:pStyle w:val="Footer"/>
      <w:spacing w:line="160" w:lineRule="exact"/>
      <w:rPr>
        <w:sz w:val="16"/>
        <w:szCs w:val="16"/>
      </w:rPr>
    </w:pPr>
    <w:r w:rsidRPr="008D7C5A">
      <w:rPr>
        <w:sz w:val="16"/>
        <w:szCs w:val="16"/>
      </w:rPr>
      <w:t>Weber County Commission</w:t>
    </w:r>
  </w:p>
  <w:p w14:paraId="09BCC366" w14:textId="39B58DC7" w:rsidR="008D7C5A" w:rsidRPr="008D7C5A" w:rsidRDefault="00A43D82" w:rsidP="008D7C5A">
    <w:pPr>
      <w:pStyle w:val="Footer"/>
      <w:spacing w:line="160" w:lineRule="exact"/>
      <w:rPr>
        <w:sz w:val="16"/>
        <w:szCs w:val="16"/>
      </w:rPr>
    </w:pPr>
    <w:r>
      <w:rPr>
        <w:sz w:val="16"/>
        <w:szCs w:val="16"/>
      </w:rPr>
      <w:t>April</w:t>
    </w:r>
    <w:r w:rsidR="00776F48">
      <w:rPr>
        <w:sz w:val="16"/>
        <w:szCs w:val="16"/>
      </w:rPr>
      <w:t xml:space="preserve"> </w:t>
    </w:r>
    <w:r>
      <w:rPr>
        <w:sz w:val="16"/>
        <w:szCs w:val="16"/>
      </w:rPr>
      <w:t>7</w:t>
    </w:r>
    <w:r w:rsidR="008D7C5A" w:rsidRPr="008D7C5A">
      <w:rPr>
        <w:sz w:val="16"/>
        <w:szCs w:val="16"/>
      </w:rPr>
      <w:t>, 2020</w:t>
    </w:r>
  </w:p>
  <w:p w14:paraId="1273DD42" w14:textId="77777777" w:rsidR="00E802F2" w:rsidRDefault="00E802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9207F" w14:textId="77777777" w:rsidR="00F94391" w:rsidRDefault="00F94391" w:rsidP="005B5FEE">
      <w:r>
        <w:separator/>
      </w:r>
    </w:p>
  </w:footnote>
  <w:footnote w:type="continuationSeparator" w:id="0">
    <w:p w14:paraId="13E85E91" w14:textId="77777777" w:rsidR="00F94391" w:rsidRDefault="00F94391"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1807D" w14:textId="77777777" w:rsidR="00CD2394" w:rsidRDefault="00CD2394" w:rsidP="004F708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E802F2" w:rsidRDefault="00E802F2"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018"/>
    <w:multiLevelType w:val="hybridMultilevel"/>
    <w:tmpl w:val="3D30BBEC"/>
    <w:lvl w:ilvl="0" w:tplc="555E7B7E">
      <w:start w:val="1"/>
      <w:numFmt w:val="upperLetter"/>
      <w:lvlText w:val="%1."/>
      <w:lvlJc w:val="left"/>
      <w:pPr>
        <w:ind w:left="990" w:hanging="720"/>
      </w:pPr>
      <w:rPr>
        <w:rFonts w:ascii="Times New Roman" w:eastAsiaTheme="minorHAnsi" w:hAnsi="Times New Roman" w:cs="Times New Roman"/>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E3F488A0">
      <w:start w:val="1"/>
      <w:numFmt w:val="decimal"/>
      <w:lvlText w:val="%4."/>
      <w:lvlJc w:val="left"/>
      <w:pPr>
        <w:ind w:left="2790" w:hanging="360"/>
      </w:pPr>
      <w:rPr>
        <w:b w:val="0"/>
        <w:smallCaps w:val="0"/>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CD4D73"/>
    <w:multiLevelType w:val="hybridMultilevel"/>
    <w:tmpl w:val="AC42FE6C"/>
    <w:lvl w:ilvl="0" w:tplc="857EAA2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C0BF7"/>
    <w:multiLevelType w:val="hybridMultilevel"/>
    <w:tmpl w:val="83F4B3BE"/>
    <w:lvl w:ilvl="0" w:tplc="E492713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D1F06"/>
    <w:multiLevelType w:val="hybridMultilevel"/>
    <w:tmpl w:val="2D5696B0"/>
    <w:lvl w:ilvl="0" w:tplc="810E88A4">
      <w:start w:val="1"/>
      <w:numFmt w:val="decimal"/>
      <w:lvlText w:val="%1."/>
      <w:lvlJc w:val="left"/>
      <w:pPr>
        <w:ind w:left="1080" w:hanging="360"/>
      </w:pPr>
      <w:rPr>
        <w:rFonts w:hint="default"/>
        <w:b w:val="0"/>
        <w:smallCap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7B2360"/>
    <w:multiLevelType w:val="hybridMultilevel"/>
    <w:tmpl w:val="344CC262"/>
    <w:lvl w:ilvl="0" w:tplc="671CF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033BA"/>
    <w:multiLevelType w:val="hybridMultilevel"/>
    <w:tmpl w:val="483695A0"/>
    <w:lvl w:ilvl="0" w:tplc="AB600D8E">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1EC8"/>
    <w:multiLevelType w:val="hybridMultilevel"/>
    <w:tmpl w:val="65C80AA4"/>
    <w:lvl w:ilvl="0" w:tplc="B922DA4E">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3A2F2B"/>
    <w:multiLevelType w:val="hybridMultilevel"/>
    <w:tmpl w:val="77E4E5E6"/>
    <w:lvl w:ilvl="0" w:tplc="A8ECDB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D30A6"/>
    <w:multiLevelType w:val="hybridMultilevel"/>
    <w:tmpl w:val="F9B43584"/>
    <w:lvl w:ilvl="0" w:tplc="1B422D06">
      <w:start w:val="1"/>
      <w:numFmt w:val="decimal"/>
      <w:lvlText w:val="%1."/>
      <w:lvlJc w:val="left"/>
      <w:pPr>
        <w:ind w:left="1440" w:hanging="720"/>
      </w:pPr>
      <w:rPr>
        <w:rFonts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78E7B50">
      <w:start w:val="1"/>
      <w:numFmt w:val="decimal"/>
      <w:lvlText w:val="%4."/>
      <w:lvlJc w:val="left"/>
      <w:pPr>
        <w:ind w:left="3240" w:hanging="360"/>
      </w:pPr>
      <w:rPr>
        <w:b w:val="0"/>
        <w:smallCaps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FF4F56"/>
    <w:multiLevelType w:val="hybridMultilevel"/>
    <w:tmpl w:val="253CC3D2"/>
    <w:lvl w:ilvl="0" w:tplc="04090015">
      <w:start w:val="1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B79C2"/>
    <w:multiLevelType w:val="hybridMultilevel"/>
    <w:tmpl w:val="3A46F5F2"/>
    <w:lvl w:ilvl="0" w:tplc="0E74F7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A35C1"/>
    <w:multiLevelType w:val="hybridMultilevel"/>
    <w:tmpl w:val="F79E1068"/>
    <w:lvl w:ilvl="0" w:tplc="B176A56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16ABF"/>
    <w:multiLevelType w:val="hybridMultilevel"/>
    <w:tmpl w:val="152A4866"/>
    <w:lvl w:ilvl="0" w:tplc="48ECDB3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2165F"/>
    <w:multiLevelType w:val="hybridMultilevel"/>
    <w:tmpl w:val="D50CC16E"/>
    <w:lvl w:ilvl="0" w:tplc="0EE26C3C">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445F4"/>
    <w:multiLevelType w:val="hybridMultilevel"/>
    <w:tmpl w:val="959865AA"/>
    <w:lvl w:ilvl="0" w:tplc="8E1C45AC">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4D2AE0"/>
    <w:multiLevelType w:val="hybridMultilevel"/>
    <w:tmpl w:val="C8304BBC"/>
    <w:lvl w:ilvl="0" w:tplc="C4661578">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77927"/>
    <w:multiLevelType w:val="hybridMultilevel"/>
    <w:tmpl w:val="BC42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5445F"/>
    <w:multiLevelType w:val="hybridMultilevel"/>
    <w:tmpl w:val="704CA292"/>
    <w:lvl w:ilvl="0" w:tplc="2AAEA438">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B1F4FFD"/>
    <w:multiLevelType w:val="hybridMultilevel"/>
    <w:tmpl w:val="C34829B4"/>
    <w:lvl w:ilvl="0" w:tplc="44920C8E">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A14996"/>
    <w:multiLevelType w:val="hybridMultilevel"/>
    <w:tmpl w:val="96D2798C"/>
    <w:lvl w:ilvl="0" w:tplc="B9B4B56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602C0"/>
    <w:multiLevelType w:val="hybridMultilevel"/>
    <w:tmpl w:val="8946BBB8"/>
    <w:lvl w:ilvl="0" w:tplc="04090015">
      <w:start w:val="7"/>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65711"/>
    <w:multiLevelType w:val="hybridMultilevel"/>
    <w:tmpl w:val="DC70316C"/>
    <w:lvl w:ilvl="0" w:tplc="74F4557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50046"/>
    <w:multiLevelType w:val="hybridMultilevel"/>
    <w:tmpl w:val="B5AC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C13329"/>
    <w:multiLevelType w:val="hybridMultilevel"/>
    <w:tmpl w:val="60A07978"/>
    <w:lvl w:ilvl="0" w:tplc="5590059A">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D1952"/>
    <w:multiLevelType w:val="hybridMultilevel"/>
    <w:tmpl w:val="152EEA5C"/>
    <w:lvl w:ilvl="0" w:tplc="5E42905E">
      <w:start w:val="1"/>
      <w:numFmt w:val="decimal"/>
      <w:lvlText w:val="%1."/>
      <w:lvlJc w:val="left"/>
      <w:pPr>
        <w:ind w:left="2520" w:hanging="360"/>
      </w:pPr>
      <w:rPr>
        <w:rFonts w:hint="default"/>
        <w:b w:val="0"/>
        <w:smallCaps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AC53C67"/>
    <w:multiLevelType w:val="hybridMultilevel"/>
    <w:tmpl w:val="FBD231DE"/>
    <w:lvl w:ilvl="0" w:tplc="88D86CAE">
      <w:start w:val="1"/>
      <w:numFmt w:val="decimal"/>
      <w:lvlText w:val="%1."/>
      <w:lvlJc w:val="left"/>
      <w:pPr>
        <w:ind w:left="630" w:hanging="360"/>
      </w:pPr>
      <w:rPr>
        <w:rFonts w:hint="default"/>
        <w:b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C5631FB"/>
    <w:multiLevelType w:val="hybridMultilevel"/>
    <w:tmpl w:val="20C8F158"/>
    <w:lvl w:ilvl="0" w:tplc="5378A292">
      <w:start w:val="1"/>
      <w:numFmt w:val="decimal"/>
      <w:lvlText w:val="%1."/>
      <w:lvlJc w:val="left"/>
      <w:pPr>
        <w:ind w:left="108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65409A"/>
    <w:multiLevelType w:val="hybridMultilevel"/>
    <w:tmpl w:val="D2442F90"/>
    <w:lvl w:ilvl="0" w:tplc="BE52BF98">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B1EA8"/>
    <w:multiLevelType w:val="hybridMultilevel"/>
    <w:tmpl w:val="80B06110"/>
    <w:lvl w:ilvl="0" w:tplc="6A2A4DF0">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54464341"/>
    <w:multiLevelType w:val="hybridMultilevel"/>
    <w:tmpl w:val="F79E0BA0"/>
    <w:lvl w:ilvl="0" w:tplc="3AA680E6">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F70B6"/>
    <w:multiLevelType w:val="hybridMultilevel"/>
    <w:tmpl w:val="B35EB68E"/>
    <w:lvl w:ilvl="0" w:tplc="81146A8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3D08C4"/>
    <w:multiLevelType w:val="hybridMultilevel"/>
    <w:tmpl w:val="87B8FE12"/>
    <w:lvl w:ilvl="0" w:tplc="6B0C2F1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9933F4"/>
    <w:multiLevelType w:val="hybridMultilevel"/>
    <w:tmpl w:val="8E84CA66"/>
    <w:lvl w:ilvl="0" w:tplc="2C0AD0CA">
      <w:start w:val="5"/>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610B60"/>
    <w:multiLevelType w:val="hybridMultilevel"/>
    <w:tmpl w:val="428C56A2"/>
    <w:lvl w:ilvl="0" w:tplc="1F541C5A">
      <w:start w:val="1"/>
      <w:numFmt w:val="decimal"/>
      <w:lvlText w:val="%1."/>
      <w:lvlJc w:val="left"/>
      <w:pPr>
        <w:ind w:left="1080" w:hanging="360"/>
      </w:pPr>
      <w:rPr>
        <w:rFonts w:hint="default"/>
        <w:b w:val="0"/>
        <w:smallCaps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1E7584"/>
    <w:multiLevelType w:val="hybridMultilevel"/>
    <w:tmpl w:val="0CDC8FF6"/>
    <w:lvl w:ilvl="0" w:tplc="46AEF97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74755"/>
    <w:multiLevelType w:val="hybridMultilevel"/>
    <w:tmpl w:val="C6F40426"/>
    <w:lvl w:ilvl="0" w:tplc="6BF4CAFA">
      <w:start w:val="9"/>
      <w:numFmt w:val="upperLetter"/>
      <w:lvlText w:val="%1."/>
      <w:lvlJc w:val="left"/>
      <w:pPr>
        <w:ind w:left="720" w:hanging="360"/>
      </w:pPr>
      <w:rPr>
        <w:rFonts w:hint="default"/>
        <w:b/>
        <w:smallCap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8F0B05"/>
    <w:multiLevelType w:val="hybridMultilevel"/>
    <w:tmpl w:val="8D963ED8"/>
    <w:lvl w:ilvl="0" w:tplc="6984736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F2FE9"/>
    <w:multiLevelType w:val="hybridMultilevel"/>
    <w:tmpl w:val="5EBCE9B4"/>
    <w:lvl w:ilvl="0" w:tplc="CED202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677267"/>
    <w:multiLevelType w:val="hybridMultilevel"/>
    <w:tmpl w:val="D0B42304"/>
    <w:lvl w:ilvl="0" w:tplc="570249A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A2121"/>
    <w:multiLevelType w:val="hybridMultilevel"/>
    <w:tmpl w:val="1AE2C4EC"/>
    <w:lvl w:ilvl="0" w:tplc="1B981DE4">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142B6CE">
      <w:start w:val="1"/>
      <w:numFmt w:val="decimal"/>
      <w:lvlText w:val="%4."/>
      <w:lvlJc w:val="left"/>
      <w:pPr>
        <w:ind w:left="2880" w:hanging="360"/>
      </w:pPr>
      <w:rPr>
        <w:b w:val="0"/>
        <w:smallCap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CE5E28"/>
    <w:multiLevelType w:val="hybridMultilevel"/>
    <w:tmpl w:val="A6E64B6E"/>
    <w:lvl w:ilvl="0" w:tplc="E87C94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6"/>
  </w:num>
  <w:num w:numId="3">
    <w:abstractNumId w:val="18"/>
  </w:num>
  <w:num w:numId="4">
    <w:abstractNumId w:val="23"/>
  </w:num>
  <w:num w:numId="5">
    <w:abstractNumId w:val="5"/>
  </w:num>
  <w:num w:numId="6">
    <w:abstractNumId w:val="19"/>
  </w:num>
  <w:num w:numId="7">
    <w:abstractNumId w:val="6"/>
  </w:num>
  <w:num w:numId="8">
    <w:abstractNumId w:val="0"/>
  </w:num>
  <w:num w:numId="9">
    <w:abstractNumId w:val="9"/>
  </w:num>
  <w:num w:numId="10">
    <w:abstractNumId w:val="8"/>
  </w:num>
  <w:num w:numId="11">
    <w:abstractNumId w:val="34"/>
  </w:num>
  <w:num w:numId="12">
    <w:abstractNumId w:val="28"/>
  </w:num>
  <w:num w:numId="13">
    <w:abstractNumId w:val="22"/>
  </w:num>
  <w:num w:numId="14">
    <w:abstractNumId w:val="29"/>
  </w:num>
  <w:num w:numId="15">
    <w:abstractNumId w:val="40"/>
  </w:num>
  <w:num w:numId="16">
    <w:abstractNumId w:val="24"/>
  </w:num>
  <w:num w:numId="17">
    <w:abstractNumId w:val="14"/>
  </w:num>
  <w:num w:numId="18">
    <w:abstractNumId w:val="25"/>
  </w:num>
  <w:num w:numId="19">
    <w:abstractNumId w:val="3"/>
  </w:num>
  <w:num w:numId="20">
    <w:abstractNumId w:val="33"/>
  </w:num>
  <w:num w:numId="21">
    <w:abstractNumId w:val="20"/>
  </w:num>
  <w:num w:numId="22">
    <w:abstractNumId w:val="36"/>
  </w:num>
  <w:num w:numId="23">
    <w:abstractNumId w:val="1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5"/>
  </w:num>
  <w:num w:numId="27">
    <w:abstractNumId w:val="11"/>
  </w:num>
  <w:num w:numId="28">
    <w:abstractNumId w:val="15"/>
  </w:num>
  <w:num w:numId="29">
    <w:abstractNumId w:val="39"/>
  </w:num>
  <w:num w:numId="30">
    <w:abstractNumId w:val="12"/>
  </w:num>
  <w:num w:numId="31">
    <w:abstractNumId w:val="32"/>
  </w:num>
  <w:num w:numId="32">
    <w:abstractNumId w:val="27"/>
  </w:num>
  <w:num w:numId="33">
    <w:abstractNumId w:val="31"/>
  </w:num>
  <w:num w:numId="34">
    <w:abstractNumId w:val="1"/>
  </w:num>
  <w:num w:numId="35">
    <w:abstractNumId w:val="4"/>
  </w:num>
  <w:num w:numId="36">
    <w:abstractNumId w:val="2"/>
  </w:num>
  <w:num w:numId="37">
    <w:abstractNumId w:val="41"/>
  </w:num>
  <w:num w:numId="38">
    <w:abstractNumId w:val="37"/>
  </w:num>
  <w:num w:numId="39">
    <w:abstractNumId w:val="7"/>
  </w:num>
  <w:num w:numId="40">
    <w:abstractNumId w:val="38"/>
  </w:num>
  <w:num w:numId="41">
    <w:abstractNumId w:val="10"/>
  </w:num>
  <w:num w:numId="4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652"/>
    <w:rsid w:val="000006AE"/>
    <w:rsid w:val="00000926"/>
    <w:rsid w:val="00000969"/>
    <w:rsid w:val="000009FA"/>
    <w:rsid w:val="00000B43"/>
    <w:rsid w:val="00001008"/>
    <w:rsid w:val="00001095"/>
    <w:rsid w:val="000010FB"/>
    <w:rsid w:val="0000123E"/>
    <w:rsid w:val="00001263"/>
    <w:rsid w:val="00001543"/>
    <w:rsid w:val="000015C2"/>
    <w:rsid w:val="0000167A"/>
    <w:rsid w:val="0000168C"/>
    <w:rsid w:val="000016F0"/>
    <w:rsid w:val="000017ED"/>
    <w:rsid w:val="00001999"/>
    <w:rsid w:val="000019FD"/>
    <w:rsid w:val="00001B02"/>
    <w:rsid w:val="00001BF6"/>
    <w:rsid w:val="00001F52"/>
    <w:rsid w:val="00002251"/>
    <w:rsid w:val="000022B2"/>
    <w:rsid w:val="0000242D"/>
    <w:rsid w:val="000024AC"/>
    <w:rsid w:val="000026DA"/>
    <w:rsid w:val="00002773"/>
    <w:rsid w:val="0000290E"/>
    <w:rsid w:val="000029B3"/>
    <w:rsid w:val="00002A09"/>
    <w:rsid w:val="00002C5C"/>
    <w:rsid w:val="00002CDE"/>
    <w:rsid w:val="00002D39"/>
    <w:rsid w:val="00002DBA"/>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41CE"/>
    <w:rsid w:val="000043DB"/>
    <w:rsid w:val="00004431"/>
    <w:rsid w:val="00004F3C"/>
    <w:rsid w:val="00005031"/>
    <w:rsid w:val="00005555"/>
    <w:rsid w:val="0000567B"/>
    <w:rsid w:val="00005732"/>
    <w:rsid w:val="0000586A"/>
    <w:rsid w:val="00005922"/>
    <w:rsid w:val="00005A2E"/>
    <w:rsid w:val="00005DE0"/>
    <w:rsid w:val="00005F8C"/>
    <w:rsid w:val="000063A7"/>
    <w:rsid w:val="000065C9"/>
    <w:rsid w:val="0000668A"/>
    <w:rsid w:val="00006BEB"/>
    <w:rsid w:val="00006C27"/>
    <w:rsid w:val="0000712F"/>
    <w:rsid w:val="000071D8"/>
    <w:rsid w:val="000071EC"/>
    <w:rsid w:val="00007299"/>
    <w:rsid w:val="00007509"/>
    <w:rsid w:val="00007518"/>
    <w:rsid w:val="00007572"/>
    <w:rsid w:val="000076C3"/>
    <w:rsid w:val="00007791"/>
    <w:rsid w:val="000077E7"/>
    <w:rsid w:val="000078F2"/>
    <w:rsid w:val="00007BEF"/>
    <w:rsid w:val="00007CC8"/>
    <w:rsid w:val="0001015C"/>
    <w:rsid w:val="000102F7"/>
    <w:rsid w:val="00010B12"/>
    <w:rsid w:val="00010BEC"/>
    <w:rsid w:val="00010D37"/>
    <w:rsid w:val="00010D87"/>
    <w:rsid w:val="00010E2F"/>
    <w:rsid w:val="00010E72"/>
    <w:rsid w:val="00010F38"/>
    <w:rsid w:val="00011061"/>
    <w:rsid w:val="000112D4"/>
    <w:rsid w:val="0001139D"/>
    <w:rsid w:val="000114BE"/>
    <w:rsid w:val="000114CD"/>
    <w:rsid w:val="000118CE"/>
    <w:rsid w:val="0001198F"/>
    <w:rsid w:val="0001199D"/>
    <w:rsid w:val="00011A3D"/>
    <w:rsid w:val="00011A49"/>
    <w:rsid w:val="00011B29"/>
    <w:rsid w:val="00011E92"/>
    <w:rsid w:val="00011FE1"/>
    <w:rsid w:val="00012116"/>
    <w:rsid w:val="0001211B"/>
    <w:rsid w:val="0001227D"/>
    <w:rsid w:val="00012481"/>
    <w:rsid w:val="000125B9"/>
    <w:rsid w:val="000127EA"/>
    <w:rsid w:val="0001284D"/>
    <w:rsid w:val="000128DB"/>
    <w:rsid w:val="00012CA5"/>
    <w:rsid w:val="000130C6"/>
    <w:rsid w:val="00013540"/>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E30"/>
    <w:rsid w:val="00014E4F"/>
    <w:rsid w:val="00014E52"/>
    <w:rsid w:val="00014EBD"/>
    <w:rsid w:val="00015030"/>
    <w:rsid w:val="000150B0"/>
    <w:rsid w:val="000151DB"/>
    <w:rsid w:val="00015201"/>
    <w:rsid w:val="0001558C"/>
    <w:rsid w:val="000156AE"/>
    <w:rsid w:val="00015726"/>
    <w:rsid w:val="00015A29"/>
    <w:rsid w:val="00015B2B"/>
    <w:rsid w:val="00015B9C"/>
    <w:rsid w:val="00015EC9"/>
    <w:rsid w:val="00015F82"/>
    <w:rsid w:val="00016017"/>
    <w:rsid w:val="00016050"/>
    <w:rsid w:val="0001635F"/>
    <w:rsid w:val="000165B8"/>
    <w:rsid w:val="000167ED"/>
    <w:rsid w:val="00016835"/>
    <w:rsid w:val="00016853"/>
    <w:rsid w:val="000168C3"/>
    <w:rsid w:val="00016AB3"/>
    <w:rsid w:val="00016C86"/>
    <w:rsid w:val="00016CF5"/>
    <w:rsid w:val="00017068"/>
    <w:rsid w:val="00017569"/>
    <w:rsid w:val="00017609"/>
    <w:rsid w:val="00017701"/>
    <w:rsid w:val="00017740"/>
    <w:rsid w:val="00017939"/>
    <w:rsid w:val="0001799B"/>
    <w:rsid w:val="00017BA8"/>
    <w:rsid w:val="00017C5C"/>
    <w:rsid w:val="00017E10"/>
    <w:rsid w:val="00017E14"/>
    <w:rsid w:val="00017F6E"/>
    <w:rsid w:val="00017FF0"/>
    <w:rsid w:val="000202D6"/>
    <w:rsid w:val="00020A51"/>
    <w:rsid w:val="00020B4D"/>
    <w:rsid w:val="00020C27"/>
    <w:rsid w:val="00020F1F"/>
    <w:rsid w:val="0002119B"/>
    <w:rsid w:val="00021A95"/>
    <w:rsid w:val="00021ACE"/>
    <w:rsid w:val="00021B72"/>
    <w:rsid w:val="00021CB2"/>
    <w:rsid w:val="00021D33"/>
    <w:rsid w:val="0002208E"/>
    <w:rsid w:val="00022185"/>
    <w:rsid w:val="00022303"/>
    <w:rsid w:val="0002257A"/>
    <w:rsid w:val="000225DA"/>
    <w:rsid w:val="0002265F"/>
    <w:rsid w:val="00022725"/>
    <w:rsid w:val="00022758"/>
    <w:rsid w:val="00022BA9"/>
    <w:rsid w:val="00022C8D"/>
    <w:rsid w:val="00022CAF"/>
    <w:rsid w:val="00022CEE"/>
    <w:rsid w:val="00022DCA"/>
    <w:rsid w:val="00022FDB"/>
    <w:rsid w:val="00023109"/>
    <w:rsid w:val="00023195"/>
    <w:rsid w:val="000236C4"/>
    <w:rsid w:val="00023751"/>
    <w:rsid w:val="00023842"/>
    <w:rsid w:val="000238D3"/>
    <w:rsid w:val="00023927"/>
    <w:rsid w:val="00023A42"/>
    <w:rsid w:val="00023A51"/>
    <w:rsid w:val="00023C28"/>
    <w:rsid w:val="00023D56"/>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5190"/>
    <w:rsid w:val="000251FD"/>
    <w:rsid w:val="000252C4"/>
    <w:rsid w:val="000254D1"/>
    <w:rsid w:val="000256A0"/>
    <w:rsid w:val="00025725"/>
    <w:rsid w:val="00025735"/>
    <w:rsid w:val="00025827"/>
    <w:rsid w:val="00025924"/>
    <w:rsid w:val="00025D98"/>
    <w:rsid w:val="00025EB2"/>
    <w:rsid w:val="00025EEF"/>
    <w:rsid w:val="00025F60"/>
    <w:rsid w:val="00025FCE"/>
    <w:rsid w:val="000260B3"/>
    <w:rsid w:val="0002651D"/>
    <w:rsid w:val="00026520"/>
    <w:rsid w:val="0002659A"/>
    <w:rsid w:val="0002664B"/>
    <w:rsid w:val="00026725"/>
    <w:rsid w:val="00026DFF"/>
    <w:rsid w:val="00026EE2"/>
    <w:rsid w:val="00026F29"/>
    <w:rsid w:val="00026F91"/>
    <w:rsid w:val="00027023"/>
    <w:rsid w:val="000270AB"/>
    <w:rsid w:val="000275ED"/>
    <w:rsid w:val="0002789C"/>
    <w:rsid w:val="00027F49"/>
    <w:rsid w:val="000303C5"/>
    <w:rsid w:val="000303F7"/>
    <w:rsid w:val="000304EA"/>
    <w:rsid w:val="00030532"/>
    <w:rsid w:val="0003053F"/>
    <w:rsid w:val="0003073B"/>
    <w:rsid w:val="000307D2"/>
    <w:rsid w:val="0003086F"/>
    <w:rsid w:val="000308ED"/>
    <w:rsid w:val="00030916"/>
    <w:rsid w:val="00030A28"/>
    <w:rsid w:val="00030E59"/>
    <w:rsid w:val="00030F54"/>
    <w:rsid w:val="00030FC4"/>
    <w:rsid w:val="00031B2D"/>
    <w:rsid w:val="00031C14"/>
    <w:rsid w:val="00031C1D"/>
    <w:rsid w:val="00031C6F"/>
    <w:rsid w:val="00031D35"/>
    <w:rsid w:val="00031DE0"/>
    <w:rsid w:val="00031E9C"/>
    <w:rsid w:val="000321C8"/>
    <w:rsid w:val="000322E6"/>
    <w:rsid w:val="00032380"/>
    <w:rsid w:val="000327C4"/>
    <w:rsid w:val="00032A7A"/>
    <w:rsid w:val="00032B6E"/>
    <w:rsid w:val="00032DA8"/>
    <w:rsid w:val="00032E87"/>
    <w:rsid w:val="00032FAD"/>
    <w:rsid w:val="00032FB6"/>
    <w:rsid w:val="0003313D"/>
    <w:rsid w:val="000332BE"/>
    <w:rsid w:val="000332EA"/>
    <w:rsid w:val="00033310"/>
    <w:rsid w:val="00033535"/>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BDB"/>
    <w:rsid w:val="00034DE9"/>
    <w:rsid w:val="00034E16"/>
    <w:rsid w:val="00034E8A"/>
    <w:rsid w:val="00034F06"/>
    <w:rsid w:val="00035001"/>
    <w:rsid w:val="000352D2"/>
    <w:rsid w:val="0003545C"/>
    <w:rsid w:val="0003550B"/>
    <w:rsid w:val="000359E6"/>
    <w:rsid w:val="00035A9E"/>
    <w:rsid w:val="00035CF5"/>
    <w:rsid w:val="00035D4B"/>
    <w:rsid w:val="00035D58"/>
    <w:rsid w:val="00035D6C"/>
    <w:rsid w:val="00035F6F"/>
    <w:rsid w:val="000360B1"/>
    <w:rsid w:val="00036474"/>
    <w:rsid w:val="0003653A"/>
    <w:rsid w:val="000368BD"/>
    <w:rsid w:val="00036934"/>
    <w:rsid w:val="000372D3"/>
    <w:rsid w:val="00037332"/>
    <w:rsid w:val="00037336"/>
    <w:rsid w:val="0003738C"/>
    <w:rsid w:val="000373EF"/>
    <w:rsid w:val="00037679"/>
    <w:rsid w:val="00037A16"/>
    <w:rsid w:val="00037A6F"/>
    <w:rsid w:val="00037A91"/>
    <w:rsid w:val="00037C44"/>
    <w:rsid w:val="00037C66"/>
    <w:rsid w:val="00037EF3"/>
    <w:rsid w:val="0004020A"/>
    <w:rsid w:val="00040338"/>
    <w:rsid w:val="00040417"/>
    <w:rsid w:val="000404D0"/>
    <w:rsid w:val="0004063F"/>
    <w:rsid w:val="000407B7"/>
    <w:rsid w:val="00040A0C"/>
    <w:rsid w:val="00040AD9"/>
    <w:rsid w:val="00040B55"/>
    <w:rsid w:val="00040BC7"/>
    <w:rsid w:val="00040FF0"/>
    <w:rsid w:val="0004113C"/>
    <w:rsid w:val="000412D7"/>
    <w:rsid w:val="000412E7"/>
    <w:rsid w:val="00041362"/>
    <w:rsid w:val="00041492"/>
    <w:rsid w:val="000416CC"/>
    <w:rsid w:val="0004177F"/>
    <w:rsid w:val="000417D0"/>
    <w:rsid w:val="0004181F"/>
    <w:rsid w:val="00041BE8"/>
    <w:rsid w:val="00041BEC"/>
    <w:rsid w:val="00041E4B"/>
    <w:rsid w:val="0004217C"/>
    <w:rsid w:val="000421E9"/>
    <w:rsid w:val="000422FD"/>
    <w:rsid w:val="000425A0"/>
    <w:rsid w:val="00042676"/>
    <w:rsid w:val="00042766"/>
    <w:rsid w:val="000427D8"/>
    <w:rsid w:val="000428A0"/>
    <w:rsid w:val="00042A01"/>
    <w:rsid w:val="00043430"/>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A45"/>
    <w:rsid w:val="00044A9D"/>
    <w:rsid w:val="00044AF5"/>
    <w:rsid w:val="00044C41"/>
    <w:rsid w:val="00044CEB"/>
    <w:rsid w:val="00044DEC"/>
    <w:rsid w:val="00044FA7"/>
    <w:rsid w:val="0004520E"/>
    <w:rsid w:val="00045403"/>
    <w:rsid w:val="000454E5"/>
    <w:rsid w:val="00045858"/>
    <w:rsid w:val="00045900"/>
    <w:rsid w:val="00045A85"/>
    <w:rsid w:val="00045C24"/>
    <w:rsid w:val="00045FEA"/>
    <w:rsid w:val="00046032"/>
    <w:rsid w:val="000461E6"/>
    <w:rsid w:val="00046222"/>
    <w:rsid w:val="00046314"/>
    <w:rsid w:val="00046670"/>
    <w:rsid w:val="0004667A"/>
    <w:rsid w:val="00046A3D"/>
    <w:rsid w:val="00046A6B"/>
    <w:rsid w:val="00046E73"/>
    <w:rsid w:val="00047048"/>
    <w:rsid w:val="000470FD"/>
    <w:rsid w:val="0004734D"/>
    <w:rsid w:val="000473C6"/>
    <w:rsid w:val="00047743"/>
    <w:rsid w:val="000477C6"/>
    <w:rsid w:val="000479F3"/>
    <w:rsid w:val="00047A22"/>
    <w:rsid w:val="00047B70"/>
    <w:rsid w:val="00047C8C"/>
    <w:rsid w:val="00047DB8"/>
    <w:rsid w:val="00047E7F"/>
    <w:rsid w:val="000501F8"/>
    <w:rsid w:val="00050636"/>
    <w:rsid w:val="0005079D"/>
    <w:rsid w:val="00050858"/>
    <w:rsid w:val="000508C5"/>
    <w:rsid w:val="00050AC1"/>
    <w:rsid w:val="00050BEE"/>
    <w:rsid w:val="00050C93"/>
    <w:rsid w:val="00050ECC"/>
    <w:rsid w:val="00050ED7"/>
    <w:rsid w:val="00050EFF"/>
    <w:rsid w:val="0005122D"/>
    <w:rsid w:val="0005142C"/>
    <w:rsid w:val="0005143F"/>
    <w:rsid w:val="00051477"/>
    <w:rsid w:val="0005152C"/>
    <w:rsid w:val="000516A6"/>
    <w:rsid w:val="000519DA"/>
    <w:rsid w:val="00051A64"/>
    <w:rsid w:val="00051A71"/>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326"/>
    <w:rsid w:val="000563E0"/>
    <w:rsid w:val="0005645D"/>
    <w:rsid w:val="0005656F"/>
    <w:rsid w:val="0005669E"/>
    <w:rsid w:val="000566BA"/>
    <w:rsid w:val="000569B1"/>
    <w:rsid w:val="00056A52"/>
    <w:rsid w:val="00056A53"/>
    <w:rsid w:val="00056B72"/>
    <w:rsid w:val="00056BCA"/>
    <w:rsid w:val="00056CFC"/>
    <w:rsid w:val="0005701D"/>
    <w:rsid w:val="000570CE"/>
    <w:rsid w:val="00057146"/>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A8F"/>
    <w:rsid w:val="00061B29"/>
    <w:rsid w:val="00061D93"/>
    <w:rsid w:val="00061E45"/>
    <w:rsid w:val="000620CD"/>
    <w:rsid w:val="00062584"/>
    <w:rsid w:val="000625F5"/>
    <w:rsid w:val="0006270F"/>
    <w:rsid w:val="00062B0A"/>
    <w:rsid w:val="00062B55"/>
    <w:rsid w:val="00062FEB"/>
    <w:rsid w:val="00063257"/>
    <w:rsid w:val="00063476"/>
    <w:rsid w:val="000634B2"/>
    <w:rsid w:val="000635DC"/>
    <w:rsid w:val="00063825"/>
    <w:rsid w:val="000638D1"/>
    <w:rsid w:val="000639E6"/>
    <w:rsid w:val="00063B33"/>
    <w:rsid w:val="00063D3B"/>
    <w:rsid w:val="00063F29"/>
    <w:rsid w:val="000643B9"/>
    <w:rsid w:val="000644D3"/>
    <w:rsid w:val="0006450B"/>
    <w:rsid w:val="000645BE"/>
    <w:rsid w:val="0006467F"/>
    <w:rsid w:val="000647D6"/>
    <w:rsid w:val="000647DF"/>
    <w:rsid w:val="00064935"/>
    <w:rsid w:val="00064AF5"/>
    <w:rsid w:val="00064D0E"/>
    <w:rsid w:val="00064E38"/>
    <w:rsid w:val="00064E4C"/>
    <w:rsid w:val="00064FB2"/>
    <w:rsid w:val="0006500D"/>
    <w:rsid w:val="000650EE"/>
    <w:rsid w:val="0006533A"/>
    <w:rsid w:val="000653FD"/>
    <w:rsid w:val="000658A6"/>
    <w:rsid w:val="000659BF"/>
    <w:rsid w:val="00065A3D"/>
    <w:rsid w:val="00065D67"/>
    <w:rsid w:val="00065E5D"/>
    <w:rsid w:val="00066137"/>
    <w:rsid w:val="00066202"/>
    <w:rsid w:val="000662D3"/>
    <w:rsid w:val="000663FD"/>
    <w:rsid w:val="00066659"/>
    <w:rsid w:val="0006670E"/>
    <w:rsid w:val="00066869"/>
    <w:rsid w:val="000669DA"/>
    <w:rsid w:val="00066A2D"/>
    <w:rsid w:val="00066A69"/>
    <w:rsid w:val="00066BB8"/>
    <w:rsid w:val="00066ED2"/>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E0"/>
    <w:rsid w:val="00070FC3"/>
    <w:rsid w:val="00070FEB"/>
    <w:rsid w:val="000712E3"/>
    <w:rsid w:val="000712F8"/>
    <w:rsid w:val="000718CB"/>
    <w:rsid w:val="00071A60"/>
    <w:rsid w:val="00071B17"/>
    <w:rsid w:val="00071B3B"/>
    <w:rsid w:val="00071C7D"/>
    <w:rsid w:val="00071C88"/>
    <w:rsid w:val="00071D99"/>
    <w:rsid w:val="00071DA8"/>
    <w:rsid w:val="00071E53"/>
    <w:rsid w:val="00071EB3"/>
    <w:rsid w:val="00072044"/>
    <w:rsid w:val="00072134"/>
    <w:rsid w:val="000725EB"/>
    <w:rsid w:val="00072854"/>
    <w:rsid w:val="00072B17"/>
    <w:rsid w:val="00072BA2"/>
    <w:rsid w:val="00072BD3"/>
    <w:rsid w:val="00072C5C"/>
    <w:rsid w:val="0007311F"/>
    <w:rsid w:val="000733AF"/>
    <w:rsid w:val="00073405"/>
    <w:rsid w:val="0007347B"/>
    <w:rsid w:val="000735E2"/>
    <w:rsid w:val="00073887"/>
    <w:rsid w:val="000738C9"/>
    <w:rsid w:val="000739BB"/>
    <w:rsid w:val="00073D55"/>
    <w:rsid w:val="00073FD1"/>
    <w:rsid w:val="00074026"/>
    <w:rsid w:val="000740F3"/>
    <w:rsid w:val="00074243"/>
    <w:rsid w:val="0007425C"/>
    <w:rsid w:val="000744BC"/>
    <w:rsid w:val="000748CB"/>
    <w:rsid w:val="0007498E"/>
    <w:rsid w:val="00074AAE"/>
    <w:rsid w:val="00074BC1"/>
    <w:rsid w:val="000750D1"/>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38"/>
    <w:rsid w:val="00077D9C"/>
    <w:rsid w:val="00080255"/>
    <w:rsid w:val="000802F7"/>
    <w:rsid w:val="00080546"/>
    <w:rsid w:val="00080633"/>
    <w:rsid w:val="000809A1"/>
    <w:rsid w:val="000809A4"/>
    <w:rsid w:val="00080B02"/>
    <w:rsid w:val="00080BF8"/>
    <w:rsid w:val="0008102A"/>
    <w:rsid w:val="000812CF"/>
    <w:rsid w:val="000812F7"/>
    <w:rsid w:val="00081787"/>
    <w:rsid w:val="00081827"/>
    <w:rsid w:val="0008184D"/>
    <w:rsid w:val="00081DEE"/>
    <w:rsid w:val="00081E69"/>
    <w:rsid w:val="00082089"/>
    <w:rsid w:val="000822BB"/>
    <w:rsid w:val="000822D9"/>
    <w:rsid w:val="000823C6"/>
    <w:rsid w:val="000825C5"/>
    <w:rsid w:val="000827EF"/>
    <w:rsid w:val="00082890"/>
    <w:rsid w:val="00082A89"/>
    <w:rsid w:val="00082BB9"/>
    <w:rsid w:val="00082D14"/>
    <w:rsid w:val="00082DF4"/>
    <w:rsid w:val="00082ED5"/>
    <w:rsid w:val="00082FCD"/>
    <w:rsid w:val="0008310F"/>
    <w:rsid w:val="00083260"/>
    <w:rsid w:val="0008359C"/>
    <w:rsid w:val="0008384A"/>
    <w:rsid w:val="00083951"/>
    <w:rsid w:val="00083A0C"/>
    <w:rsid w:val="000840D2"/>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FEB"/>
    <w:rsid w:val="0008609D"/>
    <w:rsid w:val="000860ED"/>
    <w:rsid w:val="0008616A"/>
    <w:rsid w:val="00086390"/>
    <w:rsid w:val="000863FE"/>
    <w:rsid w:val="00086447"/>
    <w:rsid w:val="0008668F"/>
    <w:rsid w:val="0008669B"/>
    <w:rsid w:val="000866BD"/>
    <w:rsid w:val="000867B3"/>
    <w:rsid w:val="000868AA"/>
    <w:rsid w:val="00086EEB"/>
    <w:rsid w:val="00086F3F"/>
    <w:rsid w:val="00087055"/>
    <w:rsid w:val="000871E9"/>
    <w:rsid w:val="0008720F"/>
    <w:rsid w:val="00087303"/>
    <w:rsid w:val="0008799D"/>
    <w:rsid w:val="00087AB0"/>
    <w:rsid w:val="00087B7B"/>
    <w:rsid w:val="00087E5B"/>
    <w:rsid w:val="00087E97"/>
    <w:rsid w:val="00087FF8"/>
    <w:rsid w:val="00090190"/>
    <w:rsid w:val="00090268"/>
    <w:rsid w:val="00090305"/>
    <w:rsid w:val="0009037E"/>
    <w:rsid w:val="000903A2"/>
    <w:rsid w:val="000904E6"/>
    <w:rsid w:val="000905D6"/>
    <w:rsid w:val="00090A2E"/>
    <w:rsid w:val="00090A62"/>
    <w:rsid w:val="00090ACF"/>
    <w:rsid w:val="00090AD8"/>
    <w:rsid w:val="00090CE6"/>
    <w:rsid w:val="00090DB6"/>
    <w:rsid w:val="00090EDE"/>
    <w:rsid w:val="00091243"/>
    <w:rsid w:val="00091302"/>
    <w:rsid w:val="000914A5"/>
    <w:rsid w:val="00091715"/>
    <w:rsid w:val="000917AC"/>
    <w:rsid w:val="0009196A"/>
    <w:rsid w:val="00091A28"/>
    <w:rsid w:val="00091A79"/>
    <w:rsid w:val="00091AB9"/>
    <w:rsid w:val="00091AED"/>
    <w:rsid w:val="00091AEF"/>
    <w:rsid w:val="00091B3F"/>
    <w:rsid w:val="00091BB1"/>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75F"/>
    <w:rsid w:val="00094786"/>
    <w:rsid w:val="000948F8"/>
    <w:rsid w:val="00094AB8"/>
    <w:rsid w:val="00094B01"/>
    <w:rsid w:val="00094B29"/>
    <w:rsid w:val="00094B3F"/>
    <w:rsid w:val="00094D21"/>
    <w:rsid w:val="00094E0E"/>
    <w:rsid w:val="00094F3E"/>
    <w:rsid w:val="00094F43"/>
    <w:rsid w:val="0009514C"/>
    <w:rsid w:val="000953E9"/>
    <w:rsid w:val="00095641"/>
    <w:rsid w:val="00095A69"/>
    <w:rsid w:val="00095D23"/>
    <w:rsid w:val="00095DB2"/>
    <w:rsid w:val="00095E26"/>
    <w:rsid w:val="00095FF6"/>
    <w:rsid w:val="000960D3"/>
    <w:rsid w:val="0009616B"/>
    <w:rsid w:val="0009618D"/>
    <w:rsid w:val="000961B2"/>
    <w:rsid w:val="0009672B"/>
    <w:rsid w:val="0009688D"/>
    <w:rsid w:val="000969C9"/>
    <w:rsid w:val="00096AF2"/>
    <w:rsid w:val="00096AFB"/>
    <w:rsid w:val="00096BD7"/>
    <w:rsid w:val="00096C6A"/>
    <w:rsid w:val="00096C95"/>
    <w:rsid w:val="00096CBC"/>
    <w:rsid w:val="000971A1"/>
    <w:rsid w:val="000972E6"/>
    <w:rsid w:val="00097319"/>
    <w:rsid w:val="00097439"/>
    <w:rsid w:val="00097740"/>
    <w:rsid w:val="00097778"/>
    <w:rsid w:val="00097BE6"/>
    <w:rsid w:val="00097E1D"/>
    <w:rsid w:val="000A05F4"/>
    <w:rsid w:val="000A06E3"/>
    <w:rsid w:val="000A0837"/>
    <w:rsid w:val="000A087B"/>
    <w:rsid w:val="000A089A"/>
    <w:rsid w:val="000A0A36"/>
    <w:rsid w:val="000A0A7D"/>
    <w:rsid w:val="000A0A9E"/>
    <w:rsid w:val="000A0BD2"/>
    <w:rsid w:val="000A108F"/>
    <w:rsid w:val="000A1219"/>
    <w:rsid w:val="000A1223"/>
    <w:rsid w:val="000A1303"/>
    <w:rsid w:val="000A14E2"/>
    <w:rsid w:val="000A166D"/>
    <w:rsid w:val="000A1924"/>
    <w:rsid w:val="000A1934"/>
    <w:rsid w:val="000A1C63"/>
    <w:rsid w:val="000A1E4D"/>
    <w:rsid w:val="000A1EF7"/>
    <w:rsid w:val="000A1F31"/>
    <w:rsid w:val="000A20A7"/>
    <w:rsid w:val="000A20FD"/>
    <w:rsid w:val="000A2382"/>
    <w:rsid w:val="000A2587"/>
    <w:rsid w:val="000A2632"/>
    <w:rsid w:val="000A2729"/>
    <w:rsid w:val="000A27A9"/>
    <w:rsid w:val="000A285D"/>
    <w:rsid w:val="000A28A2"/>
    <w:rsid w:val="000A28E9"/>
    <w:rsid w:val="000A291A"/>
    <w:rsid w:val="000A29C0"/>
    <w:rsid w:val="000A2A9E"/>
    <w:rsid w:val="000A2B4D"/>
    <w:rsid w:val="000A2BD3"/>
    <w:rsid w:val="000A2C80"/>
    <w:rsid w:val="000A2DD9"/>
    <w:rsid w:val="000A2E54"/>
    <w:rsid w:val="000A2F12"/>
    <w:rsid w:val="000A30AD"/>
    <w:rsid w:val="000A36E1"/>
    <w:rsid w:val="000A386A"/>
    <w:rsid w:val="000A39B2"/>
    <w:rsid w:val="000A3BEB"/>
    <w:rsid w:val="000A3EA9"/>
    <w:rsid w:val="000A3EBB"/>
    <w:rsid w:val="000A3F8F"/>
    <w:rsid w:val="000A3FB9"/>
    <w:rsid w:val="000A4050"/>
    <w:rsid w:val="000A40A9"/>
    <w:rsid w:val="000A41BD"/>
    <w:rsid w:val="000A4500"/>
    <w:rsid w:val="000A4A5C"/>
    <w:rsid w:val="000A4B85"/>
    <w:rsid w:val="000A4D77"/>
    <w:rsid w:val="000A4DB1"/>
    <w:rsid w:val="000A4EB0"/>
    <w:rsid w:val="000A4EC4"/>
    <w:rsid w:val="000A5068"/>
    <w:rsid w:val="000A511D"/>
    <w:rsid w:val="000A5232"/>
    <w:rsid w:val="000A556C"/>
    <w:rsid w:val="000A5933"/>
    <w:rsid w:val="000A5AC6"/>
    <w:rsid w:val="000A61EC"/>
    <w:rsid w:val="000A64EE"/>
    <w:rsid w:val="000A6556"/>
    <w:rsid w:val="000A6655"/>
    <w:rsid w:val="000A6825"/>
    <w:rsid w:val="000A6962"/>
    <w:rsid w:val="000A697A"/>
    <w:rsid w:val="000A6B57"/>
    <w:rsid w:val="000A6B63"/>
    <w:rsid w:val="000A6DE4"/>
    <w:rsid w:val="000A7209"/>
    <w:rsid w:val="000A74E9"/>
    <w:rsid w:val="000A771D"/>
    <w:rsid w:val="000A77DB"/>
    <w:rsid w:val="000A7939"/>
    <w:rsid w:val="000A799E"/>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648"/>
    <w:rsid w:val="000B18AF"/>
    <w:rsid w:val="000B19B8"/>
    <w:rsid w:val="000B1F33"/>
    <w:rsid w:val="000B1F4A"/>
    <w:rsid w:val="000B1FD5"/>
    <w:rsid w:val="000B2104"/>
    <w:rsid w:val="000B2157"/>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AF"/>
    <w:rsid w:val="000B34DB"/>
    <w:rsid w:val="000B371A"/>
    <w:rsid w:val="000B37C5"/>
    <w:rsid w:val="000B3A3B"/>
    <w:rsid w:val="000B3A64"/>
    <w:rsid w:val="000B3B16"/>
    <w:rsid w:val="000B4005"/>
    <w:rsid w:val="000B40F7"/>
    <w:rsid w:val="000B4103"/>
    <w:rsid w:val="000B474B"/>
    <w:rsid w:val="000B4AED"/>
    <w:rsid w:val="000B4CA1"/>
    <w:rsid w:val="000B4E1F"/>
    <w:rsid w:val="000B522F"/>
    <w:rsid w:val="000B52B0"/>
    <w:rsid w:val="000B538A"/>
    <w:rsid w:val="000B548A"/>
    <w:rsid w:val="000B578A"/>
    <w:rsid w:val="000B5970"/>
    <w:rsid w:val="000B5AEC"/>
    <w:rsid w:val="000B5C2A"/>
    <w:rsid w:val="000B5EFB"/>
    <w:rsid w:val="000B6192"/>
    <w:rsid w:val="000B63AA"/>
    <w:rsid w:val="000B64CA"/>
    <w:rsid w:val="000B66E5"/>
    <w:rsid w:val="000B67C8"/>
    <w:rsid w:val="000B687E"/>
    <w:rsid w:val="000B6D6E"/>
    <w:rsid w:val="000B6D9D"/>
    <w:rsid w:val="000B6EC7"/>
    <w:rsid w:val="000B71E0"/>
    <w:rsid w:val="000B7254"/>
    <w:rsid w:val="000B73E1"/>
    <w:rsid w:val="000B73F5"/>
    <w:rsid w:val="000B77A0"/>
    <w:rsid w:val="000B79AB"/>
    <w:rsid w:val="000B7E90"/>
    <w:rsid w:val="000B7EF3"/>
    <w:rsid w:val="000B7F3F"/>
    <w:rsid w:val="000B7FB0"/>
    <w:rsid w:val="000C0104"/>
    <w:rsid w:val="000C0315"/>
    <w:rsid w:val="000C039D"/>
    <w:rsid w:val="000C04AE"/>
    <w:rsid w:val="000C0692"/>
    <w:rsid w:val="000C0B87"/>
    <w:rsid w:val="000C0BD1"/>
    <w:rsid w:val="000C0DAF"/>
    <w:rsid w:val="000C0DB6"/>
    <w:rsid w:val="000C184A"/>
    <w:rsid w:val="000C1A20"/>
    <w:rsid w:val="000C1E78"/>
    <w:rsid w:val="000C1EDD"/>
    <w:rsid w:val="000C225B"/>
    <w:rsid w:val="000C233A"/>
    <w:rsid w:val="000C25C5"/>
    <w:rsid w:val="000C265E"/>
    <w:rsid w:val="000C27DB"/>
    <w:rsid w:val="000C291C"/>
    <w:rsid w:val="000C2AE3"/>
    <w:rsid w:val="000C2AFF"/>
    <w:rsid w:val="000C2B28"/>
    <w:rsid w:val="000C3202"/>
    <w:rsid w:val="000C327A"/>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A9C"/>
    <w:rsid w:val="000C5AEE"/>
    <w:rsid w:val="000C5B2E"/>
    <w:rsid w:val="000C5BDF"/>
    <w:rsid w:val="000C5C7F"/>
    <w:rsid w:val="000C5CDC"/>
    <w:rsid w:val="000C5DFF"/>
    <w:rsid w:val="000C5E19"/>
    <w:rsid w:val="000C5F1B"/>
    <w:rsid w:val="000C5F59"/>
    <w:rsid w:val="000C64DF"/>
    <w:rsid w:val="000C66A2"/>
    <w:rsid w:val="000C6AE0"/>
    <w:rsid w:val="000C6C20"/>
    <w:rsid w:val="000C6E19"/>
    <w:rsid w:val="000C6EA5"/>
    <w:rsid w:val="000C7218"/>
    <w:rsid w:val="000C73F8"/>
    <w:rsid w:val="000C74D9"/>
    <w:rsid w:val="000C76C7"/>
    <w:rsid w:val="000C76F4"/>
    <w:rsid w:val="000C7719"/>
    <w:rsid w:val="000C77D1"/>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BED"/>
    <w:rsid w:val="000D1C2B"/>
    <w:rsid w:val="000D1D03"/>
    <w:rsid w:val="000D1F8D"/>
    <w:rsid w:val="000D2277"/>
    <w:rsid w:val="000D259B"/>
    <w:rsid w:val="000D26B8"/>
    <w:rsid w:val="000D26E1"/>
    <w:rsid w:val="000D293B"/>
    <w:rsid w:val="000D2A38"/>
    <w:rsid w:val="000D2A4B"/>
    <w:rsid w:val="000D2BAA"/>
    <w:rsid w:val="000D2BEA"/>
    <w:rsid w:val="000D2C87"/>
    <w:rsid w:val="000D2DA2"/>
    <w:rsid w:val="000D2EC3"/>
    <w:rsid w:val="000D3B99"/>
    <w:rsid w:val="000D3C49"/>
    <w:rsid w:val="000D3EA8"/>
    <w:rsid w:val="000D3F47"/>
    <w:rsid w:val="000D3FBD"/>
    <w:rsid w:val="000D4564"/>
    <w:rsid w:val="000D4617"/>
    <w:rsid w:val="000D4B2F"/>
    <w:rsid w:val="000D4DF8"/>
    <w:rsid w:val="000D4EA8"/>
    <w:rsid w:val="000D4EEA"/>
    <w:rsid w:val="000D4F42"/>
    <w:rsid w:val="000D4F82"/>
    <w:rsid w:val="000D4FBE"/>
    <w:rsid w:val="000D50F6"/>
    <w:rsid w:val="000D5369"/>
    <w:rsid w:val="000D539B"/>
    <w:rsid w:val="000D5453"/>
    <w:rsid w:val="000D546C"/>
    <w:rsid w:val="000D559C"/>
    <w:rsid w:val="000D5629"/>
    <w:rsid w:val="000D5667"/>
    <w:rsid w:val="000D591F"/>
    <w:rsid w:val="000D6176"/>
    <w:rsid w:val="000D6350"/>
    <w:rsid w:val="000D6366"/>
    <w:rsid w:val="000D6472"/>
    <w:rsid w:val="000D665E"/>
    <w:rsid w:val="000D686F"/>
    <w:rsid w:val="000D6963"/>
    <w:rsid w:val="000D69EF"/>
    <w:rsid w:val="000D6ADC"/>
    <w:rsid w:val="000D6E70"/>
    <w:rsid w:val="000D6EAB"/>
    <w:rsid w:val="000D70C1"/>
    <w:rsid w:val="000D723E"/>
    <w:rsid w:val="000D7348"/>
    <w:rsid w:val="000D74FA"/>
    <w:rsid w:val="000D75B8"/>
    <w:rsid w:val="000D765A"/>
    <w:rsid w:val="000D7B99"/>
    <w:rsid w:val="000D7C49"/>
    <w:rsid w:val="000D7DAC"/>
    <w:rsid w:val="000E00B2"/>
    <w:rsid w:val="000E0109"/>
    <w:rsid w:val="000E0126"/>
    <w:rsid w:val="000E0161"/>
    <w:rsid w:val="000E03F1"/>
    <w:rsid w:val="000E044A"/>
    <w:rsid w:val="000E0451"/>
    <w:rsid w:val="000E0868"/>
    <w:rsid w:val="000E0A5F"/>
    <w:rsid w:val="000E0AD4"/>
    <w:rsid w:val="000E0AFA"/>
    <w:rsid w:val="000E0D24"/>
    <w:rsid w:val="000E0E12"/>
    <w:rsid w:val="000E1700"/>
    <w:rsid w:val="000E174D"/>
    <w:rsid w:val="000E17DB"/>
    <w:rsid w:val="000E18E2"/>
    <w:rsid w:val="000E195D"/>
    <w:rsid w:val="000E19BD"/>
    <w:rsid w:val="000E1B29"/>
    <w:rsid w:val="000E1CC4"/>
    <w:rsid w:val="000E1D7D"/>
    <w:rsid w:val="000E1F54"/>
    <w:rsid w:val="000E214C"/>
    <w:rsid w:val="000E2196"/>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DE"/>
    <w:rsid w:val="000F0FA6"/>
    <w:rsid w:val="000F11B3"/>
    <w:rsid w:val="000F1250"/>
    <w:rsid w:val="000F1285"/>
    <w:rsid w:val="000F1447"/>
    <w:rsid w:val="000F15D7"/>
    <w:rsid w:val="000F169E"/>
    <w:rsid w:val="000F1CCF"/>
    <w:rsid w:val="000F1DC4"/>
    <w:rsid w:val="000F2166"/>
    <w:rsid w:val="000F22AA"/>
    <w:rsid w:val="000F2991"/>
    <w:rsid w:val="000F2C06"/>
    <w:rsid w:val="000F2ECC"/>
    <w:rsid w:val="000F2EF0"/>
    <w:rsid w:val="000F2FD2"/>
    <w:rsid w:val="000F31AC"/>
    <w:rsid w:val="000F331E"/>
    <w:rsid w:val="000F342E"/>
    <w:rsid w:val="000F35F6"/>
    <w:rsid w:val="000F361D"/>
    <w:rsid w:val="000F374A"/>
    <w:rsid w:val="000F379D"/>
    <w:rsid w:val="000F3873"/>
    <w:rsid w:val="000F3B4E"/>
    <w:rsid w:val="000F3B56"/>
    <w:rsid w:val="000F3B6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E8E"/>
    <w:rsid w:val="000F5FEB"/>
    <w:rsid w:val="000F641A"/>
    <w:rsid w:val="000F6537"/>
    <w:rsid w:val="000F6AAD"/>
    <w:rsid w:val="000F6C6F"/>
    <w:rsid w:val="000F6EA7"/>
    <w:rsid w:val="000F6F7C"/>
    <w:rsid w:val="000F701C"/>
    <w:rsid w:val="000F711B"/>
    <w:rsid w:val="000F7206"/>
    <w:rsid w:val="000F72F9"/>
    <w:rsid w:val="000F72FF"/>
    <w:rsid w:val="000F738E"/>
    <w:rsid w:val="000F7585"/>
    <w:rsid w:val="000F7782"/>
    <w:rsid w:val="000F7820"/>
    <w:rsid w:val="000F7A72"/>
    <w:rsid w:val="000F7B62"/>
    <w:rsid w:val="000F7CD1"/>
    <w:rsid w:val="000F7D01"/>
    <w:rsid w:val="000F7DE0"/>
    <w:rsid w:val="000F7FB1"/>
    <w:rsid w:val="0010011E"/>
    <w:rsid w:val="00100468"/>
    <w:rsid w:val="0010061B"/>
    <w:rsid w:val="00100634"/>
    <w:rsid w:val="00100718"/>
    <w:rsid w:val="00100A15"/>
    <w:rsid w:val="00100CAA"/>
    <w:rsid w:val="00100DB2"/>
    <w:rsid w:val="00100DDE"/>
    <w:rsid w:val="00100EBE"/>
    <w:rsid w:val="001010DD"/>
    <w:rsid w:val="001010DE"/>
    <w:rsid w:val="00101192"/>
    <w:rsid w:val="0010186D"/>
    <w:rsid w:val="00101B1C"/>
    <w:rsid w:val="00101BC3"/>
    <w:rsid w:val="00101CE4"/>
    <w:rsid w:val="00101DE9"/>
    <w:rsid w:val="00101E0A"/>
    <w:rsid w:val="0010218C"/>
    <w:rsid w:val="0010224F"/>
    <w:rsid w:val="001023F0"/>
    <w:rsid w:val="00102845"/>
    <w:rsid w:val="001028DA"/>
    <w:rsid w:val="00102AC5"/>
    <w:rsid w:val="00102B56"/>
    <w:rsid w:val="00102B5C"/>
    <w:rsid w:val="00102BD6"/>
    <w:rsid w:val="00102C9D"/>
    <w:rsid w:val="00102CC3"/>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91"/>
    <w:rsid w:val="00105C3B"/>
    <w:rsid w:val="00105F5F"/>
    <w:rsid w:val="00106237"/>
    <w:rsid w:val="001062F0"/>
    <w:rsid w:val="00106533"/>
    <w:rsid w:val="0010658A"/>
    <w:rsid w:val="0010678F"/>
    <w:rsid w:val="00106887"/>
    <w:rsid w:val="001068B3"/>
    <w:rsid w:val="00106935"/>
    <w:rsid w:val="00106B3D"/>
    <w:rsid w:val="00106CBA"/>
    <w:rsid w:val="00106D1B"/>
    <w:rsid w:val="00106F0A"/>
    <w:rsid w:val="00106F69"/>
    <w:rsid w:val="00107063"/>
    <w:rsid w:val="00107107"/>
    <w:rsid w:val="001072F5"/>
    <w:rsid w:val="00107359"/>
    <w:rsid w:val="00107375"/>
    <w:rsid w:val="001074F8"/>
    <w:rsid w:val="00107635"/>
    <w:rsid w:val="001077A6"/>
    <w:rsid w:val="0010799C"/>
    <w:rsid w:val="00107A04"/>
    <w:rsid w:val="00107BA8"/>
    <w:rsid w:val="00107EA3"/>
    <w:rsid w:val="00110335"/>
    <w:rsid w:val="0011082A"/>
    <w:rsid w:val="001108A7"/>
    <w:rsid w:val="001108EA"/>
    <w:rsid w:val="00110A06"/>
    <w:rsid w:val="00110A67"/>
    <w:rsid w:val="00110CD6"/>
    <w:rsid w:val="00110E16"/>
    <w:rsid w:val="00110E74"/>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9FF"/>
    <w:rsid w:val="00112B95"/>
    <w:rsid w:val="00112B9B"/>
    <w:rsid w:val="00112E8E"/>
    <w:rsid w:val="00112F55"/>
    <w:rsid w:val="00113225"/>
    <w:rsid w:val="00113371"/>
    <w:rsid w:val="00113483"/>
    <w:rsid w:val="001134FA"/>
    <w:rsid w:val="00113635"/>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3CD"/>
    <w:rsid w:val="00115499"/>
    <w:rsid w:val="0011574B"/>
    <w:rsid w:val="00115982"/>
    <w:rsid w:val="001159B3"/>
    <w:rsid w:val="001159E9"/>
    <w:rsid w:val="00115AFE"/>
    <w:rsid w:val="00115B6C"/>
    <w:rsid w:val="00115BED"/>
    <w:rsid w:val="00115C4F"/>
    <w:rsid w:val="00115D4D"/>
    <w:rsid w:val="00115F99"/>
    <w:rsid w:val="00116250"/>
    <w:rsid w:val="001162DA"/>
    <w:rsid w:val="0011635C"/>
    <w:rsid w:val="0011645F"/>
    <w:rsid w:val="00116484"/>
    <w:rsid w:val="0011652D"/>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E"/>
    <w:rsid w:val="001202F4"/>
    <w:rsid w:val="0012035F"/>
    <w:rsid w:val="0012073C"/>
    <w:rsid w:val="0012079B"/>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97"/>
    <w:rsid w:val="00123492"/>
    <w:rsid w:val="001237A0"/>
    <w:rsid w:val="0012395C"/>
    <w:rsid w:val="00123C25"/>
    <w:rsid w:val="00123E28"/>
    <w:rsid w:val="0012418C"/>
    <w:rsid w:val="001249B7"/>
    <w:rsid w:val="00124A8B"/>
    <w:rsid w:val="00124EE0"/>
    <w:rsid w:val="00124FF0"/>
    <w:rsid w:val="001250FD"/>
    <w:rsid w:val="001251E0"/>
    <w:rsid w:val="001252B4"/>
    <w:rsid w:val="0012543B"/>
    <w:rsid w:val="00125587"/>
    <w:rsid w:val="00125754"/>
    <w:rsid w:val="00125848"/>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EA6"/>
    <w:rsid w:val="00127180"/>
    <w:rsid w:val="001271D5"/>
    <w:rsid w:val="001275C8"/>
    <w:rsid w:val="0012766F"/>
    <w:rsid w:val="001279BD"/>
    <w:rsid w:val="00127AAC"/>
    <w:rsid w:val="00127B9E"/>
    <w:rsid w:val="00127E21"/>
    <w:rsid w:val="0013014C"/>
    <w:rsid w:val="001301B4"/>
    <w:rsid w:val="001301F4"/>
    <w:rsid w:val="0013022E"/>
    <w:rsid w:val="00130304"/>
    <w:rsid w:val="001303B8"/>
    <w:rsid w:val="001306B4"/>
    <w:rsid w:val="0013088A"/>
    <w:rsid w:val="00130A44"/>
    <w:rsid w:val="00130B9F"/>
    <w:rsid w:val="00130E88"/>
    <w:rsid w:val="00130E9E"/>
    <w:rsid w:val="001310C3"/>
    <w:rsid w:val="001310E2"/>
    <w:rsid w:val="00131198"/>
    <w:rsid w:val="00131357"/>
    <w:rsid w:val="00131376"/>
    <w:rsid w:val="001317CA"/>
    <w:rsid w:val="0013197A"/>
    <w:rsid w:val="00131CC3"/>
    <w:rsid w:val="00131DDF"/>
    <w:rsid w:val="0013251A"/>
    <w:rsid w:val="0013274D"/>
    <w:rsid w:val="0013293C"/>
    <w:rsid w:val="00132AFE"/>
    <w:rsid w:val="00132D4B"/>
    <w:rsid w:val="00132E92"/>
    <w:rsid w:val="00132EFC"/>
    <w:rsid w:val="00132F1F"/>
    <w:rsid w:val="00132F46"/>
    <w:rsid w:val="00133382"/>
    <w:rsid w:val="001333EC"/>
    <w:rsid w:val="00133485"/>
    <w:rsid w:val="00133595"/>
    <w:rsid w:val="0013368A"/>
    <w:rsid w:val="0013381F"/>
    <w:rsid w:val="00133833"/>
    <w:rsid w:val="00133953"/>
    <w:rsid w:val="0013399C"/>
    <w:rsid w:val="00133BA7"/>
    <w:rsid w:val="00133CE8"/>
    <w:rsid w:val="00133D59"/>
    <w:rsid w:val="00133DB2"/>
    <w:rsid w:val="00134101"/>
    <w:rsid w:val="00134127"/>
    <w:rsid w:val="001342ED"/>
    <w:rsid w:val="001343EE"/>
    <w:rsid w:val="0013463C"/>
    <w:rsid w:val="001346C9"/>
    <w:rsid w:val="0013494E"/>
    <w:rsid w:val="00134E92"/>
    <w:rsid w:val="00134F55"/>
    <w:rsid w:val="00134FB5"/>
    <w:rsid w:val="001355B6"/>
    <w:rsid w:val="0013586B"/>
    <w:rsid w:val="00135919"/>
    <w:rsid w:val="00135C8B"/>
    <w:rsid w:val="00136150"/>
    <w:rsid w:val="001361DC"/>
    <w:rsid w:val="001362B6"/>
    <w:rsid w:val="00136594"/>
    <w:rsid w:val="00136673"/>
    <w:rsid w:val="00136A91"/>
    <w:rsid w:val="00136D16"/>
    <w:rsid w:val="00136E53"/>
    <w:rsid w:val="0013710D"/>
    <w:rsid w:val="001371C8"/>
    <w:rsid w:val="00137510"/>
    <w:rsid w:val="00137C94"/>
    <w:rsid w:val="00137FC9"/>
    <w:rsid w:val="00140064"/>
    <w:rsid w:val="00140158"/>
    <w:rsid w:val="0014017E"/>
    <w:rsid w:val="00140310"/>
    <w:rsid w:val="001403A9"/>
    <w:rsid w:val="001404F2"/>
    <w:rsid w:val="00140547"/>
    <w:rsid w:val="001409CC"/>
    <w:rsid w:val="00140AC8"/>
    <w:rsid w:val="00140D1B"/>
    <w:rsid w:val="0014103F"/>
    <w:rsid w:val="00141089"/>
    <w:rsid w:val="00141191"/>
    <w:rsid w:val="00141257"/>
    <w:rsid w:val="001412DC"/>
    <w:rsid w:val="00141440"/>
    <w:rsid w:val="00141524"/>
    <w:rsid w:val="0014153A"/>
    <w:rsid w:val="00141583"/>
    <w:rsid w:val="00141F93"/>
    <w:rsid w:val="00141FEA"/>
    <w:rsid w:val="001420A2"/>
    <w:rsid w:val="001420DD"/>
    <w:rsid w:val="0014262A"/>
    <w:rsid w:val="001427F2"/>
    <w:rsid w:val="00142911"/>
    <w:rsid w:val="0014291E"/>
    <w:rsid w:val="0014294B"/>
    <w:rsid w:val="00142A62"/>
    <w:rsid w:val="00142BEB"/>
    <w:rsid w:val="00142DF0"/>
    <w:rsid w:val="00142E9A"/>
    <w:rsid w:val="00143037"/>
    <w:rsid w:val="001430F8"/>
    <w:rsid w:val="001431C9"/>
    <w:rsid w:val="00143227"/>
    <w:rsid w:val="001432A7"/>
    <w:rsid w:val="0014364C"/>
    <w:rsid w:val="001436CF"/>
    <w:rsid w:val="0014387C"/>
    <w:rsid w:val="00143900"/>
    <w:rsid w:val="0014399C"/>
    <w:rsid w:val="00143AE8"/>
    <w:rsid w:val="00143BEA"/>
    <w:rsid w:val="00143D65"/>
    <w:rsid w:val="00143DD9"/>
    <w:rsid w:val="00143EF8"/>
    <w:rsid w:val="00143F80"/>
    <w:rsid w:val="00144351"/>
    <w:rsid w:val="001445F0"/>
    <w:rsid w:val="0014480F"/>
    <w:rsid w:val="00144831"/>
    <w:rsid w:val="00144937"/>
    <w:rsid w:val="00144B82"/>
    <w:rsid w:val="00144D04"/>
    <w:rsid w:val="0014514B"/>
    <w:rsid w:val="00145281"/>
    <w:rsid w:val="00145472"/>
    <w:rsid w:val="001454F6"/>
    <w:rsid w:val="0014557B"/>
    <w:rsid w:val="0014580C"/>
    <w:rsid w:val="001459AC"/>
    <w:rsid w:val="00145A9B"/>
    <w:rsid w:val="00145B03"/>
    <w:rsid w:val="00145C1B"/>
    <w:rsid w:val="00145CF6"/>
    <w:rsid w:val="00145D80"/>
    <w:rsid w:val="00145FAF"/>
    <w:rsid w:val="00145FFB"/>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B80"/>
    <w:rsid w:val="00150D16"/>
    <w:rsid w:val="00150D99"/>
    <w:rsid w:val="00150DB8"/>
    <w:rsid w:val="00150EC6"/>
    <w:rsid w:val="00150F2F"/>
    <w:rsid w:val="00150F4D"/>
    <w:rsid w:val="001510CC"/>
    <w:rsid w:val="00151117"/>
    <w:rsid w:val="00151164"/>
    <w:rsid w:val="001511C7"/>
    <w:rsid w:val="00151438"/>
    <w:rsid w:val="001516EC"/>
    <w:rsid w:val="00151914"/>
    <w:rsid w:val="001519C7"/>
    <w:rsid w:val="00151CC9"/>
    <w:rsid w:val="00151D24"/>
    <w:rsid w:val="00151E0E"/>
    <w:rsid w:val="00151E20"/>
    <w:rsid w:val="00151EA0"/>
    <w:rsid w:val="0015212B"/>
    <w:rsid w:val="0015214C"/>
    <w:rsid w:val="00152225"/>
    <w:rsid w:val="001523E5"/>
    <w:rsid w:val="00152425"/>
    <w:rsid w:val="0015249B"/>
    <w:rsid w:val="00152792"/>
    <w:rsid w:val="0015283E"/>
    <w:rsid w:val="00152870"/>
    <w:rsid w:val="001528EA"/>
    <w:rsid w:val="00152944"/>
    <w:rsid w:val="00152D00"/>
    <w:rsid w:val="00153055"/>
    <w:rsid w:val="00153084"/>
    <w:rsid w:val="0015319C"/>
    <w:rsid w:val="001533A1"/>
    <w:rsid w:val="0015343D"/>
    <w:rsid w:val="00153566"/>
    <w:rsid w:val="0015357E"/>
    <w:rsid w:val="001539DB"/>
    <w:rsid w:val="00153CEF"/>
    <w:rsid w:val="00153D62"/>
    <w:rsid w:val="00154273"/>
    <w:rsid w:val="001543CB"/>
    <w:rsid w:val="00154539"/>
    <w:rsid w:val="001549C0"/>
    <w:rsid w:val="00154A6E"/>
    <w:rsid w:val="00154B83"/>
    <w:rsid w:val="00154BBD"/>
    <w:rsid w:val="00154E68"/>
    <w:rsid w:val="00154FF6"/>
    <w:rsid w:val="00155283"/>
    <w:rsid w:val="001552C4"/>
    <w:rsid w:val="0015539C"/>
    <w:rsid w:val="00155536"/>
    <w:rsid w:val="001556C7"/>
    <w:rsid w:val="00155749"/>
    <w:rsid w:val="001557FD"/>
    <w:rsid w:val="00155869"/>
    <w:rsid w:val="00155898"/>
    <w:rsid w:val="00155A07"/>
    <w:rsid w:val="00155A66"/>
    <w:rsid w:val="00155D61"/>
    <w:rsid w:val="00155D65"/>
    <w:rsid w:val="001561EC"/>
    <w:rsid w:val="001561F1"/>
    <w:rsid w:val="0015665F"/>
    <w:rsid w:val="0015693E"/>
    <w:rsid w:val="00156952"/>
    <w:rsid w:val="00156A49"/>
    <w:rsid w:val="00156D4B"/>
    <w:rsid w:val="00156D69"/>
    <w:rsid w:val="00156DCA"/>
    <w:rsid w:val="00156FCE"/>
    <w:rsid w:val="00157073"/>
    <w:rsid w:val="00157376"/>
    <w:rsid w:val="00157400"/>
    <w:rsid w:val="00157A0E"/>
    <w:rsid w:val="00157B8C"/>
    <w:rsid w:val="00157BE0"/>
    <w:rsid w:val="00157C31"/>
    <w:rsid w:val="00157C7D"/>
    <w:rsid w:val="00157D1B"/>
    <w:rsid w:val="00157D38"/>
    <w:rsid w:val="00157D64"/>
    <w:rsid w:val="001600BD"/>
    <w:rsid w:val="00160153"/>
    <w:rsid w:val="001602CB"/>
    <w:rsid w:val="001602CE"/>
    <w:rsid w:val="00160751"/>
    <w:rsid w:val="00160971"/>
    <w:rsid w:val="00160BFA"/>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544"/>
    <w:rsid w:val="0016281E"/>
    <w:rsid w:val="0016288C"/>
    <w:rsid w:val="0016299B"/>
    <w:rsid w:val="00162BD4"/>
    <w:rsid w:val="00162C7D"/>
    <w:rsid w:val="00162F6F"/>
    <w:rsid w:val="00162F84"/>
    <w:rsid w:val="00162FA2"/>
    <w:rsid w:val="00163069"/>
    <w:rsid w:val="0016307D"/>
    <w:rsid w:val="001630E4"/>
    <w:rsid w:val="001631D5"/>
    <w:rsid w:val="00163267"/>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FD9"/>
    <w:rsid w:val="00165488"/>
    <w:rsid w:val="00165674"/>
    <w:rsid w:val="0016596B"/>
    <w:rsid w:val="00165CB2"/>
    <w:rsid w:val="00165D4B"/>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5F2"/>
    <w:rsid w:val="00167856"/>
    <w:rsid w:val="001678B7"/>
    <w:rsid w:val="001678C5"/>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240"/>
    <w:rsid w:val="0017126E"/>
    <w:rsid w:val="001712B0"/>
    <w:rsid w:val="0017138A"/>
    <w:rsid w:val="00171572"/>
    <w:rsid w:val="001715AA"/>
    <w:rsid w:val="00171688"/>
    <w:rsid w:val="0017175E"/>
    <w:rsid w:val="0017177A"/>
    <w:rsid w:val="0017192A"/>
    <w:rsid w:val="00171B4D"/>
    <w:rsid w:val="00171B74"/>
    <w:rsid w:val="00171EBA"/>
    <w:rsid w:val="00171F1C"/>
    <w:rsid w:val="00172146"/>
    <w:rsid w:val="00172221"/>
    <w:rsid w:val="0017226A"/>
    <w:rsid w:val="001722F1"/>
    <w:rsid w:val="00172374"/>
    <w:rsid w:val="001723F2"/>
    <w:rsid w:val="00172586"/>
    <w:rsid w:val="001727E2"/>
    <w:rsid w:val="00172A0B"/>
    <w:rsid w:val="00172A14"/>
    <w:rsid w:val="00172C62"/>
    <w:rsid w:val="00172EBC"/>
    <w:rsid w:val="0017313A"/>
    <w:rsid w:val="001731A3"/>
    <w:rsid w:val="00173364"/>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F4C"/>
    <w:rsid w:val="00175F7D"/>
    <w:rsid w:val="00176147"/>
    <w:rsid w:val="001762BC"/>
    <w:rsid w:val="0017649A"/>
    <w:rsid w:val="001766D5"/>
    <w:rsid w:val="001767D3"/>
    <w:rsid w:val="00176EEC"/>
    <w:rsid w:val="00176FE3"/>
    <w:rsid w:val="0017708E"/>
    <w:rsid w:val="00177092"/>
    <w:rsid w:val="001771BC"/>
    <w:rsid w:val="001771CF"/>
    <w:rsid w:val="00177595"/>
    <w:rsid w:val="00177739"/>
    <w:rsid w:val="00177747"/>
    <w:rsid w:val="001779B5"/>
    <w:rsid w:val="00177A49"/>
    <w:rsid w:val="00177ADA"/>
    <w:rsid w:val="00177BFE"/>
    <w:rsid w:val="00177F8C"/>
    <w:rsid w:val="00177FBD"/>
    <w:rsid w:val="0018016B"/>
    <w:rsid w:val="001802E4"/>
    <w:rsid w:val="0018034A"/>
    <w:rsid w:val="001803E6"/>
    <w:rsid w:val="00180453"/>
    <w:rsid w:val="001806B7"/>
    <w:rsid w:val="00180936"/>
    <w:rsid w:val="00180946"/>
    <w:rsid w:val="00180D33"/>
    <w:rsid w:val="00180DAC"/>
    <w:rsid w:val="00180E22"/>
    <w:rsid w:val="00180FB0"/>
    <w:rsid w:val="00181044"/>
    <w:rsid w:val="0018169D"/>
    <w:rsid w:val="001818CB"/>
    <w:rsid w:val="001819F5"/>
    <w:rsid w:val="00181A92"/>
    <w:rsid w:val="00181AB0"/>
    <w:rsid w:val="00181C2E"/>
    <w:rsid w:val="00181D77"/>
    <w:rsid w:val="00181E90"/>
    <w:rsid w:val="00181F6B"/>
    <w:rsid w:val="00182160"/>
    <w:rsid w:val="0018217F"/>
    <w:rsid w:val="00182806"/>
    <w:rsid w:val="00182860"/>
    <w:rsid w:val="00182A80"/>
    <w:rsid w:val="00182B7B"/>
    <w:rsid w:val="00182BCD"/>
    <w:rsid w:val="00183035"/>
    <w:rsid w:val="001830FB"/>
    <w:rsid w:val="00183197"/>
    <w:rsid w:val="001832DD"/>
    <w:rsid w:val="00183452"/>
    <w:rsid w:val="00183979"/>
    <w:rsid w:val="00183AB4"/>
    <w:rsid w:val="00183B9C"/>
    <w:rsid w:val="00183CA4"/>
    <w:rsid w:val="00183D39"/>
    <w:rsid w:val="00183F62"/>
    <w:rsid w:val="0018404C"/>
    <w:rsid w:val="001844E2"/>
    <w:rsid w:val="0018483F"/>
    <w:rsid w:val="00184B0A"/>
    <w:rsid w:val="00184BAD"/>
    <w:rsid w:val="00184DDD"/>
    <w:rsid w:val="001851D5"/>
    <w:rsid w:val="001852DC"/>
    <w:rsid w:val="00185321"/>
    <w:rsid w:val="00185402"/>
    <w:rsid w:val="0018553D"/>
    <w:rsid w:val="001855C8"/>
    <w:rsid w:val="001855D8"/>
    <w:rsid w:val="0018562E"/>
    <w:rsid w:val="00185818"/>
    <w:rsid w:val="00185934"/>
    <w:rsid w:val="00185B6A"/>
    <w:rsid w:val="00185B8E"/>
    <w:rsid w:val="00185DE8"/>
    <w:rsid w:val="00185E55"/>
    <w:rsid w:val="001860A3"/>
    <w:rsid w:val="001860F0"/>
    <w:rsid w:val="00186465"/>
    <w:rsid w:val="001864CC"/>
    <w:rsid w:val="0018661F"/>
    <w:rsid w:val="00186715"/>
    <w:rsid w:val="0018678A"/>
    <w:rsid w:val="00186935"/>
    <w:rsid w:val="00186953"/>
    <w:rsid w:val="00186C03"/>
    <w:rsid w:val="00186D0E"/>
    <w:rsid w:val="00186E71"/>
    <w:rsid w:val="00186EA3"/>
    <w:rsid w:val="0018704E"/>
    <w:rsid w:val="001870FB"/>
    <w:rsid w:val="001873DB"/>
    <w:rsid w:val="001873F0"/>
    <w:rsid w:val="00187652"/>
    <w:rsid w:val="001879C4"/>
    <w:rsid w:val="00187BAD"/>
    <w:rsid w:val="00187DAF"/>
    <w:rsid w:val="00187EA5"/>
    <w:rsid w:val="00187FD5"/>
    <w:rsid w:val="001900A2"/>
    <w:rsid w:val="00190119"/>
    <w:rsid w:val="00190457"/>
    <w:rsid w:val="00190655"/>
    <w:rsid w:val="00190669"/>
    <w:rsid w:val="00190720"/>
    <w:rsid w:val="00190875"/>
    <w:rsid w:val="00190994"/>
    <w:rsid w:val="001909ED"/>
    <w:rsid w:val="00190A5F"/>
    <w:rsid w:val="00190FC8"/>
    <w:rsid w:val="00191199"/>
    <w:rsid w:val="001911CD"/>
    <w:rsid w:val="00191211"/>
    <w:rsid w:val="00191245"/>
    <w:rsid w:val="00191708"/>
    <w:rsid w:val="0019170C"/>
    <w:rsid w:val="001917AE"/>
    <w:rsid w:val="001917EB"/>
    <w:rsid w:val="00191BD5"/>
    <w:rsid w:val="00191CD6"/>
    <w:rsid w:val="00191D7F"/>
    <w:rsid w:val="00191FF6"/>
    <w:rsid w:val="0019220F"/>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38A"/>
    <w:rsid w:val="001933D9"/>
    <w:rsid w:val="00193546"/>
    <w:rsid w:val="001935E0"/>
    <w:rsid w:val="00193846"/>
    <w:rsid w:val="0019390D"/>
    <w:rsid w:val="00193E3E"/>
    <w:rsid w:val="00193F3D"/>
    <w:rsid w:val="00193F64"/>
    <w:rsid w:val="001940BE"/>
    <w:rsid w:val="00194125"/>
    <w:rsid w:val="00194379"/>
    <w:rsid w:val="00194524"/>
    <w:rsid w:val="00194666"/>
    <w:rsid w:val="001948C0"/>
    <w:rsid w:val="00194D4A"/>
    <w:rsid w:val="00194F5A"/>
    <w:rsid w:val="00195108"/>
    <w:rsid w:val="00195333"/>
    <w:rsid w:val="0019553D"/>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92"/>
    <w:rsid w:val="001A0CB8"/>
    <w:rsid w:val="001A0CEA"/>
    <w:rsid w:val="001A0D40"/>
    <w:rsid w:val="001A0DE5"/>
    <w:rsid w:val="001A0FCA"/>
    <w:rsid w:val="001A10D4"/>
    <w:rsid w:val="001A1195"/>
    <w:rsid w:val="001A13AB"/>
    <w:rsid w:val="001A1540"/>
    <w:rsid w:val="001A173F"/>
    <w:rsid w:val="001A18BA"/>
    <w:rsid w:val="001A1953"/>
    <w:rsid w:val="001A1A68"/>
    <w:rsid w:val="001A1A88"/>
    <w:rsid w:val="001A1AE9"/>
    <w:rsid w:val="001A1B5C"/>
    <w:rsid w:val="001A1BC6"/>
    <w:rsid w:val="001A1F10"/>
    <w:rsid w:val="001A225E"/>
    <w:rsid w:val="001A22E2"/>
    <w:rsid w:val="001A23ED"/>
    <w:rsid w:val="001A244C"/>
    <w:rsid w:val="001A2630"/>
    <w:rsid w:val="001A2A86"/>
    <w:rsid w:val="001A2BB4"/>
    <w:rsid w:val="001A2E2C"/>
    <w:rsid w:val="001A2FB6"/>
    <w:rsid w:val="001A3077"/>
    <w:rsid w:val="001A315B"/>
    <w:rsid w:val="001A3229"/>
    <w:rsid w:val="001A327A"/>
    <w:rsid w:val="001A3352"/>
    <w:rsid w:val="001A3782"/>
    <w:rsid w:val="001A3824"/>
    <w:rsid w:val="001A3888"/>
    <w:rsid w:val="001A3B01"/>
    <w:rsid w:val="001A3BE7"/>
    <w:rsid w:val="001A3BF0"/>
    <w:rsid w:val="001A3DA7"/>
    <w:rsid w:val="001A3E5D"/>
    <w:rsid w:val="001A3EB5"/>
    <w:rsid w:val="001A3F27"/>
    <w:rsid w:val="001A3F30"/>
    <w:rsid w:val="001A3FB1"/>
    <w:rsid w:val="001A4132"/>
    <w:rsid w:val="001A4291"/>
    <w:rsid w:val="001A447E"/>
    <w:rsid w:val="001A4554"/>
    <w:rsid w:val="001A4653"/>
    <w:rsid w:val="001A4BBB"/>
    <w:rsid w:val="001A4CFE"/>
    <w:rsid w:val="001A4D46"/>
    <w:rsid w:val="001A533E"/>
    <w:rsid w:val="001A5538"/>
    <w:rsid w:val="001A55AE"/>
    <w:rsid w:val="001A574F"/>
    <w:rsid w:val="001A5924"/>
    <w:rsid w:val="001A5A33"/>
    <w:rsid w:val="001A5B73"/>
    <w:rsid w:val="001A6429"/>
    <w:rsid w:val="001A66B9"/>
    <w:rsid w:val="001A73E7"/>
    <w:rsid w:val="001A770D"/>
    <w:rsid w:val="001A77BD"/>
    <w:rsid w:val="001A7935"/>
    <w:rsid w:val="001A795E"/>
    <w:rsid w:val="001A7A0A"/>
    <w:rsid w:val="001A7B21"/>
    <w:rsid w:val="001A7C58"/>
    <w:rsid w:val="001A7E4F"/>
    <w:rsid w:val="001A7FB6"/>
    <w:rsid w:val="001B00F3"/>
    <w:rsid w:val="001B0244"/>
    <w:rsid w:val="001B0245"/>
    <w:rsid w:val="001B0305"/>
    <w:rsid w:val="001B047D"/>
    <w:rsid w:val="001B0680"/>
    <w:rsid w:val="001B0689"/>
    <w:rsid w:val="001B06A1"/>
    <w:rsid w:val="001B0837"/>
    <w:rsid w:val="001B0993"/>
    <w:rsid w:val="001B0AC7"/>
    <w:rsid w:val="001B0B04"/>
    <w:rsid w:val="001B0BBB"/>
    <w:rsid w:val="001B0BCA"/>
    <w:rsid w:val="001B0C11"/>
    <w:rsid w:val="001B0CEE"/>
    <w:rsid w:val="001B0EC4"/>
    <w:rsid w:val="001B0F5D"/>
    <w:rsid w:val="001B10AE"/>
    <w:rsid w:val="001B142C"/>
    <w:rsid w:val="001B15E4"/>
    <w:rsid w:val="001B1812"/>
    <w:rsid w:val="001B19B2"/>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3C8"/>
    <w:rsid w:val="001B36B9"/>
    <w:rsid w:val="001B36F2"/>
    <w:rsid w:val="001B378F"/>
    <w:rsid w:val="001B37C6"/>
    <w:rsid w:val="001B37CF"/>
    <w:rsid w:val="001B3A1A"/>
    <w:rsid w:val="001B3D96"/>
    <w:rsid w:val="001B4022"/>
    <w:rsid w:val="001B413A"/>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5EA"/>
    <w:rsid w:val="001B57B8"/>
    <w:rsid w:val="001B5D31"/>
    <w:rsid w:val="001B5E2B"/>
    <w:rsid w:val="001B5EDC"/>
    <w:rsid w:val="001B5F7C"/>
    <w:rsid w:val="001B60EF"/>
    <w:rsid w:val="001B616E"/>
    <w:rsid w:val="001B63A6"/>
    <w:rsid w:val="001B64AD"/>
    <w:rsid w:val="001B6708"/>
    <w:rsid w:val="001B6734"/>
    <w:rsid w:val="001B6953"/>
    <w:rsid w:val="001B6D39"/>
    <w:rsid w:val="001B6E92"/>
    <w:rsid w:val="001B71AB"/>
    <w:rsid w:val="001B721D"/>
    <w:rsid w:val="001B721F"/>
    <w:rsid w:val="001B7259"/>
    <w:rsid w:val="001B728F"/>
    <w:rsid w:val="001B740B"/>
    <w:rsid w:val="001B74B3"/>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2082"/>
    <w:rsid w:val="001C216D"/>
    <w:rsid w:val="001C2202"/>
    <w:rsid w:val="001C22B4"/>
    <w:rsid w:val="001C22E9"/>
    <w:rsid w:val="001C23F9"/>
    <w:rsid w:val="001C25A1"/>
    <w:rsid w:val="001C26B4"/>
    <w:rsid w:val="001C2714"/>
    <w:rsid w:val="001C27DC"/>
    <w:rsid w:val="001C289B"/>
    <w:rsid w:val="001C296F"/>
    <w:rsid w:val="001C2B6F"/>
    <w:rsid w:val="001C2C0B"/>
    <w:rsid w:val="001C2C65"/>
    <w:rsid w:val="001C2D6F"/>
    <w:rsid w:val="001C300F"/>
    <w:rsid w:val="001C3070"/>
    <w:rsid w:val="001C31BF"/>
    <w:rsid w:val="001C32C2"/>
    <w:rsid w:val="001C3517"/>
    <w:rsid w:val="001C3600"/>
    <w:rsid w:val="001C373F"/>
    <w:rsid w:val="001C3793"/>
    <w:rsid w:val="001C38BC"/>
    <w:rsid w:val="001C3CA8"/>
    <w:rsid w:val="001C3EFF"/>
    <w:rsid w:val="001C3FF4"/>
    <w:rsid w:val="001C4065"/>
    <w:rsid w:val="001C413A"/>
    <w:rsid w:val="001C41F3"/>
    <w:rsid w:val="001C469E"/>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87E"/>
    <w:rsid w:val="001D0970"/>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B0"/>
    <w:rsid w:val="001D391A"/>
    <w:rsid w:val="001D3AF0"/>
    <w:rsid w:val="001D3BA4"/>
    <w:rsid w:val="001D3C70"/>
    <w:rsid w:val="001D403A"/>
    <w:rsid w:val="001D44CF"/>
    <w:rsid w:val="001D46F0"/>
    <w:rsid w:val="001D4877"/>
    <w:rsid w:val="001D4994"/>
    <w:rsid w:val="001D4DD7"/>
    <w:rsid w:val="001D52F1"/>
    <w:rsid w:val="001D539F"/>
    <w:rsid w:val="001D5439"/>
    <w:rsid w:val="001D55DD"/>
    <w:rsid w:val="001D59AA"/>
    <w:rsid w:val="001D5BDD"/>
    <w:rsid w:val="001D5C2F"/>
    <w:rsid w:val="001D5C44"/>
    <w:rsid w:val="001D5D93"/>
    <w:rsid w:val="001D5E6D"/>
    <w:rsid w:val="001D6371"/>
    <w:rsid w:val="001D6379"/>
    <w:rsid w:val="001D64C1"/>
    <w:rsid w:val="001D65DE"/>
    <w:rsid w:val="001D66A7"/>
    <w:rsid w:val="001D6782"/>
    <w:rsid w:val="001D6851"/>
    <w:rsid w:val="001D6D58"/>
    <w:rsid w:val="001D6DB5"/>
    <w:rsid w:val="001D7134"/>
    <w:rsid w:val="001D73A6"/>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B4D"/>
    <w:rsid w:val="001E1E8B"/>
    <w:rsid w:val="001E1FB2"/>
    <w:rsid w:val="001E22BD"/>
    <w:rsid w:val="001E238D"/>
    <w:rsid w:val="001E251D"/>
    <w:rsid w:val="001E2548"/>
    <w:rsid w:val="001E2622"/>
    <w:rsid w:val="001E2662"/>
    <w:rsid w:val="001E26CC"/>
    <w:rsid w:val="001E26D4"/>
    <w:rsid w:val="001E29DE"/>
    <w:rsid w:val="001E2A05"/>
    <w:rsid w:val="001E2A61"/>
    <w:rsid w:val="001E2D9E"/>
    <w:rsid w:val="001E2EC2"/>
    <w:rsid w:val="001E2EE1"/>
    <w:rsid w:val="001E2F3C"/>
    <w:rsid w:val="001E30BB"/>
    <w:rsid w:val="001E3240"/>
    <w:rsid w:val="001E3300"/>
    <w:rsid w:val="001E34A0"/>
    <w:rsid w:val="001E356D"/>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752"/>
    <w:rsid w:val="001E5966"/>
    <w:rsid w:val="001E59E6"/>
    <w:rsid w:val="001E5D03"/>
    <w:rsid w:val="001E5E93"/>
    <w:rsid w:val="001E5F35"/>
    <w:rsid w:val="001E6088"/>
    <w:rsid w:val="001E6198"/>
    <w:rsid w:val="001E6229"/>
    <w:rsid w:val="001E62AD"/>
    <w:rsid w:val="001E6323"/>
    <w:rsid w:val="001E65D5"/>
    <w:rsid w:val="001E6859"/>
    <w:rsid w:val="001E68E5"/>
    <w:rsid w:val="001E6D64"/>
    <w:rsid w:val="001E70E4"/>
    <w:rsid w:val="001E7241"/>
    <w:rsid w:val="001E7D43"/>
    <w:rsid w:val="001E7DA9"/>
    <w:rsid w:val="001E7E80"/>
    <w:rsid w:val="001E7F5A"/>
    <w:rsid w:val="001E7FCF"/>
    <w:rsid w:val="001F01BE"/>
    <w:rsid w:val="001F01D1"/>
    <w:rsid w:val="001F027B"/>
    <w:rsid w:val="001F0280"/>
    <w:rsid w:val="001F02E9"/>
    <w:rsid w:val="001F04D7"/>
    <w:rsid w:val="001F0601"/>
    <w:rsid w:val="001F0812"/>
    <w:rsid w:val="001F08AB"/>
    <w:rsid w:val="001F08E5"/>
    <w:rsid w:val="001F0A1B"/>
    <w:rsid w:val="001F0C45"/>
    <w:rsid w:val="001F0DEA"/>
    <w:rsid w:val="001F0E0F"/>
    <w:rsid w:val="001F10D7"/>
    <w:rsid w:val="001F134C"/>
    <w:rsid w:val="001F14DF"/>
    <w:rsid w:val="001F15BA"/>
    <w:rsid w:val="001F162F"/>
    <w:rsid w:val="001F1663"/>
    <w:rsid w:val="001F182E"/>
    <w:rsid w:val="001F18CD"/>
    <w:rsid w:val="001F1C17"/>
    <w:rsid w:val="001F1E85"/>
    <w:rsid w:val="001F1ED2"/>
    <w:rsid w:val="001F1F84"/>
    <w:rsid w:val="001F1F93"/>
    <w:rsid w:val="001F1FA0"/>
    <w:rsid w:val="001F1FBD"/>
    <w:rsid w:val="001F2091"/>
    <w:rsid w:val="001F2268"/>
    <w:rsid w:val="001F23B9"/>
    <w:rsid w:val="001F2495"/>
    <w:rsid w:val="001F2545"/>
    <w:rsid w:val="001F269D"/>
    <w:rsid w:val="001F275C"/>
    <w:rsid w:val="001F2A35"/>
    <w:rsid w:val="001F2C7B"/>
    <w:rsid w:val="001F301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F22"/>
    <w:rsid w:val="001F3F4A"/>
    <w:rsid w:val="001F3F6D"/>
    <w:rsid w:val="001F4024"/>
    <w:rsid w:val="001F4343"/>
    <w:rsid w:val="001F45B2"/>
    <w:rsid w:val="001F469B"/>
    <w:rsid w:val="001F4717"/>
    <w:rsid w:val="001F48B0"/>
    <w:rsid w:val="001F495B"/>
    <w:rsid w:val="001F4977"/>
    <w:rsid w:val="001F4D10"/>
    <w:rsid w:val="001F4D12"/>
    <w:rsid w:val="001F4DB6"/>
    <w:rsid w:val="001F5470"/>
    <w:rsid w:val="001F56B0"/>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A2"/>
    <w:rsid w:val="001F6DF1"/>
    <w:rsid w:val="001F6FBA"/>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CD3"/>
    <w:rsid w:val="00200E66"/>
    <w:rsid w:val="00200EB4"/>
    <w:rsid w:val="00200F72"/>
    <w:rsid w:val="0020124E"/>
    <w:rsid w:val="0020125B"/>
    <w:rsid w:val="002012F7"/>
    <w:rsid w:val="002013A1"/>
    <w:rsid w:val="00201547"/>
    <w:rsid w:val="002015BC"/>
    <w:rsid w:val="002015D0"/>
    <w:rsid w:val="00201613"/>
    <w:rsid w:val="002016B7"/>
    <w:rsid w:val="0020176A"/>
    <w:rsid w:val="00201798"/>
    <w:rsid w:val="002017F3"/>
    <w:rsid w:val="00201906"/>
    <w:rsid w:val="00201C1D"/>
    <w:rsid w:val="00201C43"/>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919"/>
    <w:rsid w:val="00203EEC"/>
    <w:rsid w:val="00203FAB"/>
    <w:rsid w:val="00204098"/>
    <w:rsid w:val="00204199"/>
    <w:rsid w:val="00204557"/>
    <w:rsid w:val="002045B2"/>
    <w:rsid w:val="002045D9"/>
    <w:rsid w:val="002045F9"/>
    <w:rsid w:val="002046D3"/>
    <w:rsid w:val="00204C02"/>
    <w:rsid w:val="00204C10"/>
    <w:rsid w:val="00204CA0"/>
    <w:rsid w:val="0020515C"/>
    <w:rsid w:val="00205291"/>
    <w:rsid w:val="002053A6"/>
    <w:rsid w:val="00205465"/>
    <w:rsid w:val="00205A9E"/>
    <w:rsid w:val="00205B89"/>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878"/>
    <w:rsid w:val="00211CEE"/>
    <w:rsid w:val="00211D3E"/>
    <w:rsid w:val="00211D77"/>
    <w:rsid w:val="00212022"/>
    <w:rsid w:val="0021209D"/>
    <w:rsid w:val="00212130"/>
    <w:rsid w:val="00212718"/>
    <w:rsid w:val="0021278B"/>
    <w:rsid w:val="002128E6"/>
    <w:rsid w:val="00212B0A"/>
    <w:rsid w:val="00212ED3"/>
    <w:rsid w:val="00213226"/>
    <w:rsid w:val="00213558"/>
    <w:rsid w:val="00213746"/>
    <w:rsid w:val="00213853"/>
    <w:rsid w:val="00213987"/>
    <w:rsid w:val="00213991"/>
    <w:rsid w:val="00213A8B"/>
    <w:rsid w:val="00213CD2"/>
    <w:rsid w:val="00214112"/>
    <w:rsid w:val="002141AB"/>
    <w:rsid w:val="0021434A"/>
    <w:rsid w:val="00214581"/>
    <w:rsid w:val="0021461B"/>
    <w:rsid w:val="00214707"/>
    <w:rsid w:val="0021472F"/>
    <w:rsid w:val="0021495B"/>
    <w:rsid w:val="00214AB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61"/>
    <w:rsid w:val="00216E13"/>
    <w:rsid w:val="002171E3"/>
    <w:rsid w:val="0021726E"/>
    <w:rsid w:val="00217427"/>
    <w:rsid w:val="00217588"/>
    <w:rsid w:val="002175EA"/>
    <w:rsid w:val="00217600"/>
    <w:rsid w:val="0021761B"/>
    <w:rsid w:val="00217785"/>
    <w:rsid w:val="0021798C"/>
    <w:rsid w:val="00217AA0"/>
    <w:rsid w:val="00217AC4"/>
    <w:rsid w:val="00217B03"/>
    <w:rsid w:val="00217B87"/>
    <w:rsid w:val="00217DEE"/>
    <w:rsid w:val="00217ECC"/>
    <w:rsid w:val="00217F5D"/>
    <w:rsid w:val="00217F6E"/>
    <w:rsid w:val="00217FDD"/>
    <w:rsid w:val="00220319"/>
    <w:rsid w:val="00220358"/>
    <w:rsid w:val="0022038B"/>
    <w:rsid w:val="00220631"/>
    <w:rsid w:val="002206F7"/>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12C"/>
    <w:rsid w:val="00222211"/>
    <w:rsid w:val="00222487"/>
    <w:rsid w:val="00222739"/>
    <w:rsid w:val="00222840"/>
    <w:rsid w:val="0022288A"/>
    <w:rsid w:val="00222A48"/>
    <w:rsid w:val="00222CD8"/>
    <w:rsid w:val="00222DB8"/>
    <w:rsid w:val="00222E65"/>
    <w:rsid w:val="00222ED0"/>
    <w:rsid w:val="00222F56"/>
    <w:rsid w:val="00223052"/>
    <w:rsid w:val="0022315C"/>
    <w:rsid w:val="002231D4"/>
    <w:rsid w:val="002232AA"/>
    <w:rsid w:val="002233F8"/>
    <w:rsid w:val="00223758"/>
    <w:rsid w:val="0022375D"/>
    <w:rsid w:val="00223818"/>
    <w:rsid w:val="00223B84"/>
    <w:rsid w:val="00223E15"/>
    <w:rsid w:val="00223F8F"/>
    <w:rsid w:val="00223FCE"/>
    <w:rsid w:val="00224118"/>
    <w:rsid w:val="0022422C"/>
    <w:rsid w:val="00224302"/>
    <w:rsid w:val="00224332"/>
    <w:rsid w:val="002245E2"/>
    <w:rsid w:val="002246BA"/>
    <w:rsid w:val="002246EA"/>
    <w:rsid w:val="00224902"/>
    <w:rsid w:val="00224B91"/>
    <w:rsid w:val="00224DFD"/>
    <w:rsid w:val="00224E20"/>
    <w:rsid w:val="00224F16"/>
    <w:rsid w:val="002252D3"/>
    <w:rsid w:val="00225444"/>
    <w:rsid w:val="00225673"/>
    <w:rsid w:val="00225674"/>
    <w:rsid w:val="002256F9"/>
    <w:rsid w:val="00225A2B"/>
    <w:rsid w:val="00225AB7"/>
    <w:rsid w:val="00226201"/>
    <w:rsid w:val="0022666E"/>
    <w:rsid w:val="00226692"/>
    <w:rsid w:val="002266AE"/>
    <w:rsid w:val="002267DB"/>
    <w:rsid w:val="0022695C"/>
    <w:rsid w:val="0022699B"/>
    <w:rsid w:val="00226A1C"/>
    <w:rsid w:val="00226C04"/>
    <w:rsid w:val="00226D3B"/>
    <w:rsid w:val="00226D90"/>
    <w:rsid w:val="00226FDE"/>
    <w:rsid w:val="0022709E"/>
    <w:rsid w:val="0022736D"/>
    <w:rsid w:val="0022775E"/>
    <w:rsid w:val="00227883"/>
    <w:rsid w:val="00227A78"/>
    <w:rsid w:val="00227B20"/>
    <w:rsid w:val="00227B9F"/>
    <w:rsid w:val="00227DCC"/>
    <w:rsid w:val="00230070"/>
    <w:rsid w:val="00230157"/>
    <w:rsid w:val="002304D5"/>
    <w:rsid w:val="002306D8"/>
    <w:rsid w:val="002307FF"/>
    <w:rsid w:val="0023089B"/>
    <w:rsid w:val="00230996"/>
    <w:rsid w:val="00230B13"/>
    <w:rsid w:val="00230B7D"/>
    <w:rsid w:val="00231008"/>
    <w:rsid w:val="00231126"/>
    <w:rsid w:val="0023137E"/>
    <w:rsid w:val="002313FF"/>
    <w:rsid w:val="00231400"/>
    <w:rsid w:val="00231805"/>
    <w:rsid w:val="00231830"/>
    <w:rsid w:val="00231AEB"/>
    <w:rsid w:val="00231B14"/>
    <w:rsid w:val="00231F7D"/>
    <w:rsid w:val="00231F9C"/>
    <w:rsid w:val="00232191"/>
    <w:rsid w:val="002323DC"/>
    <w:rsid w:val="0023257B"/>
    <w:rsid w:val="0023258D"/>
    <w:rsid w:val="0023263B"/>
    <w:rsid w:val="002326CF"/>
    <w:rsid w:val="0023288E"/>
    <w:rsid w:val="00232BC0"/>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9BD"/>
    <w:rsid w:val="002349CB"/>
    <w:rsid w:val="00234BE7"/>
    <w:rsid w:val="00234C31"/>
    <w:rsid w:val="00235105"/>
    <w:rsid w:val="00235294"/>
    <w:rsid w:val="002352B2"/>
    <w:rsid w:val="0023550C"/>
    <w:rsid w:val="00235518"/>
    <w:rsid w:val="00235532"/>
    <w:rsid w:val="00235A0A"/>
    <w:rsid w:val="00235B93"/>
    <w:rsid w:val="00235C17"/>
    <w:rsid w:val="00235C3B"/>
    <w:rsid w:val="00235C81"/>
    <w:rsid w:val="002360B7"/>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433"/>
    <w:rsid w:val="0024049C"/>
    <w:rsid w:val="002404EA"/>
    <w:rsid w:val="002407AB"/>
    <w:rsid w:val="0024083D"/>
    <w:rsid w:val="00240D77"/>
    <w:rsid w:val="002410AB"/>
    <w:rsid w:val="0024118D"/>
    <w:rsid w:val="002411C9"/>
    <w:rsid w:val="00241505"/>
    <w:rsid w:val="00241918"/>
    <w:rsid w:val="00241A1D"/>
    <w:rsid w:val="00241B41"/>
    <w:rsid w:val="00241B84"/>
    <w:rsid w:val="00241B91"/>
    <w:rsid w:val="00241CAD"/>
    <w:rsid w:val="00241D17"/>
    <w:rsid w:val="00241D44"/>
    <w:rsid w:val="00241D66"/>
    <w:rsid w:val="00241E0B"/>
    <w:rsid w:val="00241F95"/>
    <w:rsid w:val="0024203C"/>
    <w:rsid w:val="00242051"/>
    <w:rsid w:val="00242951"/>
    <w:rsid w:val="002429DF"/>
    <w:rsid w:val="00242D0D"/>
    <w:rsid w:val="00242E4A"/>
    <w:rsid w:val="00242EB2"/>
    <w:rsid w:val="00243120"/>
    <w:rsid w:val="00243213"/>
    <w:rsid w:val="00243380"/>
    <w:rsid w:val="002433A4"/>
    <w:rsid w:val="002438F6"/>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A7"/>
    <w:rsid w:val="00244ECD"/>
    <w:rsid w:val="00244F7B"/>
    <w:rsid w:val="00245366"/>
    <w:rsid w:val="002454BB"/>
    <w:rsid w:val="0024583B"/>
    <w:rsid w:val="00245AAE"/>
    <w:rsid w:val="00245C8E"/>
    <w:rsid w:val="00245DAF"/>
    <w:rsid w:val="00245E3C"/>
    <w:rsid w:val="00246087"/>
    <w:rsid w:val="00246139"/>
    <w:rsid w:val="002461E3"/>
    <w:rsid w:val="0024623E"/>
    <w:rsid w:val="00246431"/>
    <w:rsid w:val="002464F5"/>
    <w:rsid w:val="00246507"/>
    <w:rsid w:val="002467C1"/>
    <w:rsid w:val="00246A17"/>
    <w:rsid w:val="00246C7C"/>
    <w:rsid w:val="00246C9A"/>
    <w:rsid w:val="00246F26"/>
    <w:rsid w:val="00247180"/>
    <w:rsid w:val="002472A1"/>
    <w:rsid w:val="002474BE"/>
    <w:rsid w:val="00247740"/>
    <w:rsid w:val="002477BF"/>
    <w:rsid w:val="00247A17"/>
    <w:rsid w:val="00247DED"/>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CA3"/>
    <w:rsid w:val="00251D66"/>
    <w:rsid w:val="00251DA4"/>
    <w:rsid w:val="00251FC9"/>
    <w:rsid w:val="0025211D"/>
    <w:rsid w:val="002521C3"/>
    <w:rsid w:val="002521E6"/>
    <w:rsid w:val="002522BE"/>
    <w:rsid w:val="002522DB"/>
    <w:rsid w:val="0025255C"/>
    <w:rsid w:val="00252577"/>
    <w:rsid w:val="0025290A"/>
    <w:rsid w:val="00252D3F"/>
    <w:rsid w:val="00252D68"/>
    <w:rsid w:val="00252E14"/>
    <w:rsid w:val="00253202"/>
    <w:rsid w:val="002533C4"/>
    <w:rsid w:val="00253A8A"/>
    <w:rsid w:val="00253E06"/>
    <w:rsid w:val="00253F68"/>
    <w:rsid w:val="00253F88"/>
    <w:rsid w:val="00253FDA"/>
    <w:rsid w:val="00254022"/>
    <w:rsid w:val="00254077"/>
    <w:rsid w:val="00254165"/>
    <w:rsid w:val="0025417D"/>
    <w:rsid w:val="0025419E"/>
    <w:rsid w:val="002542E8"/>
    <w:rsid w:val="002549FA"/>
    <w:rsid w:val="00255051"/>
    <w:rsid w:val="00255681"/>
    <w:rsid w:val="002558D1"/>
    <w:rsid w:val="00255B13"/>
    <w:rsid w:val="00255CB5"/>
    <w:rsid w:val="00255DFA"/>
    <w:rsid w:val="00255EAF"/>
    <w:rsid w:val="00255EF6"/>
    <w:rsid w:val="0025606E"/>
    <w:rsid w:val="00256290"/>
    <w:rsid w:val="002562EA"/>
    <w:rsid w:val="00256394"/>
    <w:rsid w:val="002564D0"/>
    <w:rsid w:val="00256552"/>
    <w:rsid w:val="002567A6"/>
    <w:rsid w:val="00256948"/>
    <w:rsid w:val="00256BF8"/>
    <w:rsid w:val="00256C13"/>
    <w:rsid w:val="00256D20"/>
    <w:rsid w:val="00256EBC"/>
    <w:rsid w:val="00256FA5"/>
    <w:rsid w:val="0025713F"/>
    <w:rsid w:val="002575E3"/>
    <w:rsid w:val="002575E6"/>
    <w:rsid w:val="0025793B"/>
    <w:rsid w:val="002579A6"/>
    <w:rsid w:val="00257ABF"/>
    <w:rsid w:val="00257B7A"/>
    <w:rsid w:val="00257C2F"/>
    <w:rsid w:val="00257D3D"/>
    <w:rsid w:val="00257D86"/>
    <w:rsid w:val="00257F87"/>
    <w:rsid w:val="002602DE"/>
    <w:rsid w:val="0026049B"/>
    <w:rsid w:val="0026055D"/>
    <w:rsid w:val="00260691"/>
    <w:rsid w:val="002609A9"/>
    <w:rsid w:val="00260DCD"/>
    <w:rsid w:val="00260E4A"/>
    <w:rsid w:val="00260FEC"/>
    <w:rsid w:val="00261094"/>
    <w:rsid w:val="0026119A"/>
    <w:rsid w:val="002611A9"/>
    <w:rsid w:val="0026120C"/>
    <w:rsid w:val="00261306"/>
    <w:rsid w:val="00261362"/>
    <w:rsid w:val="002615A7"/>
    <w:rsid w:val="002615D2"/>
    <w:rsid w:val="00261871"/>
    <w:rsid w:val="0026187A"/>
    <w:rsid w:val="00261901"/>
    <w:rsid w:val="00261A3B"/>
    <w:rsid w:val="00261C6E"/>
    <w:rsid w:val="00261C87"/>
    <w:rsid w:val="002624C3"/>
    <w:rsid w:val="00262595"/>
    <w:rsid w:val="002628DD"/>
    <w:rsid w:val="00262B7D"/>
    <w:rsid w:val="00262D18"/>
    <w:rsid w:val="00263006"/>
    <w:rsid w:val="0026368F"/>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B04"/>
    <w:rsid w:val="00267B0F"/>
    <w:rsid w:val="00267F24"/>
    <w:rsid w:val="00267F26"/>
    <w:rsid w:val="00267F3C"/>
    <w:rsid w:val="00267F98"/>
    <w:rsid w:val="00270153"/>
    <w:rsid w:val="00270789"/>
    <w:rsid w:val="0027082A"/>
    <w:rsid w:val="00270C43"/>
    <w:rsid w:val="00270E73"/>
    <w:rsid w:val="002713C2"/>
    <w:rsid w:val="00271484"/>
    <w:rsid w:val="00271699"/>
    <w:rsid w:val="00271ABF"/>
    <w:rsid w:val="00271C40"/>
    <w:rsid w:val="00271CF0"/>
    <w:rsid w:val="00271D09"/>
    <w:rsid w:val="00271DA0"/>
    <w:rsid w:val="00271F48"/>
    <w:rsid w:val="00271F96"/>
    <w:rsid w:val="00272056"/>
    <w:rsid w:val="00272086"/>
    <w:rsid w:val="00272256"/>
    <w:rsid w:val="00272305"/>
    <w:rsid w:val="0027275D"/>
    <w:rsid w:val="00272A91"/>
    <w:rsid w:val="00272CF8"/>
    <w:rsid w:val="00272DB8"/>
    <w:rsid w:val="00272DC4"/>
    <w:rsid w:val="00273ADE"/>
    <w:rsid w:val="00273D0C"/>
    <w:rsid w:val="00273D6D"/>
    <w:rsid w:val="00274021"/>
    <w:rsid w:val="00274078"/>
    <w:rsid w:val="00274429"/>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35"/>
    <w:rsid w:val="00276268"/>
    <w:rsid w:val="00276319"/>
    <w:rsid w:val="002764B2"/>
    <w:rsid w:val="002764CE"/>
    <w:rsid w:val="002765D2"/>
    <w:rsid w:val="002766DF"/>
    <w:rsid w:val="00276DEF"/>
    <w:rsid w:val="00276FBD"/>
    <w:rsid w:val="0027704E"/>
    <w:rsid w:val="002771AA"/>
    <w:rsid w:val="00277E35"/>
    <w:rsid w:val="00277F0C"/>
    <w:rsid w:val="00277F6B"/>
    <w:rsid w:val="00280032"/>
    <w:rsid w:val="00280127"/>
    <w:rsid w:val="0028044D"/>
    <w:rsid w:val="0028056F"/>
    <w:rsid w:val="00280676"/>
    <w:rsid w:val="00280E22"/>
    <w:rsid w:val="00281038"/>
    <w:rsid w:val="0028117F"/>
    <w:rsid w:val="0028124F"/>
    <w:rsid w:val="002815CA"/>
    <w:rsid w:val="0028165E"/>
    <w:rsid w:val="00281674"/>
    <w:rsid w:val="00281A77"/>
    <w:rsid w:val="00281AF7"/>
    <w:rsid w:val="00281D6C"/>
    <w:rsid w:val="00281E6E"/>
    <w:rsid w:val="00281ED4"/>
    <w:rsid w:val="002821BA"/>
    <w:rsid w:val="002823DB"/>
    <w:rsid w:val="0028268E"/>
    <w:rsid w:val="002827B3"/>
    <w:rsid w:val="002828DA"/>
    <w:rsid w:val="00282B8A"/>
    <w:rsid w:val="00282E6C"/>
    <w:rsid w:val="002831DE"/>
    <w:rsid w:val="00283347"/>
    <w:rsid w:val="002834C2"/>
    <w:rsid w:val="002834CF"/>
    <w:rsid w:val="00283543"/>
    <w:rsid w:val="00283564"/>
    <w:rsid w:val="00283590"/>
    <w:rsid w:val="002837C1"/>
    <w:rsid w:val="002838AF"/>
    <w:rsid w:val="00283AFF"/>
    <w:rsid w:val="00283C0C"/>
    <w:rsid w:val="00283D07"/>
    <w:rsid w:val="00283E53"/>
    <w:rsid w:val="00283E8B"/>
    <w:rsid w:val="00284240"/>
    <w:rsid w:val="00284258"/>
    <w:rsid w:val="0028457F"/>
    <w:rsid w:val="002848FF"/>
    <w:rsid w:val="00284986"/>
    <w:rsid w:val="00284B02"/>
    <w:rsid w:val="00284B41"/>
    <w:rsid w:val="00284C58"/>
    <w:rsid w:val="00284D2B"/>
    <w:rsid w:val="00284DB2"/>
    <w:rsid w:val="00284F91"/>
    <w:rsid w:val="00284FCA"/>
    <w:rsid w:val="0028519C"/>
    <w:rsid w:val="00285254"/>
    <w:rsid w:val="002857B0"/>
    <w:rsid w:val="002859CA"/>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90050"/>
    <w:rsid w:val="002901C8"/>
    <w:rsid w:val="00290477"/>
    <w:rsid w:val="0029058F"/>
    <w:rsid w:val="00290841"/>
    <w:rsid w:val="002908E0"/>
    <w:rsid w:val="002908E1"/>
    <w:rsid w:val="0029094B"/>
    <w:rsid w:val="00290B47"/>
    <w:rsid w:val="00290B4B"/>
    <w:rsid w:val="00290B5B"/>
    <w:rsid w:val="00290EDF"/>
    <w:rsid w:val="0029145D"/>
    <w:rsid w:val="0029149B"/>
    <w:rsid w:val="0029159C"/>
    <w:rsid w:val="002915DE"/>
    <w:rsid w:val="0029171D"/>
    <w:rsid w:val="002917DD"/>
    <w:rsid w:val="0029199D"/>
    <w:rsid w:val="00291FD1"/>
    <w:rsid w:val="002920E1"/>
    <w:rsid w:val="002926AA"/>
    <w:rsid w:val="00292798"/>
    <w:rsid w:val="0029284A"/>
    <w:rsid w:val="00292A00"/>
    <w:rsid w:val="00292C10"/>
    <w:rsid w:val="002931A7"/>
    <w:rsid w:val="00293838"/>
    <w:rsid w:val="00293860"/>
    <w:rsid w:val="0029391D"/>
    <w:rsid w:val="002939EE"/>
    <w:rsid w:val="00293F15"/>
    <w:rsid w:val="00294547"/>
    <w:rsid w:val="002945D7"/>
    <w:rsid w:val="00294D90"/>
    <w:rsid w:val="00294F18"/>
    <w:rsid w:val="00294FB1"/>
    <w:rsid w:val="002952DE"/>
    <w:rsid w:val="00295343"/>
    <w:rsid w:val="0029544A"/>
    <w:rsid w:val="002954AA"/>
    <w:rsid w:val="0029565F"/>
    <w:rsid w:val="00295735"/>
    <w:rsid w:val="00295754"/>
    <w:rsid w:val="00295789"/>
    <w:rsid w:val="0029578A"/>
    <w:rsid w:val="0029591C"/>
    <w:rsid w:val="00295ED3"/>
    <w:rsid w:val="0029607F"/>
    <w:rsid w:val="00296197"/>
    <w:rsid w:val="002961B3"/>
    <w:rsid w:val="00296572"/>
    <w:rsid w:val="002967AA"/>
    <w:rsid w:val="00296826"/>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F21"/>
    <w:rsid w:val="002A005C"/>
    <w:rsid w:val="002A038E"/>
    <w:rsid w:val="002A0534"/>
    <w:rsid w:val="002A06F5"/>
    <w:rsid w:val="002A0709"/>
    <w:rsid w:val="002A0818"/>
    <w:rsid w:val="002A08F9"/>
    <w:rsid w:val="002A09A9"/>
    <w:rsid w:val="002A0A7A"/>
    <w:rsid w:val="002A0ABC"/>
    <w:rsid w:val="002A0CD4"/>
    <w:rsid w:val="002A0D7E"/>
    <w:rsid w:val="002A0DCD"/>
    <w:rsid w:val="002A0FB0"/>
    <w:rsid w:val="002A1458"/>
    <w:rsid w:val="002A153C"/>
    <w:rsid w:val="002A177B"/>
    <w:rsid w:val="002A186B"/>
    <w:rsid w:val="002A1A97"/>
    <w:rsid w:val="002A1B21"/>
    <w:rsid w:val="002A2167"/>
    <w:rsid w:val="002A216E"/>
    <w:rsid w:val="002A22FE"/>
    <w:rsid w:val="002A244D"/>
    <w:rsid w:val="002A253F"/>
    <w:rsid w:val="002A278B"/>
    <w:rsid w:val="002A281A"/>
    <w:rsid w:val="002A2940"/>
    <w:rsid w:val="002A2AD4"/>
    <w:rsid w:val="002A2C88"/>
    <w:rsid w:val="002A35FB"/>
    <w:rsid w:val="002A375B"/>
    <w:rsid w:val="002A3CA5"/>
    <w:rsid w:val="002A3E3B"/>
    <w:rsid w:val="002A3F95"/>
    <w:rsid w:val="002A3FAB"/>
    <w:rsid w:val="002A40CB"/>
    <w:rsid w:val="002A40DB"/>
    <w:rsid w:val="002A4344"/>
    <w:rsid w:val="002A434E"/>
    <w:rsid w:val="002A4536"/>
    <w:rsid w:val="002A4617"/>
    <w:rsid w:val="002A482C"/>
    <w:rsid w:val="002A49AC"/>
    <w:rsid w:val="002A4B2D"/>
    <w:rsid w:val="002A4B75"/>
    <w:rsid w:val="002A4C1F"/>
    <w:rsid w:val="002A4C6B"/>
    <w:rsid w:val="002A4E1F"/>
    <w:rsid w:val="002A4E31"/>
    <w:rsid w:val="002A4E89"/>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220"/>
    <w:rsid w:val="002A6269"/>
    <w:rsid w:val="002A6440"/>
    <w:rsid w:val="002A661E"/>
    <w:rsid w:val="002A6791"/>
    <w:rsid w:val="002A67FD"/>
    <w:rsid w:val="002A6A09"/>
    <w:rsid w:val="002A6BA0"/>
    <w:rsid w:val="002A6C14"/>
    <w:rsid w:val="002A6C53"/>
    <w:rsid w:val="002A6DA3"/>
    <w:rsid w:val="002A6E51"/>
    <w:rsid w:val="002A6FA3"/>
    <w:rsid w:val="002A6FCA"/>
    <w:rsid w:val="002A7097"/>
    <w:rsid w:val="002A728C"/>
    <w:rsid w:val="002A7488"/>
    <w:rsid w:val="002A7916"/>
    <w:rsid w:val="002A7977"/>
    <w:rsid w:val="002A7AE9"/>
    <w:rsid w:val="002A7C10"/>
    <w:rsid w:val="002A7C73"/>
    <w:rsid w:val="002A7D25"/>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47B"/>
    <w:rsid w:val="002B14BA"/>
    <w:rsid w:val="002B171D"/>
    <w:rsid w:val="002B1738"/>
    <w:rsid w:val="002B1910"/>
    <w:rsid w:val="002B1CAE"/>
    <w:rsid w:val="002B1F45"/>
    <w:rsid w:val="002B20DA"/>
    <w:rsid w:val="002B238F"/>
    <w:rsid w:val="002B25A9"/>
    <w:rsid w:val="002B2826"/>
    <w:rsid w:val="002B2B34"/>
    <w:rsid w:val="002B2DFF"/>
    <w:rsid w:val="002B2E95"/>
    <w:rsid w:val="002B2FA0"/>
    <w:rsid w:val="002B30B9"/>
    <w:rsid w:val="002B31BD"/>
    <w:rsid w:val="002B3B79"/>
    <w:rsid w:val="002B3D0C"/>
    <w:rsid w:val="002B3D82"/>
    <w:rsid w:val="002B3DB6"/>
    <w:rsid w:val="002B3F69"/>
    <w:rsid w:val="002B40F5"/>
    <w:rsid w:val="002B41AF"/>
    <w:rsid w:val="002B424E"/>
    <w:rsid w:val="002B444E"/>
    <w:rsid w:val="002B45B1"/>
    <w:rsid w:val="002B463D"/>
    <w:rsid w:val="002B4766"/>
    <w:rsid w:val="002B4E08"/>
    <w:rsid w:val="002B4E5A"/>
    <w:rsid w:val="002B4E94"/>
    <w:rsid w:val="002B511E"/>
    <w:rsid w:val="002B514A"/>
    <w:rsid w:val="002B5220"/>
    <w:rsid w:val="002B53AE"/>
    <w:rsid w:val="002B53E0"/>
    <w:rsid w:val="002B546A"/>
    <w:rsid w:val="002B54AA"/>
    <w:rsid w:val="002B574E"/>
    <w:rsid w:val="002B5835"/>
    <w:rsid w:val="002B5846"/>
    <w:rsid w:val="002B5BEC"/>
    <w:rsid w:val="002B5DAF"/>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F9A"/>
    <w:rsid w:val="002C0123"/>
    <w:rsid w:val="002C03B4"/>
    <w:rsid w:val="002C03C1"/>
    <w:rsid w:val="002C04D9"/>
    <w:rsid w:val="002C04F3"/>
    <w:rsid w:val="002C05D4"/>
    <w:rsid w:val="002C0817"/>
    <w:rsid w:val="002C09B1"/>
    <w:rsid w:val="002C09B5"/>
    <w:rsid w:val="002C0ADD"/>
    <w:rsid w:val="002C0DFF"/>
    <w:rsid w:val="002C0ED1"/>
    <w:rsid w:val="002C0EFA"/>
    <w:rsid w:val="002C0FFC"/>
    <w:rsid w:val="002C1048"/>
    <w:rsid w:val="002C111F"/>
    <w:rsid w:val="002C12F6"/>
    <w:rsid w:val="002C17B1"/>
    <w:rsid w:val="002C1B44"/>
    <w:rsid w:val="002C1B77"/>
    <w:rsid w:val="002C1C92"/>
    <w:rsid w:val="002C1E6C"/>
    <w:rsid w:val="002C1ED2"/>
    <w:rsid w:val="002C21E1"/>
    <w:rsid w:val="002C22D6"/>
    <w:rsid w:val="002C2441"/>
    <w:rsid w:val="002C28CA"/>
    <w:rsid w:val="002C2AA2"/>
    <w:rsid w:val="002C2B4B"/>
    <w:rsid w:val="002C2B71"/>
    <w:rsid w:val="002C2D29"/>
    <w:rsid w:val="002C3149"/>
    <w:rsid w:val="002C3378"/>
    <w:rsid w:val="002C3488"/>
    <w:rsid w:val="002C38AA"/>
    <w:rsid w:val="002C3BA4"/>
    <w:rsid w:val="002C3E32"/>
    <w:rsid w:val="002C3EC8"/>
    <w:rsid w:val="002C3FDB"/>
    <w:rsid w:val="002C4186"/>
    <w:rsid w:val="002C431E"/>
    <w:rsid w:val="002C43C4"/>
    <w:rsid w:val="002C445E"/>
    <w:rsid w:val="002C48EA"/>
    <w:rsid w:val="002C4A2E"/>
    <w:rsid w:val="002C4DF7"/>
    <w:rsid w:val="002C4FF0"/>
    <w:rsid w:val="002C5095"/>
    <w:rsid w:val="002C52C4"/>
    <w:rsid w:val="002C5352"/>
    <w:rsid w:val="002C5609"/>
    <w:rsid w:val="002C587F"/>
    <w:rsid w:val="002C5898"/>
    <w:rsid w:val="002C59E3"/>
    <w:rsid w:val="002C5D72"/>
    <w:rsid w:val="002C5FF6"/>
    <w:rsid w:val="002C61B3"/>
    <w:rsid w:val="002C6264"/>
    <w:rsid w:val="002C6315"/>
    <w:rsid w:val="002C64FC"/>
    <w:rsid w:val="002C664B"/>
    <w:rsid w:val="002C66AE"/>
    <w:rsid w:val="002C674C"/>
    <w:rsid w:val="002C676E"/>
    <w:rsid w:val="002C68DB"/>
    <w:rsid w:val="002C69CF"/>
    <w:rsid w:val="002C6BD6"/>
    <w:rsid w:val="002C6E16"/>
    <w:rsid w:val="002C6EE3"/>
    <w:rsid w:val="002C6F8E"/>
    <w:rsid w:val="002C76FC"/>
    <w:rsid w:val="002C7DDD"/>
    <w:rsid w:val="002C7F78"/>
    <w:rsid w:val="002D001F"/>
    <w:rsid w:val="002D047F"/>
    <w:rsid w:val="002D04F7"/>
    <w:rsid w:val="002D0677"/>
    <w:rsid w:val="002D073B"/>
    <w:rsid w:val="002D0AB3"/>
    <w:rsid w:val="002D0C4C"/>
    <w:rsid w:val="002D0C7E"/>
    <w:rsid w:val="002D0DA9"/>
    <w:rsid w:val="002D0F42"/>
    <w:rsid w:val="002D0FE0"/>
    <w:rsid w:val="002D1277"/>
    <w:rsid w:val="002D13C3"/>
    <w:rsid w:val="002D17D2"/>
    <w:rsid w:val="002D1813"/>
    <w:rsid w:val="002D1915"/>
    <w:rsid w:val="002D1A7C"/>
    <w:rsid w:val="002D1B82"/>
    <w:rsid w:val="002D1C42"/>
    <w:rsid w:val="002D1CB0"/>
    <w:rsid w:val="002D1CB1"/>
    <w:rsid w:val="002D1CE2"/>
    <w:rsid w:val="002D1E91"/>
    <w:rsid w:val="002D210D"/>
    <w:rsid w:val="002D216A"/>
    <w:rsid w:val="002D23FB"/>
    <w:rsid w:val="002D25A3"/>
    <w:rsid w:val="002D28A1"/>
    <w:rsid w:val="002D28D5"/>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E91"/>
    <w:rsid w:val="002D530A"/>
    <w:rsid w:val="002D53D2"/>
    <w:rsid w:val="002D5842"/>
    <w:rsid w:val="002D5A68"/>
    <w:rsid w:val="002D5AA0"/>
    <w:rsid w:val="002D619D"/>
    <w:rsid w:val="002D641E"/>
    <w:rsid w:val="002D64A2"/>
    <w:rsid w:val="002D6816"/>
    <w:rsid w:val="002D6A71"/>
    <w:rsid w:val="002D6AA5"/>
    <w:rsid w:val="002D6AC0"/>
    <w:rsid w:val="002D6B26"/>
    <w:rsid w:val="002D6C08"/>
    <w:rsid w:val="002D6E11"/>
    <w:rsid w:val="002D6E6A"/>
    <w:rsid w:val="002D6FA8"/>
    <w:rsid w:val="002D6FB8"/>
    <w:rsid w:val="002D7194"/>
    <w:rsid w:val="002D72BF"/>
    <w:rsid w:val="002D72F4"/>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EE"/>
    <w:rsid w:val="002E1524"/>
    <w:rsid w:val="002E1575"/>
    <w:rsid w:val="002E1A33"/>
    <w:rsid w:val="002E1B13"/>
    <w:rsid w:val="002E1B43"/>
    <w:rsid w:val="002E1FA5"/>
    <w:rsid w:val="002E2012"/>
    <w:rsid w:val="002E2027"/>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A10"/>
    <w:rsid w:val="002E3A92"/>
    <w:rsid w:val="002E3F40"/>
    <w:rsid w:val="002E4022"/>
    <w:rsid w:val="002E43FF"/>
    <w:rsid w:val="002E447C"/>
    <w:rsid w:val="002E458A"/>
    <w:rsid w:val="002E473B"/>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C1F"/>
    <w:rsid w:val="002E6C30"/>
    <w:rsid w:val="002E7270"/>
    <w:rsid w:val="002E73F5"/>
    <w:rsid w:val="002E76EA"/>
    <w:rsid w:val="002E7832"/>
    <w:rsid w:val="002E7872"/>
    <w:rsid w:val="002E788A"/>
    <w:rsid w:val="002E7899"/>
    <w:rsid w:val="002E7E1A"/>
    <w:rsid w:val="002F000A"/>
    <w:rsid w:val="002F01B3"/>
    <w:rsid w:val="002F021C"/>
    <w:rsid w:val="002F0355"/>
    <w:rsid w:val="002F04D2"/>
    <w:rsid w:val="002F0661"/>
    <w:rsid w:val="002F08F7"/>
    <w:rsid w:val="002F0A79"/>
    <w:rsid w:val="002F0ADD"/>
    <w:rsid w:val="002F0D29"/>
    <w:rsid w:val="002F0D9C"/>
    <w:rsid w:val="002F0FF0"/>
    <w:rsid w:val="002F1382"/>
    <w:rsid w:val="002F151E"/>
    <w:rsid w:val="002F1719"/>
    <w:rsid w:val="002F1842"/>
    <w:rsid w:val="002F193C"/>
    <w:rsid w:val="002F1999"/>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9B"/>
    <w:rsid w:val="002F42B0"/>
    <w:rsid w:val="002F45A4"/>
    <w:rsid w:val="002F4706"/>
    <w:rsid w:val="002F4891"/>
    <w:rsid w:val="002F4908"/>
    <w:rsid w:val="002F4AF2"/>
    <w:rsid w:val="002F4C33"/>
    <w:rsid w:val="002F4CEA"/>
    <w:rsid w:val="002F4D81"/>
    <w:rsid w:val="002F4FD3"/>
    <w:rsid w:val="002F54A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B9"/>
    <w:rsid w:val="002F7082"/>
    <w:rsid w:val="002F717F"/>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B3A"/>
    <w:rsid w:val="0030109F"/>
    <w:rsid w:val="0030111A"/>
    <w:rsid w:val="0030185A"/>
    <w:rsid w:val="00301917"/>
    <w:rsid w:val="003019AD"/>
    <w:rsid w:val="00301B7D"/>
    <w:rsid w:val="00301B99"/>
    <w:rsid w:val="00301C8B"/>
    <w:rsid w:val="00301D14"/>
    <w:rsid w:val="00301E88"/>
    <w:rsid w:val="00301F2B"/>
    <w:rsid w:val="003028C9"/>
    <w:rsid w:val="00302A98"/>
    <w:rsid w:val="00302DC1"/>
    <w:rsid w:val="00302E94"/>
    <w:rsid w:val="00302ECA"/>
    <w:rsid w:val="00302ED9"/>
    <w:rsid w:val="00302EFD"/>
    <w:rsid w:val="003030BC"/>
    <w:rsid w:val="00303103"/>
    <w:rsid w:val="0030316A"/>
    <w:rsid w:val="0030338B"/>
    <w:rsid w:val="00303485"/>
    <w:rsid w:val="003035D2"/>
    <w:rsid w:val="00303910"/>
    <w:rsid w:val="00303B66"/>
    <w:rsid w:val="00303FFB"/>
    <w:rsid w:val="00304238"/>
    <w:rsid w:val="003044C9"/>
    <w:rsid w:val="003048EA"/>
    <w:rsid w:val="00304935"/>
    <w:rsid w:val="00304A61"/>
    <w:rsid w:val="00304BBF"/>
    <w:rsid w:val="00304D1B"/>
    <w:rsid w:val="00305018"/>
    <w:rsid w:val="00305183"/>
    <w:rsid w:val="003051BB"/>
    <w:rsid w:val="00305243"/>
    <w:rsid w:val="00305270"/>
    <w:rsid w:val="00305274"/>
    <w:rsid w:val="00305496"/>
    <w:rsid w:val="0030568F"/>
    <w:rsid w:val="0030583B"/>
    <w:rsid w:val="00305959"/>
    <w:rsid w:val="00305F86"/>
    <w:rsid w:val="00305FAE"/>
    <w:rsid w:val="003061B7"/>
    <w:rsid w:val="003062F5"/>
    <w:rsid w:val="0030635F"/>
    <w:rsid w:val="00306473"/>
    <w:rsid w:val="003064BB"/>
    <w:rsid w:val="003064BD"/>
    <w:rsid w:val="00306558"/>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F2"/>
    <w:rsid w:val="00307A5F"/>
    <w:rsid w:val="00307AA4"/>
    <w:rsid w:val="00307B27"/>
    <w:rsid w:val="00307D0C"/>
    <w:rsid w:val="00307E9E"/>
    <w:rsid w:val="0031001B"/>
    <w:rsid w:val="00310083"/>
    <w:rsid w:val="003101BE"/>
    <w:rsid w:val="003101CA"/>
    <w:rsid w:val="00310317"/>
    <w:rsid w:val="0031055B"/>
    <w:rsid w:val="003105D5"/>
    <w:rsid w:val="00310929"/>
    <w:rsid w:val="00310AC3"/>
    <w:rsid w:val="0031142A"/>
    <w:rsid w:val="003114CF"/>
    <w:rsid w:val="0031169B"/>
    <w:rsid w:val="003117F9"/>
    <w:rsid w:val="00311A3E"/>
    <w:rsid w:val="00311ABC"/>
    <w:rsid w:val="00311AC6"/>
    <w:rsid w:val="00311C07"/>
    <w:rsid w:val="00311D45"/>
    <w:rsid w:val="00311F1B"/>
    <w:rsid w:val="00311F24"/>
    <w:rsid w:val="00311FBF"/>
    <w:rsid w:val="00311FFD"/>
    <w:rsid w:val="003120F6"/>
    <w:rsid w:val="0031220E"/>
    <w:rsid w:val="00312279"/>
    <w:rsid w:val="00312309"/>
    <w:rsid w:val="003123F3"/>
    <w:rsid w:val="00312BFE"/>
    <w:rsid w:val="00312D2F"/>
    <w:rsid w:val="00312D99"/>
    <w:rsid w:val="00312F5C"/>
    <w:rsid w:val="00313153"/>
    <w:rsid w:val="003131D4"/>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7"/>
    <w:rsid w:val="00315154"/>
    <w:rsid w:val="00315676"/>
    <w:rsid w:val="00315776"/>
    <w:rsid w:val="003157AF"/>
    <w:rsid w:val="0031584C"/>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ADA"/>
    <w:rsid w:val="00320CFF"/>
    <w:rsid w:val="00320ECF"/>
    <w:rsid w:val="00320F3E"/>
    <w:rsid w:val="00320F42"/>
    <w:rsid w:val="0032107B"/>
    <w:rsid w:val="003217AC"/>
    <w:rsid w:val="00321A66"/>
    <w:rsid w:val="00321D12"/>
    <w:rsid w:val="00321EF1"/>
    <w:rsid w:val="00321EF3"/>
    <w:rsid w:val="00322753"/>
    <w:rsid w:val="00322773"/>
    <w:rsid w:val="00322917"/>
    <w:rsid w:val="00322984"/>
    <w:rsid w:val="00322BBB"/>
    <w:rsid w:val="00322E00"/>
    <w:rsid w:val="003231A4"/>
    <w:rsid w:val="0032352C"/>
    <w:rsid w:val="003238C3"/>
    <w:rsid w:val="003238E0"/>
    <w:rsid w:val="00323991"/>
    <w:rsid w:val="00323A36"/>
    <w:rsid w:val="00323A82"/>
    <w:rsid w:val="00323D02"/>
    <w:rsid w:val="00323E80"/>
    <w:rsid w:val="003241A5"/>
    <w:rsid w:val="003241C2"/>
    <w:rsid w:val="003243EB"/>
    <w:rsid w:val="003245AA"/>
    <w:rsid w:val="003245C1"/>
    <w:rsid w:val="0032475A"/>
    <w:rsid w:val="003247A3"/>
    <w:rsid w:val="00324B79"/>
    <w:rsid w:val="0032503F"/>
    <w:rsid w:val="00325331"/>
    <w:rsid w:val="00325470"/>
    <w:rsid w:val="00325712"/>
    <w:rsid w:val="003257A4"/>
    <w:rsid w:val="003257BF"/>
    <w:rsid w:val="00325ADF"/>
    <w:rsid w:val="00325C4C"/>
    <w:rsid w:val="0032627D"/>
    <w:rsid w:val="00326420"/>
    <w:rsid w:val="003264C7"/>
    <w:rsid w:val="003265D9"/>
    <w:rsid w:val="00326609"/>
    <w:rsid w:val="003266FC"/>
    <w:rsid w:val="0032689D"/>
    <w:rsid w:val="003269A2"/>
    <w:rsid w:val="00326B68"/>
    <w:rsid w:val="00326C82"/>
    <w:rsid w:val="00326E75"/>
    <w:rsid w:val="00326EAF"/>
    <w:rsid w:val="00326F7C"/>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56B"/>
    <w:rsid w:val="003315E6"/>
    <w:rsid w:val="003317E4"/>
    <w:rsid w:val="00331A87"/>
    <w:rsid w:val="00331CC3"/>
    <w:rsid w:val="00331F92"/>
    <w:rsid w:val="0033215B"/>
    <w:rsid w:val="003321C7"/>
    <w:rsid w:val="003321F5"/>
    <w:rsid w:val="003322E6"/>
    <w:rsid w:val="0033269F"/>
    <w:rsid w:val="003326AF"/>
    <w:rsid w:val="00332932"/>
    <w:rsid w:val="00332AF0"/>
    <w:rsid w:val="00332C45"/>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D16"/>
    <w:rsid w:val="00334EAB"/>
    <w:rsid w:val="00334F47"/>
    <w:rsid w:val="0033518D"/>
    <w:rsid w:val="003352CD"/>
    <w:rsid w:val="003353A4"/>
    <w:rsid w:val="00335437"/>
    <w:rsid w:val="0033544E"/>
    <w:rsid w:val="00335679"/>
    <w:rsid w:val="00335C7B"/>
    <w:rsid w:val="00335C8C"/>
    <w:rsid w:val="00335D99"/>
    <w:rsid w:val="00335E51"/>
    <w:rsid w:val="0033609A"/>
    <w:rsid w:val="0033613F"/>
    <w:rsid w:val="003363BA"/>
    <w:rsid w:val="0033641F"/>
    <w:rsid w:val="00336428"/>
    <w:rsid w:val="0033665C"/>
    <w:rsid w:val="0033685C"/>
    <w:rsid w:val="00336BAC"/>
    <w:rsid w:val="00336DA6"/>
    <w:rsid w:val="00336EBC"/>
    <w:rsid w:val="00336F74"/>
    <w:rsid w:val="0033704E"/>
    <w:rsid w:val="00337179"/>
    <w:rsid w:val="00337221"/>
    <w:rsid w:val="003375D1"/>
    <w:rsid w:val="003379CE"/>
    <w:rsid w:val="00337CF4"/>
    <w:rsid w:val="00337D11"/>
    <w:rsid w:val="003400BF"/>
    <w:rsid w:val="0034035E"/>
    <w:rsid w:val="00340405"/>
    <w:rsid w:val="00340755"/>
    <w:rsid w:val="00340B60"/>
    <w:rsid w:val="00340C5D"/>
    <w:rsid w:val="00340D23"/>
    <w:rsid w:val="00340DD6"/>
    <w:rsid w:val="00340FA4"/>
    <w:rsid w:val="003413CC"/>
    <w:rsid w:val="00341607"/>
    <w:rsid w:val="00341619"/>
    <w:rsid w:val="00341728"/>
    <w:rsid w:val="003418CC"/>
    <w:rsid w:val="003418E4"/>
    <w:rsid w:val="00341ACA"/>
    <w:rsid w:val="00341B46"/>
    <w:rsid w:val="00341DDB"/>
    <w:rsid w:val="00341DEA"/>
    <w:rsid w:val="00341E09"/>
    <w:rsid w:val="00342035"/>
    <w:rsid w:val="0034214E"/>
    <w:rsid w:val="0034249E"/>
    <w:rsid w:val="00342560"/>
    <w:rsid w:val="0034263A"/>
    <w:rsid w:val="003426D6"/>
    <w:rsid w:val="003429EA"/>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E78"/>
    <w:rsid w:val="00344F52"/>
    <w:rsid w:val="0034521A"/>
    <w:rsid w:val="003452B1"/>
    <w:rsid w:val="0034539B"/>
    <w:rsid w:val="003454A4"/>
    <w:rsid w:val="0034568C"/>
    <w:rsid w:val="0034579B"/>
    <w:rsid w:val="00345C5C"/>
    <w:rsid w:val="00345D54"/>
    <w:rsid w:val="00346006"/>
    <w:rsid w:val="0034635B"/>
    <w:rsid w:val="003463BA"/>
    <w:rsid w:val="003464FA"/>
    <w:rsid w:val="00346926"/>
    <w:rsid w:val="0034692C"/>
    <w:rsid w:val="0034695F"/>
    <w:rsid w:val="00346A33"/>
    <w:rsid w:val="00347247"/>
    <w:rsid w:val="00347378"/>
    <w:rsid w:val="00347444"/>
    <w:rsid w:val="003475C1"/>
    <w:rsid w:val="0034775A"/>
    <w:rsid w:val="00347847"/>
    <w:rsid w:val="00347B42"/>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D36"/>
    <w:rsid w:val="00351F18"/>
    <w:rsid w:val="00351F94"/>
    <w:rsid w:val="00352022"/>
    <w:rsid w:val="003528A3"/>
    <w:rsid w:val="00352964"/>
    <w:rsid w:val="0035296F"/>
    <w:rsid w:val="00352AE6"/>
    <w:rsid w:val="00352E94"/>
    <w:rsid w:val="00353250"/>
    <w:rsid w:val="00353398"/>
    <w:rsid w:val="00353452"/>
    <w:rsid w:val="003535A1"/>
    <w:rsid w:val="003535E8"/>
    <w:rsid w:val="00353651"/>
    <w:rsid w:val="00353AD2"/>
    <w:rsid w:val="00353B0A"/>
    <w:rsid w:val="00353D90"/>
    <w:rsid w:val="00353DFF"/>
    <w:rsid w:val="0035421C"/>
    <w:rsid w:val="00354372"/>
    <w:rsid w:val="00354595"/>
    <w:rsid w:val="003545FC"/>
    <w:rsid w:val="003546A4"/>
    <w:rsid w:val="003546FC"/>
    <w:rsid w:val="003547AC"/>
    <w:rsid w:val="00354993"/>
    <w:rsid w:val="00354A0B"/>
    <w:rsid w:val="00354B79"/>
    <w:rsid w:val="00354C39"/>
    <w:rsid w:val="00354D1E"/>
    <w:rsid w:val="00354D94"/>
    <w:rsid w:val="00354E14"/>
    <w:rsid w:val="00354EF5"/>
    <w:rsid w:val="00355035"/>
    <w:rsid w:val="00355192"/>
    <w:rsid w:val="00355266"/>
    <w:rsid w:val="003553E1"/>
    <w:rsid w:val="003554E7"/>
    <w:rsid w:val="003556A3"/>
    <w:rsid w:val="003556D9"/>
    <w:rsid w:val="0035572C"/>
    <w:rsid w:val="00355731"/>
    <w:rsid w:val="0035595F"/>
    <w:rsid w:val="00355B4E"/>
    <w:rsid w:val="00355B57"/>
    <w:rsid w:val="00355BC8"/>
    <w:rsid w:val="003561AD"/>
    <w:rsid w:val="003561B9"/>
    <w:rsid w:val="00356270"/>
    <w:rsid w:val="003562AC"/>
    <w:rsid w:val="003562BD"/>
    <w:rsid w:val="003569C9"/>
    <w:rsid w:val="00356CAB"/>
    <w:rsid w:val="00356F78"/>
    <w:rsid w:val="00357171"/>
    <w:rsid w:val="003572AF"/>
    <w:rsid w:val="003572DC"/>
    <w:rsid w:val="00357393"/>
    <w:rsid w:val="00357858"/>
    <w:rsid w:val="00357983"/>
    <w:rsid w:val="00357A78"/>
    <w:rsid w:val="00357A81"/>
    <w:rsid w:val="00357B18"/>
    <w:rsid w:val="00357CAA"/>
    <w:rsid w:val="00357EF5"/>
    <w:rsid w:val="00360560"/>
    <w:rsid w:val="003605AA"/>
    <w:rsid w:val="00360663"/>
    <w:rsid w:val="003607C8"/>
    <w:rsid w:val="003608D9"/>
    <w:rsid w:val="00360A88"/>
    <w:rsid w:val="00360B84"/>
    <w:rsid w:val="00360C30"/>
    <w:rsid w:val="00360E3E"/>
    <w:rsid w:val="00361068"/>
    <w:rsid w:val="003611EE"/>
    <w:rsid w:val="0036150A"/>
    <w:rsid w:val="00361560"/>
    <w:rsid w:val="0036171B"/>
    <w:rsid w:val="00361A64"/>
    <w:rsid w:val="00361B5F"/>
    <w:rsid w:val="003620BE"/>
    <w:rsid w:val="003620C6"/>
    <w:rsid w:val="003624C9"/>
    <w:rsid w:val="00362810"/>
    <w:rsid w:val="00362859"/>
    <w:rsid w:val="00362900"/>
    <w:rsid w:val="00362AA6"/>
    <w:rsid w:val="00362BB9"/>
    <w:rsid w:val="00362C35"/>
    <w:rsid w:val="00362F49"/>
    <w:rsid w:val="00362F80"/>
    <w:rsid w:val="0036315F"/>
    <w:rsid w:val="003635CE"/>
    <w:rsid w:val="0036368C"/>
    <w:rsid w:val="0036391A"/>
    <w:rsid w:val="00363A75"/>
    <w:rsid w:val="00363AA4"/>
    <w:rsid w:val="00363AAB"/>
    <w:rsid w:val="00363C09"/>
    <w:rsid w:val="00363E16"/>
    <w:rsid w:val="0036411E"/>
    <w:rsid w:val="0036416C"/>
    <w:rsid w:val="0036424F"/>
    <w:rsid w:val="00364645"/>
    <w:rsid w:val="00364912"/>
    <w:rsid w:val="00364A69"/>
    <w:rsid w:val="00364A6F"/>
    <w:rsid w:val="00364BD6"/>
    <w:rsid w:val="00364C28"/>
    <w:rsid w:val="00364C84"/>
    <w:rsid w:val="00365035"/>
    <w:rsid w:val="003650D0"/>
    <w:rsid w:val="00365156"/>
    <w:rsid w:val="00365157"/>
    <w:rsid w:val="00365740"/>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9F2"/>
    <w:rsid w:val="003709FB"/>
    <w:rsid w:val="00370F16"/>
    <w:rsid w:val="0037101B"/>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AA1"/>
    <w:rsid w:val="00372BD6"/>
    <w:rsid w:val="00372E3A"/>
    <w:rsid w:val="00372F18"/>
    <w:rsid w:val="00373011"/>
    <w:rsid w:val="003730E6"/>
    <w:rsid w:val="003731C8"/>
    <w:rsid w:val="0037339B"/>
    <w:rsid w:val="00373430"/>
    <w:rsid w:val="0037364F"/>
    <w:rsid w:val="003737B4"/>
    <w:rsid w:val="003738C7"/>
    <w:rsid w:val="00373929"/>
    <w:rsid w:val="00373B66"/>
    <w:rsid w:val="0037416D"/>
    <w:rsid w:val="003743D1"/>
    <w:rsid w:val="003743D9"/>
    <w:rsid w:val="0037446D"/>
    <w:rsid w:val="00374860"/>
    <w:rsid w:val="003748F1"/>
    <w:rsid w:val="00374A46"/>
    <w:rsid w:val="00374B5D"/>
    <w:rsid w:val="00374CC4"/>
    <w:rsid w:val="00374EED"/>
    <w:rsid w:val="00375011"/>
    <w:rsid w:val="003753BD"/>
    <w:rsid w:val="003756FB"/>
    <w:rsid w:val="00375E7C"/>
    <w:rsid w:val="00376088"/>
    <w:rsid w:val="003760C2"/>
    <w:rsid w:val="0037636B"/>
    <w:rsid w:val="003764D3"/>
    <w:rsid w:val="00376688"/>
    <w:rsid w:val="00376788"/>
    <w:rsid w:val="00376895"/>
    <w:rsid w:val="00376B55"/>
    <w:rsid w:val="00376C6C"/>
    <w:rsid w:val="00376F61"/>
    <w:rsid w:val="0037716A"/>
    <w:rsid w:val="003774F7"/>
    <w:rsid w:val="003775E6"/>
    <w:rsid w:val="003775F8"/>
    <w:rsid w:val="003776B8"/>
    <w:rsid w:val="0037773F"/>
    <w:rsid w:val="00377875"/>
    <w:rsid w:val="00377965"/>
    <w:rsid w:val="00377A46"/>
    <w:rsid w:val="00377ABF"/>
    <w:rsid w:val="00377C71"/>
    <w:rsid w:val="00377E88"/>
    <w:rsid w:val="00377FC7"/>
    <w:rsid w:val="00380068"/>
    <w:rsid w:val="003805BC"/>
    <w:rsid w:val="0038067A"/>
    <w:rsid w:val="003809A5"/>
    <w:rsid w:val="00380A51"/>
    <w:rsid w:val="00380A6C"/>
    <w:rsid w:val="00380B7D"/>
    <w:rsid w:val="00380C80"/>
    <w:rsid w:val="00381104"/>
    <w:rsid w:val="003811A5"/>
    <w:rsid w:val="003811B6"/>
    <w:rsid w:val="00381341"/>
    <w:rsid w:val="0038143B"/>
    <w:rsid w:val="00381468"/>
    <w:rsid w:val="0038160D"/>
    <w:rsid w:val="00381713"/>
    <w:rsid w:val="0038194F"/>
    <w:rsid w:val="00381E2D"/>
    <w:rsid w:val="00381EF6"/>
    <w:rsid w:val="003820C9"/>
    <w:rsid w:val="00382172"/>
    <w:rsid w:val="003821D9"/>
    <w:rsid w:val="0038238D"/>
    <w:rsid w:val="003823BD"/>
    <w:rsid w:val="00382439"/>
    <w:rsid w:val="003824C8"/>
    <w:rsid w:val="00382530"/>
    <w:rsid w:val="00382603"/>
    <w:rsid w:val="00382ACF"/>
    <w:rsid w:val="00382AD4"/>
    <w:rsid w:val="00382AF5"/>
    <w:rsid w:val="00382B09"/>
    <w:rsid w:val="00382DC5"/>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C93"/>
    <w:rsid w:val="003870CE"/>
    <w:rsid w:val="003873FD"/>
    <w:rsid w:val="0038765C"/>
    <w:rsid w:val="0038770B"/>
    <w:rsid w:val="00387B35"/>
    <w:rsid w:val="00387B68"/>
    <w:rsid w:val="00387B7E"/>
    <w:rsid w:val="00387C7F"/>
    <w:rsid w:val="00387DBF"/>
    <w:rsid w:val="00387DEB"/>
    <w:rsid w:val="00387E7B"/>
    <w:rsid w:val="0039016F"/>
    <w:rsid w:val="003901C2"/>
    <w:rsid w:val="003901D3"/>
    <w:rsid w:val="00390325"/>
    <w:rsid w:val="00390442"/>
    <w:rsid w:val="00390524"/>
    <w:rsid w:val="0039062E"/>
    <w:rsid w:val="0039092B"/>
    <w:rsid w:val="00391309"/>
    <w:rsid w:val="0039146C"/>
    <w:rsid w:val="00391508"/>
    <w:rsid w:val="00391763"/>
    <w:rsid w:val="00391AD9"/>
    <w:rsid w:val="00391B60"/>
    <w:rsid w:val="00391D27"/>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4083"/>
    <w:rsid w:val="003944D2"/>
    <w:rsid w:val="00394759"/>
    <w:rsid w:val="003948BB"/>
    <w:rsid w:val="00394ADC"/>
    <w:rsid w:val="00394D32"/>
    <w:rsid w:val="00394E66"/>
    <w:rsid w:val="00394E7F"/>
    <w:rsid w:val="00394EA2"/>
    <w:rsid w:val="00394ED7"/>
    <w:rsid w:val="00394F3D"/>
    <w:rsid w:val="00394F5B"/>
    <w:rsid w:val="003951FC"/>
    <w:rsid w:val="00395206"/>
    <w:rsid w:val="00395840"/>
    <w:rsid w:val="003958FF"/>
    <w:rsid w:val="00395AB2"/>
    <w:rsid w:val="00395C72"/>
    <w:rsid w:val="0039604A"/>
    <w:rsid w:val="003962C0"/>
    <w:rsid w:val="00396427"/>
    <w:rsid w:val="00396693"/>
    <w:rsid w:val="00396949"/>
    <w:rsid w:val="00396B3A"/>
    <w:rsid w:val="00396E7C"/>
    <w:rsid w:val="00396EA8"/>
    <w:rsid w:val="003970EE"/>
    <w:rsid w:val="003971BF"/>
    <w:rsid w:val="00397354"/>
    <w:rsid w:val="00397539"/>
    <w:rsid w:val="0039754E"/>
    <w:rsid w:val="00397577"/>
    <w:rsid w:val="00397904"/>
    <w:rsid w:val="00397A81"/>
    <w:rsid w:val="00397AE3"/>
    <w:rsid w:val="00397C98"/>
    <w:rsid w:val="00397CC5"/>
    <w:rsid w:val="00397F20"/>
    <w:rsid w:val="00397F62"/>
    <w:rsid w:val="00397FB7"/>
    <w:rsid w:val="003A00BB"/>
    <w:rsid w:val="003A0314"/>
    <w:rsid w:val="003A05DF"/>
    <w:rsid w:val="003A0ABC"/>
    <w:rsid w:val="003A0BEA"/>
    <w:rsid w:val="003A14D4"/>
    <w:rsid w:val="003A14DF"/>
    <w:rsid w:val="003A1579"/>
    <w:rsid w:val="003A19A6"/>
    <w:rsid w:val="003A19AB"/>
    <w:rsid w:val="003A1A04"/>
    <w:rsid w:val="003A1A9F"/>
    <w:rsid w:val="003A1CBB"/>
    <w:rsid w:val="003A1E3A"/>
    <w:rsid w:val="003A2101"/>
    <w:rsid w:val="003A2155"/>
    <w:rsid w:val="003A2170"/>
    <w:rsid w:val="003A2236"/>
    <w:rsid w:val="003A2499"/>
    <w:rsid w:val="003A257C"/>
    <w:rsid w:val="003A2768"/>
    <w:rsid w:val="003A2A58"/>
    <w:rsid w:val="003A2B0E"/>
    <w:rsid w:val="003A2B44"/>
    <w:rsid w:val="003A2B4A"/>
    <w:rsid w:val="003A2C20"/>
    <w:rsid w:val="003A2F20"/>
    <w:rsid w:val="003A309F"/>
    <w:rsid w:val="003A30A7"/>
    <w:rsid w:val="003A32C3"/>
    <w:rsid w:val="003A33B5"/>
    <w:rsid w:val="003A346C"/>
    <w:rsid w:val="003A361A"/>
    <w:rsid w:val="003A37A5"/>
    <w:rsid w:val="003A38C7"/>
    <w:rsid w:val="003A3958"/>
    <w:rsid w:val="003A3988"/>
    <w:rsid w:val="003A39CC"/>
    <w:rsid w:val="003A3CED"/>
    <w:rsid w:val="003A3D1F"/>
    <w:rsid w:val="003A3E33"/>
    <w:rsid w:val="003A3F1E"/>
    <w:rsid w:val="003A3F5F"/>
    <w:rsid w:val="003A4162"/>
    <w:rsid w:val="003A4A23"/>
    <w:rsid w:val="003A4B4B"/>
    <w:rsid w:val="003A4BAB"/>
    <w:rsid w:val="003A4C1B"/>
    <w:rsid w:val="003A4CF5"/>
    <w:rsid w:val="003A4EAB"/>
    <w:rsid w:val="003A51A2"/>
    <w:rsid w:val="003A5670"/>
    <w:rsid w:val="003A5B6F"/>
    <w:rsid w:val="003A5BC7"/>
    <w:rsid w:val="003A5D08"/>
    <w:rsid w:val="003A5E36"/>
    <w:rsid w:val="003A66F9"/>
    <w:rsid w:val="003A6ACE"/>
    <w:rsid w:val="003A6CE5"/>
    <w:rsid w:val="003A6E45"/>
    <w:rsid w:val="003A6F18"/>
    <w:rsid w:val="003A6FD3"/>
    <w:rsid w:val="003A71F8"/>
    <w:rsid w:val="003A735A"/>
    <w:rsid w:val="003A744A"/>
    <w:rsid w:val="003A74CD"/>
    <w:rsid w:val="003A77B1"/>
    <w:rsid w:val="003A7DD7"/>
    <w:rsid w:val="003B0206"/>
    <w:rsid w:val="003B0343"/>
    <w:rsid w:val="003B05E6"/>
    <w:rsid w:val="003B09FF"/>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E0"/>
    <w:rsid w:val="003B34BF"/>
    <w:rsid w:val="003B3556"/>
    <w:rsid w:val="003B3982"/>
    <w:rsid w:val="003B3AEA"/>
    <w:rsid w:val="003B3B3C"/>
    <w:rsid w:val="003B3D4F"/>
    <w:rsid w:val="003B44A7"/>
    <w:rsid w:val="003B4602"/>
    <w:rsid w:val="003B4976"/>
    <w:rsid w:val="003B49AE"/>
    <w:rsid w:val="003B4B50"/>
    <w:rsid w:val="003B4BCB"/>
    <w:rsid w:val="003B4DF0"/>
    <w:rsid w:val="003B4E95"/>
    <w:rsid w:val="003B53CD"/>
    <w:rsid w:val="003B53F9"/>
    <w:rsid w:val="003B5632"/>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554"/>
    <w:rsid w:val="003C0641"/>
    <w:rsid w:val="003C0674"/>
    <w:rsid w:val="003C06F6"/>
    <w:rsid w:val="003C0AAF"/>
    <w:rsid w:val="003C0AF0"/>
    <w:rsid w:val="003C0B56"/>
    <w:rsid w:val="003C0CA7"/>
    <w:rsid w:val="003C0CBF"/>
    <w:rsid w:val="003C0DCA"/>
    <w:rsid w:val="003C1013"/>
    <w:rsid w:val="003C1133"/>
    <w:rsid w:val="003C119F"/>
    <w:rsid w:val="003C14DF"/>
    <w:rsid w:val="003C19B5"/>
    <w:rsid w:val="003C1A73"/>
    <w:rsid w:val="003C1BE8"/>
    <w:rsid w:val="003C1C08"/>
    <w:rsid w:val="003C216C"/>
    <w:rsid w:val="003C25DC"/>
    <w:rsid w:val="003C2704"/>
    <w:rsid w:val="003C27E5"/>
    <w:rsid w:val="003C2BF2"/>
    <w:rsid w:val="003C2D6C"/>
    <w:rsid w:val="003C2E33"/>
    <w:rsid w:val="003C2F26"/>
    <w:rsid w:val="003C32C0"/>
    <w:rsid w:val="003C3365"/>
    <w:rsid w:val="003C3405"/>
    <w:rsid w:val="003C36F1"/>
    <w:rsid w:val="003C3C3B"/>
    <w:rsid w:val="003C3FEE"/>
    <w:rsid w:val="003C416B"/>
    <w:rsid w:val="003C41D8"/>
    <w:rsid w:val="003C4388"/>
    <w:rsid w:val="003C43C9"/>
    <w:rsid w:val="003C44B6"/>
    <w:rsid w:val="003C458C"/>
    <w:rsid w:val="003C4613"/>
    <w:rsid w:val="003C4882"/>
    <w:rsid w:val="003C4BFB"/>
    <w:rsid w:val="003C4EAB"/>
    <w:rsid w:val="003C4EB7"/>
    <w:rsid w:val="003C5005"/>
    <w:rsid w:val="003C5033"/>
    <w:rsid w:val="003C5119"/>
    <w:rsid w:val="003C51B6"/>
    <w:rsid w:val="003C55F6"/>
    <w:rsid w:val="003C57D6"/>
    <w:rsid w:val="003C5B32"/>
    <w:rsid w:val="003C61B9"/>
    <w:rsid w:val="003C62B3"/>
    <w:rsid w:val="003C6333"/>
    <w:rsid w:val="003C6397"/>
    <w:rsid w:val="003C63FB"/>
    <w:rsid w:val="003C6A0C"/>
    <w:rsid w:val="003C6A12"/>
    <w:rsid w:val="003C6A1E"/>
    <w:rsid w:val="003C6B7F"/>
    <w:rsid w:val="003C6C12"/>
    <w:rsid w:val="003C6CDF"/>
    <w:rsid w:val="003C6FA2"/>
    <w:rsid w:val="003C706F"/>
    <w:rsid w:val="003C71FA"/>
    <w:rsid w:val="003C725D"/>
    <w:rsid w:val="003C7B05"/>
    <w:rsid w:val="003C7B17"/>
    <w:rsid w:val="003C7BBF"/>
    <w:rsid w:val="003C7C67"/>
    <w:rsid w:val="003C7E82"/>
    <w:rsid w:val="003C7F46"/>
    <w:rsid w:val="003D0408"/>
    <w:rsid w:val="003D0416"/>
    <w:rsid w:val="003D056C"/>
    <w:rsid w:val="003D06D2"/>
    <w:rsid w:val="003D0779"/>
    <w:rsid w:val="003D0FC6"/>
    <w:rsid w:val="003D0FDC"/>
    <w:rsid w:val="003D0FED"/>
    <w:rsid w:val="003D14EC"/>
    <w:rsid w:val="003D1563"/>
    <w:rsid w:val="003D16E2"/>
    <w:rsid w:val="003D1902"/>
    <w:rsid w:val="003D19AC"/>
    <w:rsid w:val="003D1A3C"/>
    <w:rsid w:val="003D1A53"/>
    <w:rsid w:val="003D1A66"/>
    <w:rsid w:val="003D1AFC"/>
    <w:rsid w:val="003D21FE"/>
    <w:rsid w:val="003D262D"/>
    <w:rsid w:val="003D2669"/>
    <w:rsid w:val="003D2901"/>
    <w:rsid w:val="003D296C"/>
    <w:rsid w:val="003D29E7"/>
    <w:rsid w:val="003D2C99"/>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E33"/>
    <w:rsid w:val="003D4E53"/>
    <w:rsid w:val="003D4E98"/>
    <w:rsid w:val="003D4FDC"/>
    <w:rsid w:val="003D50BC"/>
    <w:rsid w:val="003D51DE"/>
    <w:rsid w:val="003D5494"/>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775"/>
    <w:rsid w:val="003D7928"/>
    <w:rsid w:val="003D7BF1"/>
    <w:rsid w:val="003D7DA4"/>
    <w:rsid w:val="003D7DB4"/>
    <w:rsid w:val="003D7E96"/>
    <w:rsid w:val="003E0136"/>
    <w:rsid w:val="003E0293"/>
    <w:rsid w:val="003E032B"/>
    <w:rsid w:val="003E060C"/>
    <w:rsid w:val="003E08A0"/>
    <w:rsid w:val="003E08C5"/>
    <w:rsid w:val="003E0A8E"/>
    <w:rsid w:val="003E0AD7"/>
    <w:rsid w:val="003E0B36"/>
    <w:rsid w:val="003E0C81"/>
    <w:rsid w:val="003E0D2D"/>
    <w:rsid w:val="003E0D63"/>
    <w:rsid w:val="003E0D91"/>
    <w:rsid w:val="003E0F0B"/>
    <w:rsid w:val="003E0F43"/>
    <w:rsid w:val="003E115A"/>
    <w:rsid w:val="003E13D8"/>
    <w:rsid w:val="003E1412"/>
    <w:rsid w:val="003E14B1"/>
    <w:rsid w:val="003E15AB"/>
    <w:rsid w:val="003E163F"/>
    <w:rsid w:val="003E182C"/>
    <w:rsid w:val="003E19B2"/>
    <w:rsid w:val="003E1C4D"/>
    <w:rsid w:val="003E1DFE"/>
    <w:rsid w:val="003E1F58"/>
    <w:rsid w:val="003E2030"/>
    <w:rsid w:val="003E20DF"/>
    <w:rsid w:val="003E2131"/>
    <w:rsid w:val="003E245E"/>
    <w:rsid w:val="003E26A0"/>
    <w:rsid w:val="003E2729"/>
    <w:rsid w:val="003E2969"/>
    <w:rsid w:val="003E29EA"/>
    <w:rsid w:val="003E2B49"/>
    <w:rsid w:val="003E2D35"/>
    <w:rsid w:val="003E2FEE"/>
    <w:rsid w:val="003E30F0"/>
    <w:rsid w:val="003E3338"/>
    <w:rsid w:val="003E35FF"/>
    <w:rsid w:val="003E3770"/>
    <w:rsid w:val="003E37AC"/>
    <w:rsid w:val="003E37CD"/>
    <w:rsid w:val="003E3833"/>
    <w:rsid w:val="003E387F"/>
    <w:rsid w:val="003E3900"/>
    <w:rsid w:val="003E3A7E"/>
    <w:rsid w:val="003E3AAB"/>
    <w:rsid w:val="003E3C20"/>
    <w:rsid w:val="003E3C90"/>
    <w:rsid w:val="003E3E0D"/>
    <w:rsid w:val="003E4145"/>
    <w:rsid w:val="003E416B"/>
    <w:rsid w:val="003E4177"/>
    <w:rsid w:val="003E436A"/>
    <w:rsid w:val="003E44FA"/>
    <w:rsid w:val="003E4972"/>
    <w:rsid w:val="003E4AC7"/>
    <w:rsid w:val="003E4AD3"/>
    <w:rsid w:val="003E4D7E"/>
    <w:rsid w:val="003E4E20"/>
    <w:rsid w:val="003E4E4B"/>
    <w:rsid w:val="003E4E66"/>
    <w:rsid w:val="003E4F93"/>
    <w:rsid w:val="003E4FAD"/>
    <w:rsid w:val="003E4FD3"/>
    <w:rsid w:val="003E5079"/>
    <w:rsid w:val="003E516D"/>
    <w:rsid w:val="003E534D"/>
    <w:rsid w:val="003E5398"/>
    <w:rsid w:val="003E542E"/>
    <w:rsid w:val="003E5766"/>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A7D"/>
    <w:rsid w:val="003E7C11"/>
    <w:rsid w:val="003E7C49"/>
    <w:rsid w:val="003E7F64"/>
    <w:rsid w:val="003E7F6F"/>
    <w:rsid w:val="003E7FB4"/>
    <w:rsid w:val="003F0296"/>
    <w:rsid w:val="003F0426"/>
    <w:rsid w:val="003F059B"/>
    <w:rsid w:val="003F05FB"/>
    <w:rsid w:val="003F07BA"/>
    <w:rsid w:val="003F0818"/>
    <w:rsid w:val="003F088D"/>
    <w:rsid w:val="003F0ADB"/>
    <w:rsid w:val="003F0C30"/>
    <w:rsid w:val="003F0C97"/>
    <w:rsid w:val="003F0DCD"/>
    <w:rsid w:val="003F0F48"/>
    <w:rsid w:val="003F0FC9"/>
    <w:rsid w:val="003F117F"/>
    <w:rsid w:val="003F12B9"/>
    <w:rsid w:val="003F1320"/>
    <w:rsid w:val="003F14BA"/>
    <w:rsid w:val="003F1585"/>
    <w:rsid w:val="003F179B"/>
    <w:rsid w:val="003F17D7"/>
    <w:rsid w:val="003F18A2"/>
    <w:rsid w:val="003F1A61"/>
    <w:rsid w:val="003F1C0C"/>
    <w:rsid w:val="003F1DFD"/>
    <w:rsid w:val="003F2320"/>
    <w:rsid w:val="003F2516"/>
    <w:rsid w:val="003F2A0C"/>
    <w:rsid w:val="003F2A6E"/>
    <w:rsid w:val="003F2F31"/>
    <w:rsid w:val="003F30BF"/>
    <w:rsid w:val="003F35F0"/>
    <w:rsid w:val="003F3856"/>
    <w:rsid w:val="003F390F"/>
    <w:rsid w:val="003F3921"/>
    <w:rsid w:val="003F395B"/>
    <w:rsid w:val="003F4111"/>
    <w:rsid w:val="003F416C"/>
    <w:rsid w:val="003F43AA"/>
    <w:rsid w:val="003F444C"/>
    <w:rsid w:val="003F44B0"/>
    <w:rsid w:val="003F4600"/>
    <w:rsid w:val="003F4A75"/>
    <w:rsid w:val="003F4DF3"/>
    <w:rsid w:val="003F4F08"/>
    <w:rsid w:val="003F52B0"/>
    <w:rsid w:val="003F5399"/>
    <w:rsid w:val="003F545C"/>
    <w:rsid w:val="003F5580"/>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63F"/>
    <w:rsid w:val="003F77F0"/>
    <w:rsid w:val="003F78A1"/>
    <w:rsid w:val="003F78F6"/>
    <w:rsid w:val="003F79A3"/>
    <w:rsid w:val="003F7A63"/>
    <w:rsid w:val="003F7E13"/>
    <w:rsid w:val="003F7F25"/>
    <w:rsid w:val="00400024"/>
    <w:rsid w:val="00400068"/>
    <w:rsid w:val="00400414"/>
    <w:rsid w:val="004004A7"/>
    <w:rsid w:val="004005B6"/>
    <w:rsid w:val="0040064F"/>
    <w:rsid w:val="0040074E"/>
    <w:rsid w:val="00400960"/>
    <w:rsid w:val="00400965"/>
    <w:rsid w:val="00400B69"/>
    <w:rsid w:val="00400B72"/>
    <w:rsid w:val="0040152D"/>
    <w:rsid w:val="00401644"/>
    <w:rsid w:val="0040181A"/>
    <w:rsid w:val="004019AB"/>
    <w:rsid w:val="00401EA4"/>
    <w:rsid w:val="00402228"/>
    <w:rsid w:val="004025F8"/>
    <w:rsid w:val="004027B4"/>
    <w:rsid w:val="00402861"/>
    <w:rsid w:val="004028B3"/>
    <w:rsid w:val="00402C7E"/>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B2D"/>
    <w:rsid w:val="00406C10"/>
    <w:rsid w:val="00406C84"/>
    <w:rsid w:val="0040715D"/>
    <w:rsid w:val="0040726B"/>
    <w:rsid w:val="0040741F"/>
    <w:rsid w:val="004074A7"/>
    <w:rsid w:val="00407703"/>
    <w:rsid w:val="00407920"/>
    <w:rsid w:val="00407995"/>
    <w:rsid w:val="00407A77"/>
    <w:rsid w:val="00407C9B"/>
    <w:rsid w:val="00407E5D"/>
    <w:rsid w:val="004101E1"/>
    <w:rsid w:val="004103EF"/>
    <w:rsid w:val="004104D7"/>
    <w:rsid w:val="004106E3"/>
    <w:rsid w:val="0041076A"/>
    <w:rsid w:val="00410929"/>
    <w:rsid w:val="00410AFC"/>
    <w:rsid w:val="00410C4F"/>
    <w:rsid w:val="00410CC4"/>
    <w:rsid w:val="004113A5"/>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D2"/>
    <w:rsid w:val="004147F6"/>
    <w:rsid w:val="00414A5C"/>
    <w:rsid w:val="00414A88"/>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55B"/>
    <w:rsid w:val="0041668A"/>
    <w:rsid w:val="00416716"/>
    <w:rsid w:val="00416B41"/>
    <w:rsid w:val="00416CFD"/>
    <w:rsid w:val="00416EBA"/>
    <w:rsid w:val="00416EF1"/>
    <w:rsid w:val="00416F47"/>
    <w:rsid w:val="004171F2"/>
    <w:rsid w:val="004172B3"/>
    <w:rsid w:val="00417323"/>
    <w:rsid w:val="004175F5"/>
    <w:rsid w:val="00417601"/>
    <w:rsid w:val="00417986"/>
    <w:rsid w:val="00417A0F"/>
    <w:rsid w:val="00417A36"/>
    <w:rsid w:val="00417BD8"/>
    <w:rsid w:val="00417DA5"/>
    <w:rsid w:val="00417EDC"/>
    <w:rsid w:val="00417FF3"/>
    <w:rsid w:val="004200D5"/>
    <w:rsid w:val="0042010B"/>
    <w:rsid w:val="00420110"/>
    <w:rsid w:val="00420211"/>
    <w:rsid w:val="00420738"/>
    <w:rsid w:val="00420922"/>
    <w:rsid w:val="00420ABB"/>
    <w:rsid w:val="00420D13"/>
    <w:rsid w:val="00420EBE"/>
    <w:rsid w:val="00420FD2"/>
    <w:rsid w:val="00420FEA"/>
    <w:rsid w:val="00421015"/>
    <w:rsid w:val="004210B9"/>
    <w:rsid w:val="004210DB"/>
    <w:rsid w:val="004211B8"/>
    <w:rsid w:val="00421315"/>
    <w:rsid w:val="004214E5"/>
    <w:rsid w:val="004216B9"/>
    <w:rsid w:val="00421767"/>
    <w:rsid w:val="00421882"/>
    <w:rsid w:val="00421960"/>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FC3"/>
    <w:rsid w:val="00423042"/>
    <w:rsid w:val="004230F0"/>
    <w:rsid w:val="004231A8"/>
    <w:rsid w:val="004237B2"/>
    <w:rsid w:val="0042385F"/>
    <w:rsid w:val="00423993"/>
    <w:rsid w:val="004239BA"/>
    <w:rsid w:val="00423DE9"/>
    <w:rsid w:val="00423E8B"/>
    <w:rsid w:val="004241A2"/>
    <w:rsid w:val="00424448"/>
    <w:rsid w:val="004248F0"/>
    <w:rsid w:val="0042497F"/>
    <w:rsid w:val="00424A17"/>
    <w:rsid w:val="00424AF3"/>
    <w:rsid w:val="00424B7C"/>
    <w:rsid w:val="00424C6D"/>
    <w:rsid w:val="00424D22"/>
    <w:rsid w:val="00424DBF"/>
    <w:rsid w:val="00424E14"/>
    <w:rsid w:val="00424FE6"/>
    <w:rsid w:val="0042504B"/>
    <w:rsid w:val="004252FB"/>
    <w:rsid w:val="004255AA"/>
    <w:rsid w:val="0042581A"/>
    <w:rsid w:val="00425A06"/>
    <w:rsid w:val="00425AD1"/>
    <w:rsid w:val="00425C4E"/>
    <w:rsid w:val="00426159"/>
    <w:rsid w:val="004261B8"/>
    <w:rsid w:val="004263C0"/>
    <w:rsid w:val="004264D7"/>
    <w:rsid w:val="004265C0"/>
    <w:rsid w:val="00426654"/>
    <w:rsid w:val="00426A1E"/>
    <w:rsid w:val="00426AA6"/>
    <w:rsid w:val="00426B4C"/>
    <w:rsid w:val="00426CCF"/>
    <w:rsid w:val="00426D62"/>
    <w:rsid w:val="00426D6D"/>
    <w:rsid w:val="00426E2F"/>
    <w:rsid w:val="00426E7E"/>
    <w:rsid w:val="0042713B"/>
    <w:rsid w:val="004272F5"/>
    <w:rsid w:val="0042749C"/>
    <w:rsid w:val="00427944"/>
    <w:rsid w:val="00427DBA"/>
    <w:rsid w:val="00430069"/>
    <w:rsid w:val="00430073"/>
    <w:rsid w:val="00430267"/>
    <w:rsid w:val="004304FA"/>
    <w:rsid w:val="0043061F"/>
    <w:rsid w:val="004307F5"/>
    <w:rsid w:val="00430880"/>
    <w:rsid w:val="004308F8"/>
    <w:rsid w:val="004309E9"/>
    <w:rsid w:val="00430A2B"/>
    <w:rsid w:val="00430B9B"/>
    <w:rsid w:val="00430F04"/>
    <w:rsid w:val="004310A1"/>
    <w:rsid w:val="004310CF"/>
    <w:rsid w:val="00431604"/>
    <w:rsid w:val="00431610"/>
    <w:rsid w:val="00431780"/>
    <w:rsid w:val="004317EE"/>
    <w:rsid w:val="00431802"/>
    <w:rsid w:val="0043194B"/>
    <w:rsid w:val="00431BF0"/>
    <w:rsid w:val="00431CAD"/>
    <w:rsid w:val="00431CF2"/>
    <w:rsid w:val="00431E91"/>
    <w:rsid w:val="004321A7"/>
    <w:rsid w:val="004321FD"/>
    <w:rsid w:val="004323DE"/>
    <w:rsid w:val="00432767"/>
    <w:rsid w:val="00432862"/>
    <w:rsid w:val="004328FF"/>
    <w:rsid w:val="00432A65"/>
    <w:rsid w:val="00432F37"/>
    <w:rsid w:val="00433006"/>
    <w:rsid w:val="0043331F"/>
    <w:rsid w:val="00433413"/>
    <w:rsid w:val="0043342C"/>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749"/>
    <w:rsid w:val="00435967"/>
    <w:rsid w:val="00435AA3"/>
    <w:rsid w:val="00435B2A"/>
    <w:rsid w:val="00435D02"/>
    <w:rsid w:val="00435E00"/>
    <w:rsid w:val="00435E09"/>
    <w:rsid w:val="00435FB7"/>
    <w:rsid w:val="004365A9"/>
    <w:rsid w:val="00436609"/>
    <w:rsid w:val="0043669A"/>
    <w:rsid w:val="00436735"/>
    <w:rsid w:val="0043698C"/>
    <w:rsid w:val="004369FD"/>
    <w:rsid w:val="00436BD2"/>
    <w:rsid w:val="00436C39"/>
    <w:rsid w:val="00436F65"/>
    <w:rsid w:val="00437070"/>
    <w:rsid w:val="00437447"/>
    <w:rsid w:val="00437675"/>
    <w:rsid w:val="0043783E"/>
    <w:rsid w:val="00437868"/>
    <w:rsid w:val="0043786A"/>
    <w:rsid w:val="004379C0"/>
    <w:rsid w:val="00437A51"/>
    <w:rsid w:val="00437C57"/>
    <w:rsid w:val="00437CB5"/>
    <w:rsid w:val="00437D1A"/>
    <w:rsid w:val="00437E49"/>
    <w:rsid w:val="0044022D"/>
    <w:rsid w:val="0044059E"/>
    <w:rsid w:val="00440925"/>
    <w:rsid w:val="00440B3E"/>
    <w:rsid w:val="00440C4F"/>
    <w:rsid w:val="00440F7F"/>
    <w:rsid w:val="00441103"/>
    <w:rsid w:val="004411F4"/>
    <w:rsid w:val="004414F8"/>
    <w:rsid w:val="00441625"/>
    <w:rsid w:val="00442194"/>
    <w:rsid w:val="004423B5"/>
    <w:rsid w:val="0044258D"/>
    <w:rsid w:val="0044269B"/>
    <w:rsid w:val="00442705"/>
    <w:rsid w:val="00442814"/>
    <w:rsid w:val="00442830"/>
    <w:rsid w:val="00442836"/>
    <w:rsid w:val="004428D3"/>
    <w:rsid w:val="00442A21"/>
    <w:rsid w:val="00442BC3"/>
    <w:rsid w:val="00442C1F"/>
    <w:rsid w:val="00442F0D"/>
    <w:rsid w:val="0044308E"/>
    <w:rsid w:val="004430DA"/>
    <w:rsid w:val="004431FA"/>
    <w:rsid w:val="004432B0"/>
    <w:rsid w:val="004434FC"/>
    <w:rsid w:val="004435AE"/>
    <w:rsid w:val="0044384D"/>
    <w:rsid w:val="0044398B"/>
    <w:rsid w:val="00443AD5"/>
    <w:rsid w:val="00443C60"/>
    <w:rsid w:val="00443D61"/>
    <w:rsid w:val="00443D99"/>
    <w:rsid w:val="00443DEA"/>
    <w:rsid w:val="00443DFC"/>
    <w:rsid w:val="0044414C"/>
    <w:rsid w:val="00444524"/>
    <w:rsid w:val="00444563"/>
    <w:rsid w:val="004445D2"/>
    <w:rsid w:val="0044460A"/>
    <w:rsid w:val="004446C1"/>
    <w:rsid w:val="00444726"/>
    <w:rsid w:val="00444765"/>
    <w:rsid w:val="004449FC"/>
    <w:rsid w:val="004450D1"/>
    <w:rsid w:val="00445420"/>
    <w:rsid w:val="00445608"/>
    <w:rsid w:val="0044562E"/>
    <w:rsid w:val="004456E0"/>
    <w:rsid w:val="00445925"/>
    <w:rsid w:val="00445AC0"/>
    <w:rsid w:val="00445C24"/>
    <w:rsid w:val="00445DCB"/>
    <w:rsid w:val="00445E40"/>
    <w:rsid w:val="00445F37"/>
    <w:rsid w:val="00445FAE"/>
    <w:rsid w:val="00446257"/>
    <w:rsid w:val="00446364"/>
    <w:rsid w:val="004464F1"/>
    <w:rsid w:val="004466D4"/>
    <w:rsid w:val="004468D5"/>
    <w:rsid w:val="00446A54"/>
    <w:rsid w:val="00446B40"/>
    <w:rsid w:val="00446E64"/>
    <w:rsid w:val="00446EE5"/>
    <w:rsid w:val="00446F32"/>
    <w:rsid w:val="00447085"/>
    <w:rsid w:val="004473C0"/>
    <w:rsid w:val="004476B3"/>
    <w:rsid w:val="004476C4"/>
    <w:rsid w:val="004479FB"/>
    <w:rsid w:val="00447F03"/>
    <w:rsid w:val="004500BB"/>
    <w:rsid w:val="004500CD"/>
    <w:rsid w:val="004504DD"/>
    <w:rsid w:val="00450681"/>
    <w:rsid w:val="004507F3"/>
    <w:rsid w:val="0045082C"/>
    <w:rsid w:val="004508B8"/>
    <w:rsid w:val="00450969"/>
    <w:rsid w:val="00450A78"/>
    <w:rsid w:val="00450E03"/>
    <w:rsid w:val="00450E43"/>
    <w:rsid w:val="00450F14"/>
    <w:rsid w:val="004511DC"/>
    <w:rsid w:val="004512AF"/>
    <w:rsid w:val="00451323"/>
    <w:rsid w:val="0045149B"/>
    <w:rsid w:val="0045172D"/>
    <w:rsid w:val="00451E39"/>
    <w:rsid w:val="0045215C"/>
    <w:rsid w:val="004523D8"/>
    <w:rsid w:val="004528DC"/>
    <w:rsid w:val="00452A54"/>
    <w:rsid w:val="00452B5F"/>
    <w:rsid w:val="00452C66"/>
    <w:rsid w:val="00452D71"/>
    <w:rsid w:val="0045300C"/>
    <w:rsid w:val="00453172"/>
    <w:rsid w:val="004532EB"/>
    <w:rsid w:val="00453386"/>
    <w:rsid w:val="0045343D"/>
    <w:rsid w:val="0045349F"/>
    <w:rsid w:val="004534DA"/>
    <w:rsid w:val="0045368C"/>
    <w:rsid w:val="00453CFE"/>
    <w:rsid w:val="00454338"/>
    <w:rsid w:val="00454518"/>
    <w:rsid w:val="0045474D"/>
    <w:rsid w:val="004547D8"/>
    <w:rsid w:val="00454866"/>
    <w:rsid w:val="004548C9"/>
    <w:rsid w:val="00454AA2"/>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7C"/>
    <w:rsid w:val="00456651"/>
    <w:rsid w:val="004566D6"/>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9C"/>
    <w:rsid w:val="004609D4"/>
    <w:rsid w:val="00460A34"/>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37"/>
    <w:rsid w:val="00463264"/>
    <w:rsid w:val="0046328D"/>
    <w:rsid w:val="0046339C"/>
    <w:rsid w:val="00463651"/>
    <w:rsid w:val="004637AC"/>
    <w:rsid w:val="004637E0"/>
    <w:rsid w:val="004638D6"/>
    <w:rsid w:val="00463A3A"/>
    <w:rsid w:val="00463CC8"/>
    <w:rsid w:val="00463DF3"/>
    <w:rsid w:val="00463EAA"/>
    <w:rsid w:val="00463EC8"/>
    <w:rsid w:val="00464144"/>
    <w:rsid w:val="004642E0"/>
    <w:rsid w:val="004644A7"/>
    <w:rsid w:val="004644CE"/>
    <w:rsid w:val="00464C67"/>
    <w:rsid w:val="00464E7C"/>
    <w:rsid w:val="00464E83"/>
    <w:rsid w:val="004650EC"/>
    <w:rsid w:val="00465103"/>
    <w:rsid w:val="00465201"/>
    <w:rsid w:val="00465592"/>
    <w:rsid w:val="00465685"/>
    <w:rsid w:val="00465AC9"/>
    <w:rsid w:val="00465B8A"/>
    <w:rsid w:val="00465D0D"/>
    <w:rsid w:val="00465D56"/>
    <w:rsid w:val="00465DC2"/>
    <w:rsid w:val="0046608D"/>
    <w:rsid w:val="004661B0"/>
    <w:rsid w:val="00466322"/>
    <w:rsid w:val="00466A64"/>
    <w:rsid w:val="00466B55"/>
    <w:rsid w:val="00466ECF"/>
    <w:rsid w:val="004671A0"/>
    <w:rsid w:val="0046720D"/>
    <w:rsid w:val="00467282"/>
    <w:rsid w:val="004672E9"/>
    <w:rsid w:val="00467550"/>
    <w:rsid w:val="004677F7"/>
    <w:rsid w:val="00467992"/>
    <w:rsid w:val="00467C7C"/>
    <w:rsid w:val="0047038A"/>
    <w:rsid w:val="004704FE"/>
    <w:rsid w:val="00470695"/>
    <w:rsid w:val="0047076C"/>
    <w:rsid w:val="00470936"/>
    <w:rsid w:val="00470A75"/>
    <w:rsid w:val="00470B1F"/>
    <w:rsid w:val="00470BF0"/>
    <w:rsid w:val="00470D53"/>
    <w:rsid w:val="00471086"/>
    <w:rsid w:val="004715DF"/>
    <w:rsid w:val="00471607"/>
    <w:rsid w:val="004719DE"/>
    <w:rsid w:val="00471A89"/>
    <w:rsid w:val="00471B87"/>
    <w:rsid w:val="00471C80"/>
    <w:rsid w:val="00471E75"/>
    <w:rsid w:val="00471EFB"/>
    <w:rsid w:val="00472301"/>
    <w:rsid w:val="00472306"/>
    <w:rsid w:val="0047230E"/>
    <w:rsid w:val="004723BB"/>
    <w:rsid w:val="0047245C"/>
    <w:rsid w:val="00472AD8"/>
    <w:rsid w:val="00472AFA"/>
    <w:rsid w:val="00472BE9"/>
    <w:rsid w:val="00472E9F"/>
    <w:rsid w:val="00473058"/>
    <w:rsid w:val="00473061"/>
    <w:rsid w:val="0047317A"/>
    <w:rsid w:val="004731DD"/>
    <w:rsid w:val="00473544"/>
    <w:rsid w:val="0047381F"/>
    <w:rsid w:val="00473871"/>
    <w:rsid w:val="00473912"/>
    <w:rsid w:val="00473DC0"/>
    <w:rsid w:val="00474008"/>
    <w:rsid w:val="004740F3"/>
    <w:rsid w:val="0047418F"/>
    <w:rsid w:val="004742EF"/>
    <w:rsid w:val="004742F9"/>
    <w:rsid w:val="0047436C"/>
    <w:rsid w:val="004743FE"/>
    <w:rsid w:val="00474498"/>
    <w:rsid w:val="00474A39"/>
    <w:rsid w:val="00475154"/>
    <w:rsid w:val="00475174"/>
    <w:rsid w:val="0047523A"/>
    <w:rsid w:val="004754BA"/>
    <w:rsid w:val="004758AE"/>
    <w:rsid w:val="004758B4"/>
    <w:rsid w:val="00475A32"/>
    <w:rsid w:val="00475A44"/>
    <w:rsid w:val="00475C79"/>
    <w:rsid w:val="00476310"/>
    <w:rsid w:val="0047633B"/>
    <w:rsid w:val="00476558"/>
    <w:rsid w:val="004765B3"/>
    <w:rsid w:val="004765B4"/>
    <w:rsid w:val="0047677A"/>
    <w:rsid w:val="00476981"/>
    <w:rsid w:val="00476DC2"/>
    <w:rsid w:val="00476F35"/>
    <w:rsid w:val="00476FBA"/>
    <w:rsid w:val="00477054"/>
    <w:rsid w:val="004772A4"/>
    <w:rsid w:val="004772E9"/>
    <w:rsid w:val="004773C9"/>
    <w:rsid w:val="004776E5"/>
    <w:rsid w:val="0047783F"/>
    <w:rsid w:val="00477C20"/>
    <w:rsid w:val="00477CB6"/>
    <w:rsid w:val="00477D5B"/>
    <w:rsid w:val="00477E06"/>
    <w:rsid w:val="00477E44"/>
    <w:rsid w:val="00477E69"/>
    <w:rsid w:val="00480046"/>
    <w:rsid w:val="00480267"/>
    <w:rsid w:val="004803C6"/>
    <w:rsid w:val="00480460"/>
    <w:rsid w:val="004806DC"/>
    <w:rsid w:val="00480776"/>
    <w:rsid w:val="00480994"/>
    <w:rsid w:val="00480B25"/>
    <w:rsid w:val="00480C89"/>
    <w:rsid w:val="00480D99"/>
    <w:rsid w:val="00480EDF"/>
    <w:rsid w:val="00480F23"/>
    <w:rsid w:val="00480F32"/>
    <w:rsid w:val="00480F43"/>
    <w:rsid w:val="004810B8"/>
    <w:rsid w:val="0048137B"/>
    <w:rsid w:val="004813D6"/>
    <w:rsid w:val="004813FC"/>
    <w:rsid w:val="0048143D"/>
    <w:rsid w:val="00481543"/>
    <w:rsid w:val="004815A0"/>
    <w:rsid w:val="004815B3"/>
    <w:rsid w:val="00481607"/>
    <w:rsid w:val="0048180D"/>
    <w:rsid w:val="004819BA"/>
    <w:rsid w:val="00481C8A"/>
    <w:rsid w:val="0048231A"/>
    <w:rsid w:val="00482406"/>
    <w:rsid w:val="004825B3"/>
    <w:rsid w:val="004825B8"/>
    <w:rsid w:val="00482605"/>
    <w:rsid w:val="00482611"/>
    <w:rsid w:val="004826D0"/>
    <w:rsid w:val="004829D0"/>
    <w:rsid w:val="004829F1"/>
    <w:rsid w:val="004829F2"/>
    <w:rsid w:val="00482A41"/>
    <w:rsid w:val="00482ABD"/>
    <w:rsid w:val="00482CF7"/>
    <w:rsid w:val="00482D1F"/>
    <w:rsid w:val="00482E25"/>
    <w:rsid w:val="00482F78"/>
    <w:rsid w:val="00482FAD"/>
    <w:rsid w:val="0048315D"/>
    <w:rsid w:val="00483234"/>
    <w:rsid w:val="004833C1"/>
    <w:rsid w:val="004833EA"/>
    <w:rsid w:val="004834B4"/>
    <w:rsid w:val="00483720"/>
    <w:rsid w:val="004837EC"/>
    <w:rsid w:val="0048395C"/>
    <w:rsid w:val="00483985"/>
    <w:rsid w:val="00483AA6"/>
    <w:rsid w:val="00483BC0"/>
    <w:rsid w:val="00483C24"/>
    <w:rsid w:val="00483C37"/>
    <w:rsid w:val="00483EF2"/>
    <w:rsid w:val="00483F46"/>
    <w:rsid w:val="00483F4B"/>
    <w:rsid w:val="004841B4"/>
    <w:rsid w:val="00484419"/>
    <w:rsid w:val="0048459C"/>
    <w:rsid w:val="00484632"/>
    <w:rsid w:val="00484781"/>
    <w:rsid w:val="004849B5"/>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8E"/>
    <w:rsid w:val="00486399"/>
    <w:rsid w:val="004864DD"/>
    <w:rsid w:val="00486A65"/>
    <w:rsid w:val="00486AF1"/>
    <w:rsid w:val="00486D3F"/>
    <w:rsid w:val="00486D7D"/>
    <w:rsid w:val="00486F35"/>
    <w:rsid w:val="0048702C"/>
    <w:rsid w:val="00487309"/>
    <w:rsid w:val="00487436"/>
    <w:rsid w:val="004874DB"/>
    <w:rsid w:val="00487530"/>
    <w:rsid w:val="004876E4"/>
    <w:rsid w:val="00487738"/>
    <w:rsid w:val="004879BD"/>
    <w:rsid w:val="00487BB0"/>
    <w:rsid w:val="00487BCB"/>
    <w:rsid w:val="00487D00"/>
    <w:rsid w:val="00487E0F"/>
    <w:rsid w:val="00487E30"/>
    <w:rsid w:val="00487FE9"/>
    <w:rsid w:val="00490121"/>
    <w:rsid w:val="004904AE"/>
    <w:rsid w:val="004904D8"/>
    <w:rsid w:val="00490612"/>
    <w:rsid w:val="004906F2"/>
    <w:rsid w:val="00490926"/>
    <w:rsid w:val="004909FF"/>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AA"/>
    <w:rsid w:val="0049293D"/>
    <w:rsid w:val="004929AC"/>
    <w:rsid w:val="00492AC0"/>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307"/>
    <w:rsid w:val="00494383"/>
    <w:rsid w:val="004943D1"/>
    <w:rsid w:val="00494833"/>
    <w:rsid w:val="00494AFE"/>
    <w:rsid w:val="00494E86"/>
    <w:rsid w:val="0049542C"/>
    <w:rsid w:val="004955FD"/>
    <w:rsid w:val="0049573C"/>
    <w:rsid w:val="0049593E"/>
    <w:rsid w:val="00495E22"/>
    <w:rsid w:val="00495E70"/>
    <w:rsid w:val="0049609B"/>
    <w:rsid w:val="0049627D"/>
    <w:rsid w:val="00496289"/>
    <w:rsid w:val="004964E2"/>
    <w:rsid w:val="004969F4"/>
    <w:rsid w:val="00496BD6"/>
    <w:rsid w:val="00496F47"/>
    <w:rsid w:val="00496FBA"/>
    <w:rsid w:val="00497102"/>
    <w:rsid w:val="00497477"/>
    <w:rsid w:val="004975C7"/>
    <w:rsid w:val="00497606"/>
    <w:rsid w:val="00497735"/>
    <w:rsid w:val="00497781"/>
    <w:rsid w:val="004977EC"/>
    <w:rsid w:val="00497B1E"/>
    <w:rsid w:val="00497B3F"/>
    <w:rsid w:val="00497F4D"/>
    <w:rsid w:val="004A0023"/>
    <w:rsid w:val="004A0704"/>
    <w:rsid w:val="004A072C"/>
    <w:rsid w:val="004A075D"/>
    <w:rsid w:val="004A0868"/>
    <w:rsid w:val="004A08C9"/>
    <w:rsid w:val="004A09E5"/>
    <w:rsid w:val="004A0A9F"/>
    <w:rsid w:val="004A0B21"/>
    <w:rsid w:val="004A0BC2"/>
    <w:rsid w:val="004A0BEF"/>
    <w:rsid w:val="004A0C29"/>
    <w:rsid w:val="004A0C4F"/>
    <w:rsid w:val="004A0E6E"/>
    <w:rsid w:val="004A0EE1"/>
    <w:rsid w:val="004A1324"/>
    <w:rsid w:val="004A140C"/>
    <w:rsid w:val="004A144B"/>
    <w:rsid w:val="004A172D"/>
    <w:rsid w:val="004A1D1B"/>
    <w:rsid w:val="004A206A"/>
    <w:rsid w:val="004A23F7"/>
    <w:rsid w:val="004A2557"/>
    <w:rsid w:val="004A2609"/>
    <w:rsid w:val="004A26EB"/>
    <w:rsid w:val="004A271F"/>
    <w:rsid w:val="004A2E30"/>
    <w:rsid w:val="004A32B5"/>
    <w:rsid w:val="004A3303"/>
    <w:rsid w:val="004A3375"/>
    <w:rsid w:val="004A33B7"/>
    <w:rsid w:val="004A3596"/>
    <w:rsid w:val="004A3599"/>
    <w:rsid w:val="004A36F0"/>
    <w:rsid w:val="004A3745"/>
    <w:rsid w:val="004A3851"/>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5367"/>
    <w:rsid w:val="004A566C"/>
    <w:rsid w:val="004A5E7F"/>
    <w:rsid w:val="004A5F93"/>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5B2"/>
    <w:rsid w:val="004A7671"/>
    <w:rsid w:val="004A770E"/>
    <w:rsid w:val="004A771F"/>
    <w:rsid w:val="004A776D"/>
    <w:rsid w:val="004A7927"/>
    <w:rsid w:val="004A7A68"/>
    <w:rsid w:val="004A7EB1"/>
    <w:rsid w:val="004A7F36"/>
    <w:rsid w:val="004B00AB"/>
    <w:rsid w:val="004B0319"/>
    <w:rsid w:val="004B03D3"/>
    <w:rsid w:val="004B0604"/>
    <w:rsid w:val="004B0776"/>
    <w:rsid w:val="004B0BFC"/>
    <w:rsid w:val="004B0DEB"/>
    <w:rsid w:val="004B1237"/>
    <w:rsid w:val="004B14DD"/>
    <w:rsid w:val="004B14FD"/>
    <w:rsid w:val="004B1700"/>
    <w:rsid w:val="004B17FC"/>
    <w:rsid w:val="004B1918"/>
    <w:rsid w:val="004B1925"/>
    <w:rsid w:val="004B1BD3"/>
    <w:rsid w:val="004B1DF0"/>
    <w:rsid w:val="004B2076"/>
    <w:rsid w:val="004B230B"/>
    <w:rsid w:val="004B23CB"/>
    <w:rsid w:val="004B26BE"/>
    <w:rsid w:val="004B2A58"/>
    <w:rsid w:val="004B2A65"/>
    <w:rsid w:val="004B2A99"/>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FA"/>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FF"/>
    <w:rsid w:val="004C1394"/>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C11"/>
    <w:rsid w:val="004C3230"/>
    <w:rsid w:val="004C331A"/>
    <w:rsid w:val="004C3498"/>
    <w:rsid w:val="004C3580"/>
    <w:rsid w:val="004C37DA"/>
    <w:rsid w:val="004C394F"/>
    <w:rsid w:val="004C3C95"/>
    <w:rsid w:val="004C3CBD"/>
    <w:rsid w:val="004C3D78"/>
    <w:rsid w:val="004C3E62"/>
    <w:rsid w:val="004C3EE1"/>
    <w:rsid w:val="004C3FDF"/>
    <w:rsid w:val="004C4069"/>
    <w:rsid w:val="004C40FE"/>
    <w:rsid w:val="004C4217"/>
    <w:rsid w:val="004C463A"/>
    <w:rsid w:val="004C4705"/>
    <w:rsid w:val="004C4721"/>
    <w:rsid w:val="004C48F6"/>
    <w:rsid w:val="004C48FD"/>
    <w:rsid w:val="004C4D00"/>
    <w:rsid w:val="004C4D0D"/>
    <w:rsid w:val="004C4EDA"/>
    <w:rsid w:val="004C4F31"/>
    <w:rsid w:val="004C4FF4"/>
    <w:rsid w:val="004C5166"/>
    <w:rsid w:val="004C5388"/>
    <w:rsid w:val="004C5409"/>
    <w:rsid w:val="004C5450"/>
    <w:rsid w:val="004C54A1"/>
    <w:rsid w:val="004C55F6"/>
    <w:rsid w:val="004C58AC"/>
    <w:rsid w:val="004C5A9E"/>
    <w:rsid w:val="004C5B03"/>
    <w:rsid w:val="004C5B26"/>
    <w:rsid w:val="004C5C54"/>
    <w:rsid w:val="004C5D19"/>
    <w:rsid w:val="004C5D23"/>
    <w:rsid w:val="004C5DF1"/>
    <w:rsid w:val="004C5E4D"/>
    <w:rsid w:val="004C5F6A"/>
    <w:rsid w:val="004C6472"/>
    <w:rsid w:val="004C6770"/>
    <w:rsid w:val="004C67B1"/>
    <w:rsid w:val="004C67D9"/>
    <w:rsid w:val="004C6998"/>
    <w:rsid w:val="004C6B3E"/>
    <w:rsid w:val="004C6DAB"/>
    <w:rsid w:val="004C718D"/>
    <w:rsid w:val="004C720B"/>
    <w:rsid w:val="004C7258"/>
    <w:rsid w:val="004C7444"/>
    <w:rsid w:val="004C7495"/>
    <w:rsid w:val="004C7853"/>
    <w:rsid w:val="004C7936"/>
    <w:rsid w:val="004C7E6C"/>
    <w:rsid w:val="004D024B"/>
    <w:rsid w:val="004D034F"/>
    <w:rsid w:val="004D09A8"/>
    <w:rsid w:val="004D0C0A"/>
    <w:rsid w:val="004D0C34"/>
    <w:rsid w:val="004D1046"/>
    <w:rsid w:val="004D1168"/>
    <w:rsid w:val="004D12D9"/>
    <w:rsid w:val="004D1488"/>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449"/>
    <w:rsid w:val="004D34FD"/>
    <w:rsid w:val="004D3555"/>
    <w:rsid w:val="004D3561"/>
    <w:rsid w:val="004D35AE"/>
    <w:rsid w:val="004D3675"/>
    <w:rsid w:val="004D381C"/>
    <w:rsid w:val="004D3933"/>
    <w:rsid w:val="004D3A93"/>
    <w:rsid w:val="004D3AC6"/>
    <w:rsid w:val="004D3B4F"/>
    <w:rsid w:val="004D3C55"/>
    <w:rsid w:val="004D3F06"/>
    <w:rsid w:val="004D3FD0"/>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50D9"/>
    <w:rsid w:val="004D5167"/>
    <w:rsid w:val="004D5179"/>
    <w:rsid w:val="004D51E2"/>
    <w:rsid w:val="004D52A3"/>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99B"/>
    <w:rsid w:val="004D72FE"/>
    <w:rsid w:val="004D7307"/>
    <w:rsid w:val="004D7C28"/>
    <w:rsid w:val="004D7C4A"/>
    <w:rsid w:val="004D7F44"/>
    <w:rsid w:val="004E0012"/>
    <w:rsid w:val="004E008A"/>
    <w:rsid w:val="004E01BD"/>
    <w:rsid w:val="004E05E4"/>
    <w:rsid w:val="004E062C"/>
    <w:rsid w:val="004E073A"/>
    <w:rsid w:val="004E0851"/>
    <w:rsid w:val="004E0BEF"/>
    <w:rsid w:val="004E0CFD"/>
    <w:rsid w:val="004E11FC"/>
    <w:rsid w:val="004E1292"/>
    <w:rsid w:val="004E1371"/>
    <w:rsid w:val="004E1447"/>
    <w:rsid w:val="004E15FE"/>
    <w:rsid w:val="004E1727"/>
    <w:rsid w:val="004E1838"/>
    <w:rsid w:val="004E19A0"/>
    <w:rsid w:val="004E1AAE"/>
    <w:rsid w:val="004E1B63"/>
    <w:rsid w:val="004E2033"/>
    <w:rsid w:val="004E2081"/>
    <w:rsid w:val="004E223E"/>
    <w:rsid w:val="004E22F0"/>
    <w:rsid w:val="004E248E"/>
    <w:rsid w:val="004E291E"/>
    <w:rsid w:val="004E295C"/>
    <w:rsid w:val="004E2B37"/>
    <w:rsid w:val="004E2B8F"/>
    <w:rsid w:val="004E2D5F"/>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BC"/>
    <w:rsid w:val="004E50AE"/>
    <w:rsid w:val="004E5193"/>
    <w:rsid w:val="004E5277"/>
    <w:rsid w:val="004E576D"/>
    <w:rsid w:val="004E581B"/>
    <w:rsid w:val="004E5877"/>
    <w:rsid w:val="004E59D4"/>
    <w:rsid w:val="004E5ABF"/>
    <w:rsid w:val="004E5D31"/>
    <w:rsid w:val="004E5DE8"/>
    <w:rsid w:val="004E5E9A"/>
    <w:rsid w:val="004E60B4"/>
    <w:rsid w:val="004E6345"/>
    <w:rsid w:val="004E6541"/>
    <w:rsid w:val="004E65B7"/>
    <w:rsid w:val="004E687C"/>
    <w:rsid w:val="004E6B28"/>
    <w:rsid w:val="004E6C42"/>
    <w:rsid w:val="004E6EB2"/>
    <w:rsid w:val="004E7044"/>
    <w:rsid w:val="004E70E0"/>
    <w:rsid w:val="004E7144"/>
    <w:rsid w:val="004E71EF"/>
    <w:rsid w:val="004E768E"/>
    <w:rsid w:val="004E79DA"/>
    <w:rsid w:val="004E7A14"/>
    <w:rsid w:val="004F0131"/>
    <w:rsid w:val="004F0276"/>
    <w:rsid w:val="004F0330"/>
    <w:rsid w:val="004F0472"/>
    <w:rsid w:val="004F0570"/>
    <w:rsid w:val="004F05C1"/>
    <w:rsid w:val="004F05E7"/>
    <w:rsid w:val="004F0939"/>
    <w:rsid w:val="004F09A6"/>
    <w:rsid w:val="004F0AB9"/>
    <w:rsid w:val="004F0AF1"/>
    <w:rsid w:val="004F11D6"/>
    <w:rsid w:val="004F1357"/>
    <w:rsid w:val="004F1407"/>
    <w:rsid w:val="004F15BE"/>
    <w:rsid w:val="004F162B"/>
    <w:rsid w:val="004F1912"/>
    <w:rsid w:val="004F1928"/>
    <w:rsid w:val="004F19E1"/>
    <w:rsid w:val="004F1B4A"/>
    <w:rsid w:val="004F1C71"/>
    <w:rsid w:val="004F1C97"/>
    <w:rsid w:val="004F1EB7"/>
    <w:rsid w:val="004F1ED6"/>
    <w:rsid w:val="004F210F"/>
    <w:rsid w:val="004F219D"/>
    <w:rsid w:val="004F24B4"/>
    <w:rsid w:val="004F2B14"/>
    <w:rsid w:val="004F2B9F"/>
    <w:rsid w:val="004F2DFE"/>
    <w:rsid w:val="004F2F64"/>
    <w:rsid w:val="004F2F87"/>
    <w:rsid w:val="004F3198"/>
    <w:rsid w:val="004F3502"/>
    <w:rsid w:val="004F360C"/>
    <w:rsid w:val="004F3674"/>
    <w:rsid w:val="004F36FA"/>
    <w:rsid w:val="004F3735"/>
    <w:rsid w:val="004F381A"/>
    <w:rsid w:val="004F39F5"/>
    <w:rsid w:val="004F3B2E"/>
    <w:rsid w:val="004F3D19"/>
    <w:rsid w:val="004F3D44"/>
    <w:rsid w:val="004F3E8A"/>
    <w:rsid w:val="004F3EF8"/>
    <w:rsid w:val="004F3F33"/>
    <w:rsid w:val="004F426E"/>
    <w:rsid w:val="004F448F"/>
    <w:rsid w:val="004F4775"/>
    <w:rsid w:val="004F4B3C"/>
    <w:rsid w:val="004F4BF6"/>
    <w:rsid w:val="004F4CA8"/>
    <w:rsid w:val="004F4CC2"/>
    <w:rsid w:val="004F4E08"/>
    <w:rsid w:val="004F51B3"/>
    <w:rsid w:val="004F5290"/>
    <w:rsid w:val="004F533D"/>
    <w:rsid w:val="004F5535"/>
    <w:rsid w:val="004F577C"/>
    <w:rsid w:val="004F57B3"/>
    <w:rsid w:val="004F57EC"/>
    <w:rsid w:val="004F58FA"/>
    <w:rsid w:val="004F5B4A"/>
    <w:rsid w:val="004F5BC1"/>
    <w:rsid w:val="004F5C95"/>
    <w:rsid w:val="004F5F53"/>
    <w:rsid w:val="004F5FD1"/>
    <w:rsid w:val="004F6293"/>
    <w:rsid w:val="004F64D6"/>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D09"/>
    <w:rsid w:val="004F7FEB"/>
    <w:rsid w:val="00500313"/>
    <w:rsid w:val="00500393"/>
    <w:rsid w:val="00500420"/>
    <w:rsid w:val="00500526"/>
    <w:rsid w:val="00500797"/>
    <w:rsid w:val="005007F1"/>
    <w:rsid w:val="005008CF"/>
    <w:rsid w:val="00500986"/>
    <w:rsid w:val="00500A51"/>
    <w:rsid w:val="00501120"/>
    <w:rsid w:val="00501205"/>
    <w:rsid w:val="00501349"/>
    <w:rsid w:val="005014C1"/>
    <w:rsid w:val="005014DE"/>
    <w:rsid w:val="00501582"/>
    <w:rsid w:val="00501642"/>
    <w:rsid w:val="00501785"/>
    <w:rsid w:val="0050188D"/>
    <w:rsid w:val="00501ABC"/>
    <w:rsid w:val="00501B8D"/>
    <w:rsid w:val="00501B8F"/>
    <w:rsid w:val="00501C0D"/>
    <w:rsid w:val="00501DC1"/>
    <w:rsid w:val="00501DDB"/>
    <w:rsid w:val="00501E30"/>
    <w:rsid w:val="005023B4"/>
    <w:rsid w:val="005024A0"/>
    <w:rsid w:val="00502616"/>
    <w:rsid w:val="00502AE7"/>
    <w:rsid w:val="00502AF5"/>
    <w:rsid w:val="00502F50"/>
    <w:rsid w:val="005030B3"/>
    <w:rsid w:val="005030D8"/>
    <w:rsid w:val="00503116"/>
    <w:rsid w:val="00503214"/>
    <w:rsid w:val="005033CD"/>
    <w:rsid w:val="00503426"/>
    <w:rsid w:val="00503478"/>
    <w:rsid w:val="00503581"/>
    <w:rsid w:val="00503642"/>
    <w:rsid w:val="00503659"/>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DAB"/>
    <w:rsid w:val="00505074"/>
    <w:rsid w:val="005050C1"/>
    <w:rsid w:val="00505181"/>
    <w:rsid w:val="005054DE"/>
    <w:rsid w:val="005054FC"/>
    <w:rsid w:val="0050550B"/>
    <w:rsid w:val="00505730"/>
    <w:rsid w:val="005057D6"/>
    <w:rsid w:val="0050598F"/>
    <w:rsid w:val="00505B27"/>
    <w:rsid w:val="005060B5"/>
    <w:rsid w:val="0050619E"/>
    <w:rsid w:val="005061B6"/>
    <w:rsid w:val="00506609"/>
    <w:rsid w:val="00506695"/>
    <w:rsid w:val="005066F2"/>
    <w:rsid w:val="00506A29"/>
    <w:rsid w:val="00506F23"/>
    <w:rsid w:val="00507050"/>
    <w:rsid w:val="005073C5"/>
    <w:rsid w:val="005076D7"/>
    <w:rsid w:val="005078DF"/>
    <w:rsid w:val="0050791B"/>
    <w:rsid w:val="00507BA7"/>
    <w:rsid w:val="00507BF4"/>
    <w:rsid w:val="00507C7A"/>
    <w:rsid w:val="00507D18"/>
    <w:rsid w:val="00507D54"/>
    <w:rsid w:val="00507EB9"/>
    <w:rsid w:val="0051037A"/>
    <w:rsid w:val="005106D2"/>
    <w:rsid w:val="00510B12"/>
    <w:rsid w:val="00510BCA"/>
    <w:rsid w:val="00510C31"/>
    <w:rsid w:val="00510D45"/>
    <w:rsid w:val="00510DA2"/>
    <w:rsid w:val="00510EF8"/>
    <w:rsid w:val="00510F04"/>
    <w:rsid w:val="0051104A"/>
    <w:rsid w:val="0051110D"/>
    <w:rsid w:val="0051126B"/>
    <w:rsid w:val="00511290"/>
    <w:rsid w:val="00511357"/>
    <w:rsid w:val="00511478"/>
    <w:rsid w:val="005116ED"/>
    <w:rsid w:val="005117F4"/>
    <w:rsid w:val="00511818"/>
    <w:rsid w:val="0051197A"/>
    <w:rsid w:val="00511A21"/>
    <w:rsid w:val="00511AAA"/>
    <w:rsid w:val="00511C0C"/>
    <w:rsid w:val="00511C25"/>
    <w:rsid w:val="00511D46"/>
    <w:rsid w:val="00511DE9"/>
    <w:rsid w:val="00511DFC"/>
    <w:rsid w:val="00511E13"/>
    <w:rsid w:val="00512168"/>
    <w:rsid w:val="00512272"/>
    <w:rsid w:val="005125C7"/>
    <w:rsid w:val="00512996"/>
    <w:rsid w:val="00512AE3"/>
    <w:rsid w:val="00512D81"/>
    <w:rsid w:val="00513122"/>
    <w:rsid w:val="0051324C"/>
    <w:rsid w:val="00513539"/>
    <w:rsid w:val="00513649"/>
    <w:rsid w:val="005138CA"/>
    <w:rsid w:val="00513A0A"/>
    <w:rsid w:val="00513C24"/>
    <w:rsid w:val="00513D63"/>
    <w:rsid w:val="00513E0B"/>
    <w:rsid w:val="00513E24"/>
    <w:rsid w:val="00514398"/>
    <w:rsid w:val="0051441A"/>
    <w:rsid w:val="00514557"/>
    <w:rsid w:val="005145D7"/>
    <w:rsid w:val="005146E4"/>
    <w:rsid w:val="005148A8"/>
    <w:rsid w:val="00514901"/>
    <w:rsid w:val="00514985"/>
    <w:rsid w:val="00514DF0"/>
    <w:rsid w:val="00514F36"/>
    <w:rsid w:val="00515372"/>
    <w:rsid w:val="00515470"/>
    <w:rsid w:val="005155F3"/>
    <w:rsid w:val="00515731"/>
    <w:rsid w:val="00515A17"/>
    <w:rsid w:val="00515A6F"/>
    <w:rsid w:val="00515D1C"/>
    <w:rsid w:val="00515F55"/>
    <w:rsid w:val="0051604E"/>
    <w:rsid w:val="00516182"/>
    <w:rsid w:val="005166A6"/>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143"/>
    <w:rsid w:val="00522219"/>
    <w:rsid w:val="005222E9"/>
    <w:rsid w:val="005223B3"/>
    <w:rsid w:val="005223D4"/>
    <w:rsid w:val="00522575"/>
    <w:rsid w:val="005225D6"/>
    <w:rsid w:val="00522671"/>
    <w:rsid w:val="00522A7E"/>
    <w:rsid w:val="00522B5B"/>
    <w:rsid w:val="00522B77"/>
    <w:rsid w:val="00522DE6"/>
    <w:rsid w:val="00522F3C"/>
    <w:rsid w:val="00522FF5"/>
    <w:rsid w:val="00523182"/>
    <w:rsid w:val="00523272"/>
    <w:rsid w:val="00523422"/>
    <w:rsid w:val="00523488"/>
    <w:rsid w:val="005234B3"/>
    <w:rsid w:val="00523847"/>
    <w:rsid w:val="0052398D"/>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624C"/>
    <w:rsid w:val="005264DD"/>
    <w:rsid w:val="00526508"/>
    <w:rsid w:val="00526548"/>
    <w:rsid w:val="005266B3"/>
    <w:rsid w:val="00526831"/>
    <w:rsid w:val="00526962"/>
    <w:rsid w:val="00526A5C"/>
    <w:rsid w:val="00526AE0"/>
    <w:rsid w:val="00526B0D"/>
    <w:rsid w:val="00526C84"/>
    <w:rsid w:val="00526F52"/>
    <w:rsid w:val="00527069"/>
    <w:rsid w:val="0052763F"/>
    <w:rsid w:val="00527DEF"/>
    <w:rsid w:val="00527E32"/>
    <w:rsid w:val="00527F8F"/>
    <w:rsid w:val="00530061"/>
    <w:rsid w:val="005303DA"/>
    <w:rsid w:val="00530985"/>
    <w:rsid w:val="00530986"/>
    <w:rsid w:val="0053099D"/>
    <w:rsid w:val="00530B8B"/>
    <w:rsid w:val="00530C43"/>
    <w:rsid w:val="00530DCA"/>
    <w:rsid w:val="005310B5"/>
    <w:rsid w:val="00531207"/>
    <w:rsid w:val="005313CB"/>
    <w:rsid w:val="005316FE"/>
    <w:rsid w:val="0053174C"/>
    <w:rsid w:val="00531878"/>
    <w:rsid w:val="005318C3"/>
    <w:rsid w:val="005319D9"/>
    <w:rsid w:val="00531A29"/>
    <w:rsid w:val="00531EF7"/>
    <w:rsid w:val="00531F31"/>
    <w:rsid w:val="0053221B"/>
    <w:rsid w:val="005323D3"/>
    <w:rsid w:val="0053252F"/>
    <w:rsid w:val="0053270A"/>
    <w:rsid w:val="00532851"/>
    <w:rsid w:val="00532B7D"/>
    <w:rsid w:val="00532E19"/>
    <w:rsid w:val="00533017"/>
    <w:rsid w:val="005335C3"/>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EE"/>
    <w:rsid w:val="00535682"/>
    <w:rsid w:val="00535BE7"/>
    <w:rsid w:val="00535EC1"/>
    <w:rsid w:val="00535EC4"/>
    <w:rsid w:val="00535F27"/>
    <w:rsid w:val="00536178"/>
    <w:rsid w:val="0053632D"/>
    <w:rsid w:val="005363DA"/>
    <w:rsid w:val="005364A6"/>
    <w:rsid w:val="0053655C"/>
    <w:rsid w:val="00536570"/>
    <w:rsid w:val="0053686B"/>
    <w:rsid w:val="00536894"/>
    <w:rsid w:val="0053699B"/>
    <w:rsid w:val="00536A09"/>
    <w:rsid w:val="00536AB4"/>
    <w:rsid w:val="00536C0D"/>
    <w:rsid w:val="00536CE4"/>
    <w:rsid w:val="00536CEF"/>
    <w:rsid w:val="005370C5"/>
    <w:rsid w:val="00537144"/>
    <w:rsid w:val="005375C2"/>
    <w:rsid w:val="0053764E"/>
    <w:rsid w:val="00537679"/>
    <w:rsid w:val="0053784F"/>
    <w:rsid w:val="00537A18"/>
    <w:rsid w:val="00537C21"/>
    <w:rsid w:val="00537FFE"/>
    <w:rsid w:val="005400FB"/>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938"/>
    <w:rsid w:val="00542ED8"/>
    <w:rsid w:val="00543095"/>
    <w:rsid w:val="00543272"/>
    <w:rsid w:val="0054338E"/>
    <w:rsid w:val="005435BE"/>
    <w:rsid w:val="00543B3B"/>
    <w:rsid w:val="00543C44"/>
    <w:rsid w:val="00543E47"/>
    <w:rsid w:val="00543F04"/>
    <w:rsid w:val="00543F0E"/>
    <w:rsid w:val="0054406A"/>
    <w:rsid w:val="00544138"/>
    <w:rsid w:val="00544283"/>
    <w:rsid w:val="0054446D"/>
    <w:rsid w:val="00544762"/>
    <w:rsid w:val="0054484E"/>
    <w:rsid w:val="00544C49"/>
    <w:rsid w:val="00544EA9"/>
    <w:rsid w:val="00545042"/>
    <w:rsid w:val="00545234"/>
    <w:rsid w:val="005457C5"/>
    <w:rsid w:val="00545CC8"/>
    <w:rsid w:val="00545F32"/>
    <w:rsid w:val="00545F6E"/>
    <w:rsid w:val="00545F82"/>
    <w:rsid w:val="00546026"/>
    <w:rsid w:val="0054638C"/>
    <w:rsid w:val="0054644D"/>
    <w:rsid w:val="00546499"/>
    <w:rsid w:val="00546575"/>
    <w:rsid w:val="00546C58"/>
    <w:rsid w:val="00546D3B"/>
    <w:rsid w:val="00546F61"/>
    <w:rsid w:val="005470FD"/>
    <w:rsid w:val="00547313"/>
    <w:rsid w:val="0054765D"/>
    <w:rsid w:val="00547689"/>
    <w:rsid w:val="005477F4"/>
    <w:rsid w:val="00547918"/>
    <w:rsid w:val="00547C07"/>
    <w:rsid w:val="00547C0D"/>
    <w:rsid w:val="00547E91"/>
    <w:rsid w:val="00547EA5"/>
    <w:rsid w:val="00547FE4"/>
    <w:rsid w:val="00550247"/>
    <w:rsid w:val="0055032B"/>
    <w:rsid w:val="005503EE"/>
    <w:rsid w:val="00550512"/>
    <w:rsid w:val="00550654"/>
    <w:rsid w:val="00550994"/>
    <w:rsid w:val="00550BED"/>
    <w:rsid w:val="00550C04"/>
    <w:rsid w:val="005512EC"/>
    <w:rsid w:val="005513C8"/>
    <w:rsid w:val="005514C8"/>
    <w:rsid w:val="005514E2"/>
    <w:rsid w:val="00551561"/>
    <w:rsid w:val="005515B1"/>
    <w:rsid w:val="00551844"/>
    <w:rsid w:val="005519B1"/>
    <w:rsid w:val="00551AC9"/>
    <w:rsid w:val="00551F6C"/>
    <w:rsid w:val="005525E4"/>
    <w:rsid w:val="005526DB"/>
    <w:rsid w:val="0055278D"/>
    <w:rsid w:val="00552CFE"/>
    <w:rsid w:val="0055342C"/>
    <w:rsid w:val="005534D5"/>
    <w:rsid w:val="00553544"/>
    <w:rsid w:val="005535FC"/>
    <w:rsid w:val="005538D9"/>
    <w:rsid w:val="0055391F"/>
    <w:rsid w:val="00553B7F"/>
    <w:rsid w:val="00553EDE"/>
    <w:rsid w:val="00553F48"/>
    <w:rsid w:val="00553FEB"/>
    <w:rsid w:val="00554031"/>
    <w:rsid w:val="005541F0"/>
    <w:rsid w:val="00554362"/>
    <w:rsid w:val="005543B6"/>
    <w:rsid w:val="005545A8"/>
    <w:rsid w:val="00554721"/>
    <w:rsid w:val="00554B12"/>
    <w:rsid w:val="00554B73"/>
    <w:rsid w:val="0055502B"/>
    <w:rsid w:val="0055524C"/>
    <w:rsid w:val="0055530A"/>
    <w:rsid w:val="00555325"/>
    <w:rsid w:val="005554B2"/>
    <w:rsid w:val="0055557F"/>
    <w:rsid w:val="00555684"/>
    <w:rsid w:val="00555732"/>
    <w:rsid w:val="005558A9"/>
    <w:rsid w:val="00555A5F"/>
    <w:rsid w:val="00555B25"/>
    <w:rsid w:val="00555D05"/>
    <w:rsid w:val="00555EF0"/>
    <w:rsid w:val="00555FF1"/>
    <w:rsid w:val="00556061"/>
    <w:rsid w:val="00556234"/>
    <w:rsid w:val="005562C7"/>
    <w:rsid w:val="005564A8"/>
    <w:rsid w:val="005566DD"/>
    <w:rsid w:val="005567B7"/>
    <w:rsid w:val="005569DF"/>
    <w:rsid w:val="00556DFA"/>
    <w:rsid w:val="00556E03"/>
    <w:rsid w:val="00556E06"/>
    <w:rsid w:val="00556E17"/>
    <w:rsid w:val="00556E18"/>
    <w:rsid w:val="00556E33"/>
    <w:rsid w:val="00556ED4"/>
    <w:rsid w:val="00556FA4"/>
    <w:rsid w:val="00557592"/>
    <w:rsid w:val="00557602"/>
    <w:rsid w:val="0055775E"/>
    <w:rsid w:val="00557849"/>
    <w:rsid w:val="00557D54"/>
    <w:rsid w:val="00560032"/>
    <w:rsid w:val="005601A5"/>
    <w:rsid w:val="00560268"/>
    <w:rsid w:val="005605A9"/>
    <w:rsid w:val="0056064F"/>
    <w:rsid w:val="005606A6"/>
    <w:rsid w:val="005608B5"/>
    <w:rsid w:val="005609FC"/>
    <w:rsid w:val="00560A9A"/>
    <w:rsid w:val="00560AB5"/>
    <w:rsid w:val="00560C64"/>
    <w:rsid w:val="00560FE4"/>
    <w:rsid w:val="0056100C"/>
    <w:rsid w:val="00561025"/>
    <w:rsid w:val="00561125"/>
    <w:rsid w:val="00561273"/>
    <w:rsid w:val="00561345"/>
    <w:rsid w:val="00561424"/>
    <w:rsid w:val="005617FF"/>
    <w:rsid w:val="00561800"/>
    <w:rsid w:val="005619FE"/>
    <w:rsid w:val="00561BFC"/>
    <w:rsid w:val="00561C1C"/>
    <w:rsid w:val="00561C23"/>
    <w:rsid w:val="00561E6B"/>
    <w:rsid w:val="00562403"/>
    <w:rsid w:val="00562467"/>
    <w:rsid w:val="005626BB"/>
    <w:rsid w:val="005628E5"/>
    <w:rsid w:val="00562BB9"/>
    <w:rsid w:val="00562D60"/>
    <w:rsid w:val="00562DD5"/>
    <w:rsid w:val="00562F7A"/>
    <w:rsid w:val="00562FC0"/>
    <w:rsid w:val="0056308D"/>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6D6"/>
    <w:rsid w:val="00565904"/>
    <w:rsid w:val="00565A32"/>
    <w:rsid w:val="00565A54"/>
    <w:rsid w:val="00565BB9"/>
    <w:rsid w:val="00565C35"/>
    <w:rsid w:val="00565D86"/>
    <w:rsid w:val="00565E7E"/>
    <w:rsid w:val="00565F89"/>
    <w:rsid w:val="0056632B"/>
    <w:rsid w:val="00566394"/>
    <w:rsid w:val="0056687F"/>
    <w:rsid w:val="005669FF"/>
    <w:rsid w:val="00566DF3"/>
    <w:rsid w:val="00566ECC"/>
    <w:rsid w:val="00567025"/>
    <w:rsid w:val="00567275"/>
    <w:rsid w:val="00567327"/>
    <w:rsid w:val="005673BB"/>
    <w:rsid w:val="005675C9"/>
    <w:rsid w:val="00567667"/>
    <w:rsid w:val="00567867"/>
    <w:rsid w:val="0056786F"/>
    <w:rsid w:val="005679EA"/>
    <w:rsid w:val="00567DDE"/>
    <w:rsid w:val="00567E9D"/>
    <w:rsid w:val="00567FD3"/>
    <w:rsid w:val="00570050"/>
    <w:rsid w:val="005701C7"/>
    <w:rsid w:val="00570631"/>
    <w:rsid w:val="00570ABD"/>
    <w:rsid w:val="00570B17"/>
    <w:rsid w:val="00570B50"/>
    <w:rsid w:val="00570C2B"/>
    <w:rsid w:val="00570CAC"/>
    <w:rsid w:val="00571007"/>
    <w:rsid w:val="00571034"/>
    <w:rsid w:val="005711C7"/>
    <w:rsid w:val="005714D1"/>
    <w:rsid w:val="00571760"/>
    <w:rsid w:val="00571796"/>
    <w:rsid w:val="0057184E"/>
    <w:rsid w:val="005718EE"/>
    <w:rsid w:val="005719BD"/>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F8"/>
    <w:rsid w:val="00573358"/>
    <w:rsid w:val="0057362D"/>
    <w:rsid w:val="00573703"/>
    <w:rsid w:val="00573795"/>
    <w:rsid w:val="005738C0"/>
    <w:rsid w:val="00573AD2"/>
    <w:rsid w:val="00573B94"/>
    <w:rsid w:val="00573DE1"/>
    <w:rsid w:val="00573E82"/>
    <w:rsid w:val="00574192"/>
    <w:rsid w:val="0057436C"/>
    <w:rsid w:val="005744B4"/>
    <w:rsid w:val="005744DE"/>
    <w:rsid w:val="00574553"/>
    <w:rsid w:val="00574609"/>
    <w:rsid w:val="00574B59"/>
    <w:rsid w:val="00574D27"/>
    <w:rsid w:val="00575108"/>
    <w:rsid w:val="005755ED"/>
    <w:rsid w:val="005757AD"/>
    <w:rsid w:val="005757AF"/>
    <w:rsid w:val="00575AA9"/>
    <w:rsid w:val="00575E1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A4"/>
    <w:rsid w:val="0058060F"/>
    <w:rsid w:val="00580995"/>
    <w:rsid w:val="005809CD"/>
    <w:rsid w:val="00580AE2"/>
    <w:rsid w:val="00580B52"/>
    <w:rsid w:val="00580C7C"/>
    <w:rsid w:val="00580CDD"/>
    <w:rsid w:val="00580E21"/>
    <w:rsid w:val="00580F3A"/>
    <w:rsid w:val="00581149"/>
    <w:rsid w:val="005811F9"/>
    <w:rsid w:val="005813FF"/>
    <w:rsid w:val="0058141E"/>
    <w:rsid w:val="0058145C"/>
    <w:rsid w:val="005816FE"/>
    <w:rsid w:val="00581FA1"/>
    <w:rsid w:val="00581FC5"/>
    <w:rsid w:val="0058202A"/>
    <w:rsid w:val="0058244F"/>
    <w:rsid w:val="00582554"/>
    <w:rsid w:val="005825DF"/>
    <w:rsid w:val="0058284E"/>
    <w:rsid w:val="005828D8"/>
    <w:rsid w:val="00583089"/>
    <w:rsid w:val="0058308A"/>
    <w:rsid w:val="005834AE"/>
    <w:rsid w:val="00583675"/>
    <w:rsid w:val="00583724"/>
    <w:rsid w:val="00583A24"/>
    <w:rsid w:val="00583A9F"/>
    <w:rsid w:val="00583BA1"/>
    <w:rsid w:val="00583C14"/>
    <w:rsid w:val="00583C49"/>
    <w:rsid w:val="00583CFF"/>
    <w:rsid w:val="00583DAE"/>
    <w:rsid w:val="00583E93"/>
    <w:rsid w:val="005844AF"/>
    <w:rsid w:val="00584525"/>
    <w:rsid w:val="005845F7"/>
    <w:rsid w:val="0058472C"/>
    <w:rsid w:val="005848DC"/>
    <w:rsid w:val="005849F9"/>
    <w:rsid w:val="00584B86"/>
    <w:rsid w:val="00584D90"/>
    <w:rsid w:val="00584DB4"/>
    <w:rsid w:val="00584F8D"/>
    <w:rsid w:val="0058550E"/>
    <w:rsid w:val="005857F0"/>
    <w:rsid w:val="00585A62"/>
    <w:rsid w:val="00585AC9"/>
    <w:rsid w:val="00585C0F"/>
    <w:rsid w:val="00585E89"/>
    <w:rsid w:val="005860A5"/>
    <w:rsid w:val="005860F4"/>
    <w:rsid w:val="005861DA"/>
    <w:rsid w:val="0058650D"/>
    <w:rsid w:val="00586634"/>
    <w:rsid w:val="005866F0"/>
    <w:rsid w:val="005869C2"/>
    <w:rsid w:val="00586AD8"/>
    <w:rsid w:val="00586C2A"/>
    <w:rsid w:val="00586CCF"/>
    <w:rsid w:val="00586D16"/>
    <w:rsid w:val="00586D49"/>
    <w:rsid w:val="00586FC0"/>
    <w:rsid w:val="005870C6"/>
    <w:rsid w:val="005871B9"/>
    <w:rsid w:val="00587209"/>
    <w:rsid w:val="0058760F"/>
    <w:rsid w:val="0058765E"/>
    <w:rsid w:val="00587A1F"/>
    <w:rsid w:val="00587DE0"/>
    <w:rsid w:val="005902E4"/>
    <w:rsid w:val="0059071F"/>
    <w:rsid w:val="00590B31"/>
    <w:rsid w:val="00590B75"/>
    <w:rsid w:val="00590C02"/>
    <w:rsid w:val="00590C09"/>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6F"/>
    <w:rsid w:val="00592D55"/>
    <w:rsid w:val="00592DBC"/>
    <w:rsid w:val="00592F61"/>
    <w:rsid w:val="00593018"/>
    <w:rsid w:val="00593190"/>
    <w:rsid w:val="005931B3"/>
    <w:rsid w:val="0059333B"/>
    <w:rsid w:val="00593760"/>
    <w:rsid w:val="00593B96"/>
    <w:rsid w:val="00593E48"/>
    <w:rsid w:val="00593EF0"/>
    <w:rsid w:val="005940D9"/>
    <w:rsid w:val="00594148"/>
    <w:rsid w:val="00594182"/>
    <w:rsid w:val="0059479A"/>
    <w:rsid w:val="005949E0"/>
    <w:rsid w:val="00594BBD"/>
    <w:rsid w:val="00594C93"/>
    <w:rsid w:val="00594DB1"/>
    <w:rsid w:val="00594ECC"/>
    <w:rsid w:val="00594F5D"/>
    <w:rsid w:val="005954E0"/>
    <w:rsid w:val="00595564"/>
    <w:rsid w:val="0059567C"/>
    <w:rsid w:val="00595876"/>
    <w:rsid w:val="005958C4"/>
    <w:rsid w:val="00595962"/>
    <w:rsid w:val="00595FCC"/>
    <w:rsid w:val="00596083"/>
    <w:rsid w:val="005965A7"/>
    <w:rsid w:val="005965AA"/>
    <w:rsid w:val="005967AA"/>
    <w:rsid w:val="00596802"/>
    <w:rsid w:val="00596815"/>
    <w:rsid w:val="00596A95"/>
    <w:rsid w:val="00596CF6"/>
    <w:rsid w:val="00596FA1"/>
    <w:rsid w:val="00596FB5"/>
    <w:rsid w:val="00597009"/>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886"/>
    <w:rsid w:val="005A08A4"/>
    <w:rsid w:val="005A0945"/>
    <w:rsid w:val="005A0948"/>
    <w:rsid w:val="005A0981"/>
    <w:rsid w:val="005A0999"/>
    <w:rsid w:val="005A09C6"/>
    <w:rsid w:val="005A0B06"/>
    <w:rsid w:val="005A0B9C"/>
    <w:rsid w:val="005A0C21"/>
    <w:rsid w:val="005A0DF9"/>
    <w:rsid w:val="005A11B0"/>
    <w:rsid w:val="005A1427"/>
    <w:rsid w:val="005A185E"/>
    <w:rsid w:val="005A187A"/>
    <w:rsid w:val="005A19AF"/>
    <w:rsid w:val="005A1B05"/>
    <w:rsid w:val="005A1C83"/>
    <w:rsid w:val="005A1F73"/>
    <w:rsid w:val="005A2002"/>
    <w:rsid w:val="005A2048"/>
    <w:rsid w:val="005A2050"/>
    <w:rsid w:val="005A2265"/>
    <w:rsid w:val="005A22D9"/>
    <w:rsid w:val="005A239D"/>
    <w:rsid w:val="005A2763"/>
    <w:rsid w:val="005A2F37"/>
    <w:rsid w:val="005A2FF4"/>
    <w:rsid w:val="005A3117"/>
    <w:rsid w:val="005A32D7"/>
    <w:rsid w:val="005A32E3"/>
    <w:rsid w:val="005A332A"/>
    <w:rsid w:val="005A3B92"/>
    <w:rsid w:val="005A3BC5"/>
    <w:rsid w:val="005A3E0A"/>
    <w:rsid w:val="005A3F49"/>
    <w:rsid w:val="005A420C"/>
    <w:rsid w:val="005A42E9"/>
    <w:rsid w:val="005A453F"/>
    <w:rsid w:val="005A46F6"/>
    <w:rsid w:val="005A4741"/>
    <w:rsid w:val="005A47FC"/>
    <w:rsid w:val="005A48A6"/>
    <w:rsid w:val="005A48E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658"/>
    <w:rsid w:val="005A66A9"/>
    <w:rsid w:val="005A6ABB"/>
    <w:rsid w:val="005A6B5D"/>
    <w:rsid w:val="005A6D7E"/>
    <w:rsid w:val="005A6EE9"/>
    <w:rsid w:val="005A7045"/>
    <w:rsid w:val="005A716C"/>
    <w:rsid w:val="005A7527"/>
    <w:rsid w:val="005A79AE"/>
    <w:rsid w:val="005A7A4C"/>
    <w:rsid w:val="005A7B43"/>
    <w:rsid w:val="005A7C69"/>
    <w:rsid w:val="005A7DA0"/>
    <w:rsid w:val="005A7EB4"/>
    <w:rsid w:val="005B008A"/>
    <w:rsid w:val="005B0168"/>
    <w:rsid w:val="005B0986"/>
    <w:rsid w:val="005B0A46"/>
    <w:rsid w:val="005B0ABA"/>
    <w:rsid w:val="005B0C0E"/>
    <w:rsid w:val="005B0C74"/>
    <w:rsid w:val="005B1050"/>
    <w:rsid w:val="005B14D9"/>
    <w:rsid w:val="005B16E6"/>
    <w:rsid w:val="005B1760"/>
    <w:rsid w:val="005B1842"/>
    <w:rsid w:val="005B1B8A"/>
    <w:rsid w:val="005B1BB4"/>
    <w:rsid w:val="005B1FA5"/>
    <w:rsid w:val="005B2196"/>
    <w:rsid w:val="005B21E9"/>
    <w:rsid w:val="005B23A7"/>
    <w:rsid w:val="005B26C2"/>
    <w:rsid w:val="005B29A7"/>
    <w:rsid w:val="005B2B7A"/>
    <w:rsid w:val="005B2C0D"/>
    <w:rsid w:val="005B2D52"/>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60E"/>
    <w:rsid w:val="005B4834"/>
    <w:rsid w:val="005B48BA"/>
    <w:rsid w:val="005B4D27"/>
    <w:rsid w:val="005B4FB1"/>
    <w:rsid w:val="005B50EC"/>
    <w:rsid w:val="005B517E"/>
    <w:rsid w:val="005B590C"/>
    <w:rsid w:val="005B5941"/>
    <w:rsid w:val="005B5A01"/>
    <w:rsid w:val="005B5A72"/>
    <w:rsid w:val="005B5AB2"/>
    <w:rsid w:val="005B5E44"/>
    <w:rsid w:val="005B5FEE"/>
    <w:rsid w:val="005B60E6"/>
    <w:rsid w:val="005B6277"/>
    <w:rsid w:val="005B6536"/>
    <w:rsid w:val="005B6646"/>
    <w:rsid w:val="005B679C"/>
    <w:rsid w:val="005B6B76"/>
    <w:rsid w:val="005B6E98"/>
    <w:rsid w:val="005B6FB0"/>
    <w:rsid w:val="005B74B5"/>
    <w:rsid w:val="005B77BE"/>
    <w:rsid w:val="005B7B8C"/>
    <w:rsid w:val="005C0080"/>
    <w:rsid w:val="005C019B"/>
    <w:rsid w:val="005C03B6"/>
    <w:rsid w:val="005C05B5"/>
    <w:rsid w:val="005C099D"/>
    <w:rsid w:val="005C0C91"/>
    <w:rsid w:val="005C1590"/>
    <w:rsid w:val="005C183B"/>
    <w:rsid w:val="005C1956"/>
    <w:rsid w:val="005C1B6D"/>
    <w:rsid w:val="005C203B"/>
    <w:rsid w:val="005C21D1"/>
    <w:rsid w:val="005C2C5D"/>
    <w:rsid w:val="005C2E5E"/>
    <w:rsid w:val="005C32E2"/>
    <w:rsid w:val="005C3463"/>
    <w:rsid w:val="005C3491"/>
    <w:rsid w:val="005C34FF"/>
    <w:rsid w:val="005C3796"/>
    <w:rsid w:val="005C3917"/>
    <w:rsid w:val="005C3AC3"/>
    <w:rsid w:val="005C3C2A"/>
    <w:rsid w:val="005C3C91"/>
    <w:rsid w:val="005C3E12"/>
    <w:rsid w:val="005C4366"/>
    <w:rsid w:val="005C43ED"/>
    <w:rsid w:val="005C44FD"/>
    <w:rsid w:val="005C49BE"/>
    <w:rsid w:val="005C4DB1"/>
    <w:rsid w:val="005C4DF1"/>
    <w:rsid w:val="005C5292"/>
    <w:rsid w:val="005C556E"/>
    <w:rsid w:val="005C58FA"/>
    <w:rsid w:val="005C59B0"/>
    <w:rsid w:val="005C5B16"/>
    <w:rsid w:val="005C5E02"/>
    <w:rsid w:val="005C5E3D"/>
    <w:rsid w:val="005C5E55"/>
    <w:rsid w:val="005C5EFE"/>
    <w:rsid w:val="005C5F26"/>
    <w:rsid w:val="005C6299"/>
    <w:rsid w:val="005C62BB"/>
    <w:rsid w:val="005C6589"/>
    <w:rsid w:val="005C6764"/>
    <w:rsid w:val="005C6816"/>
    <w:rsid w:val="005C68C8"/>
    <w:rsid w:val="005C6B73"/>
    <w:rsid w:val="005C6CC0"/>
    <w:rsid w:val="005C6CEF"/>
    <w:rsid w:val="005C7219"/>
    <w:rsid w:val="005C779D"/>
    <w:rsid w:val="005C7A5C"/>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60"/>
    <w:rsid w:val="005D2010"/>
    <w:rsid w:val="005D223D"/>
    <w:rsid w:val="005D22FD"/>
    <w:rsid w:val="005D268D"/>
    <w:rsid w:val="005D26AA"/>
    <w:rsid w:val="005D2994"/>
    <w:rsid w:val="005D2A4F"/>
    <w:rsid w:val="005D2DDF"/>
    <w:rsid w:val="005D2E16"/>
    <w:rsid w:val="005D2F35"/>
    <w:rsid w:val="005D2FB8"/>
    <w:rsid w:val="005D32EC"/>
    <w:rsid w:val="005D379E"/>
    <w:rsid w:val="005D3ADC"/>
    <w:rsid w:val="005D3B0C"/>
    <w:rsid w:val="005D3CD4"/>
    <w:rsid w:val="005D3D4A"/>
    <w:rsid w:val="005D3D5E"/>
    <w:rsid w:val="005D3D78"/>
    <w:rsid w:val="005D3E0A"/>
    <w:rsid w:val="005D3F58"/>
    <w:rsid w:val="005D424D"/>
    <w:rsid w:val="005D430F"/>
    <w:rsid w:val="005D46A4"/>
    <w:rsid w:val="005D481C"/>
    <w:rsid w:val="005D4D28"/>
    <w:rsid w:val="005D4DD6"/>
    <w:rsid w:val="005D4E0B"/>
    <w:rsid w:val="005D4E96"/>
    <w:rsid w:val="005D4EBE"/>
    <w:rsid w:val="005D4ED4"/>
    <w:rsid w:val="005D4FF2"/>
    <w:rsid w:val="005D5404"/>
    <w:rsid w:val="005D5640"/>
    <w:rsid w:val="005D5645"/>
    <w:rsid w:val="005D5960"/>
    <w:rsid w:val="005D5B87"/>
    <w:rsid w:val="005D5D05"/>
    <w:rsid w:val="005D5F4A"/>
    <w:rsid w:val="005D6103"/>
    <w:rsid w:val="005D61A5"/>
    <w:rsid w:val="005D63AC"/>
    <w:rsid w:val="005D6495"/>
    <w:rsid w:val="005D6859"/>
    <w:rsid w:val="005D6C88"/>
    <w:rsid w:val="005D6D18"/>
    <w:rsid w:val="005D6DCD"/>
    <w:rsid w:val="005D6E93"/>
    <w:rsid w:val="005D6EAD"/>
    <w:rsid w:val="005D6ED5"/>
    <w:rsid w:val="005D7420"/>
    <w:rsid w:val="005D755F"/>
    <w:rsid w:val="005D75D9"/>
    <w:rsid w:val="005D779B"/>
    <w:rsid w:val="005D7851"/>
    <w:rsid w:val="005D78DB"/>
    <w:rsid w:val="005D7B0D"/>
    <w:rsid w:val="005D7B86"/>
    <w:rsid w:val="005D7BF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4CA"/>
    <w:rsid w:val="005E14EE"/>
    <w:rsid w:val="005E1605"/>
    <w:rsid w:val="005E1675"/>
    <w:rsid w:val="005E1799"/>
    <w:rsid w:val="005E17B2"/>
    <w:rsid w:val="005E1855"/>
    <w:rsid w:val="005E1BF0"/>
    <w:rsid w:val="005E1CBD"/>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4D3"/>
    <w:rsid w:val="005E55F9"/>
    <w:rsid w:val="005E5679"/>
    <w:rsid w:val="005E58AD"/>
    <w:rsid w:val="005E58F8"/>
    <w:rsid w:val="005E59B2"/>
    <w:rsid w:val="005E5D5D"/>
    <w:rsid w:val="005E5EDF"/>
    <w:rsid w:val="005E60FB"/>
    <w:rsid w:val="005E61E1"/>
    <w:rsid w:val="005E6397"/>
    <w:rsid w:val="005E6400"/>
    <w:rsid w:val="005E6572"/>
    <w:rsid w:val="005E669D"/>
    <w:rsid w:val="005E671B"/>
    <w:rsid w:val="005E6915"/>
    <w:rsid w:val="005E6991"/>
    <w:rsid w:val="005E6AF3"/>
    <w:rsid w:val="005E6EEF"/>
    <w:rsid w:val="005E709A"/>
    <w:rsid w:val="005E7164"/>
    <w:rsid w:val="005E719A"/>
    <w:rsid w:val="005E738E"/>
    <w:rsid w:val="005E78D7"/>
    <w:rsid w:val="005E7D2E"/>
    <w:rsid w:val="005E7EC6"/>
    <w:rsid w:val="005E7F54"/>
    <w:rsid w:val="005F0131"/>
    <w:rsid w:val="005F03F5"/>
    <w:rsid w:val="005F0480"/>
    <w:rsid w:val="005F04A4"/>
    <w:rsid w:val="005F04C2"/>
    <w:rsid w:val="005F0507"/>
    <w:rsid w:val="005F0510"/>
    <w:rsid w:val="005F0B3B"/>
    <w:rsid w:val="005F0EEF"/>
    <w:rsid w:val="005F102F"/>
    <w:rsid w:val="005F10C0"/>
    <w:rsid w:val="005F1170"/>
    <w:rsid w:val="005F1488"/>
    <w:rsid w:val="005F17D3"/>
    <w:rsid w:val="005F1C26"/>
    <w:rsid w:val="005F1CB5"/>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1F7"/>
    <w:rsid w:val="005F62EF"/>
    <w:rsid w:val="005F632A"/>
    <w:rsid w:val="005F6330"/>
    <w:rsid w:val="005F6380"/>
    <w:rsid w:val="005F639E"/>
    <w:rsid w:val="005F64A6"/>
    <w:rsid w:val="005F6793"/>
    <w:rsid w:val="005F6CD1"/>
    <w:rsid w:val="005F6CE3"/>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75"/>
    <w:rsid w:val="006002B9"/>
    <w:rsid w:val="00600385"/>
    <w:rsid w:val="00600BB8"/>
    <w:rsid w:val="00600DBD"/>
    <w:rsid w:val="00600DC3"/>
    <w:rsid w:val="00600DEA"/>
    <w:rsid w:val="0060144E"/>
    <w:rsid w:val="00601498"/>
    <w:rsid w:val="00601534"/>
    <w:rsid w:val="006016B0"/>
    <w:rsid w:val="006017F0"/>
    <w:rsid w:val="00601AC4"/>
    <w:rsid w:val="00601D9C"/>
    <w:rsid w:val="00601F59"/>
    <w:rsid w:val="0060223E"/>
    <w:rsid w:val="00602814"/>
    <w:rsid w:val="00602B4E"/>
    <w:rsid w:val="00602DE8"/>
    <w:rsid w:val="00602FEB"/>
    <w:rsid w:val="0060307F"/>
    <w:rsid w:val="00603194"/>
    <w:rsid w:val="00603281"/>
    <w:rsid w:val="006033B8"/>
    <w:rsid w:val="00603613"/>
    <w:rsid w:val="0060366E"/>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733"/>
    <w:rsid w:val="00605794"/>
    <w:rsid w:val="006057BC"/>
    <w:rsid w:val="0060591D"/>
    <w:rsid w:val="00605D2D"/>
    <w:rsid w:val="00605DBD"/>
    <w:rsid w:val="00605EF2"/>
    <w:rsid w:val="00605F1C"/>
    <w:rsid w:val="00606088"/>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BB"/>
    <w:rsid w:val="006075D2"/>
    <w:rsid w:val="00607780"/>
    <w:rsid w:val="006077ED"/>
    <w:rsid w:val="0060784E"/>
    <w:rsid w:val="006079B3"/>
    <w:rsid w:val="00607A7D"/>
    <w:rsid w:val="00607BA6"/>
    <w:rsid w:val="006100EE"/>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B79"/>
    <w:rsid w:val="00611EF5"/>
    <w:rsid w:val="00611FAF"/>
    <w:rsid w:val="006121AB"/>
    <w:rsid w:val="0061225B"/>
    <w:rsid w:val="0061255B"/>
    <w:rsid w:val="006126B0"/>
    <w:rsid w:val="00612710"/>
    <w:rsid w:val="006129F1"/>
    <w:rsid w:val="00612B14"/>
    <w:rsid w:val="00612BF7"/>
    <w:rsid w:val="00612C2B"/>
    <w:rsid w:val="00612C70"/>
    <w:rsid w:val="00612CE4"/>
    <w:rsid w:val="00612D64"/>
    <w:rsid w:val="00612E01"/>
    <w:rsid w:val="00612E38"/>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665"/>
    <w:rsid w:val="0061484F"/>
    <w:rsid w:val="00614870"/>
    <w:rsid w:val="00614996"/>
    <w:rsid w:val="00614C0A"/>
    <w:rsid w:val="00614CCA"/>
    <w:rsid w:val="00614D1A"/>
    <w:rsid w:val="00614D7A"/>
    <w:rsid w:val="00614DE2"/>
    <w:rsid w:val="00614EE1"/>
    <w:rsid w:val="00614F22"/>
    <w:rsid w:val="0061507E"/>
    <w:rsid w:val="006150B4"/>
    <w:rsid w:val="006152E9"/>
    <w:rsid w:val="00615409"/>
    <w:rsid w:val="00615476"/>
    <w:rsid w:val="0061562B"/>
    <w:rsid w:val="00615642"/>
    <w:rsid w:val="006157C0"/>
    <w:rsid w:val="006157D5"/>
    <w:rsid w:val="00615D82"/>
    <w:rsid w:val="00615DC9"/>
    <w:rsid w:val="00615DD8"/>
    <w:rsid w:val="00615EB5"/>
    <w:rsid w:val="00615F98"/>
    <w:rsid w:val="0061603F"/>
    <w:rsid w:val="006161BE"/>
    <w:rsid w:val="0061626E"/>
    <w:rsid w:val="00616645"/>
    <w:rsid w:val="006166D5"/>
    <w:rsid w:val="00616DB1"/>
    <w:rsid w:val="00616DE8"/>
    <w:rsid w:val="00617023"/>
    <w:rsid w:val="0061704D"/>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537"/>
    <w:rsid w:val="0062263A"/>
    <w:rsid w:val="0062296C"/>
    <w:rsid w:val="006229C9"/>
    <w:rsid w:val="00622F93"/>
    <w:rsid w:val="0062328D"/>
    <w:rsid w:val="0062358C"/>
    <w:rsid w:val="0062387C"/>
    <w:rsid w:val="00623963"/>
    <w:rsid w:val="00623A1F"/>
    <w:rsid w:val="00623B65"/>
    <w:rsid w:val="00623DA2"/>
    <w:rsid w:val="00623E26"/>
    <w:rsid w:val="00623E3C"/>
    <w:rsid w:val="00623F55"/>
    <w:rsid w:val="00623F70"/>
    <w:rsid w:val="0062415F"/>
    <w:rsid w:val="00624228"/>
    <w:rsid w:val="00624268"/>
    <w:rsid w:val="00624323"/>
    <w:rsid w:val="006243E2"/>
    <w:rsid w:val="00624751"/>
    <w:rsid w:val="00624777"/>
    <w:rsid w:val="006247A3"/>
    <w:rsid w:val="00624941"/>
    <w:rsid w:val="006249C8"/>
    <w:rsid w:val="00624AA3"/>
    <w:rsid w:val="00624DAD"/>
    <w:rsid w:val="00624EE4"/>
    <w:rsid w:val="0062534D"/>
    <w:rsid w:val="00625716"/>
    <w:rsid w:val="00625810"/>
    <w:rsid w:val="0062590A"/>
    <w:rsid w:val="00625A05"/>
    <w:rsid w:val="00625A40"/>
    <w:rsid w:val="00625D85"/>
    <w:rsid w:val="00625F5D"/>
    <w:rsid w:val="006261C2"/>
    <w:rsid w:val="00626412"/>
    <w:rsid w:val="0062657C"/>
    <w:rsid w:val="006266DE"/>
    <w:rsid w:val="006267FC"/>
    <w:rsid w:val="00626889"/>
    <w:rsid w:val="00626A29"/>
    <w:rsid w:val="00626AEE"/>
    <w:rsid w:val="00626C9D"/>
    <w:rsid w:val="00626CC1"/>
    <w:rsid w:val="00626F5C"/>
    <w:rsid w:val="0062727D"/>
    <w:rsid w:val="0062734D"/>
    <w:rsid w:val="0062736D"/>
    <w:rsid w:val="006273A7"/>
    <w:rsid w:val="0062755F"/>
    <w:rsid w:val="0062766F"/>
    <w:rsid w:val="00627DDE"/>
    <w:rsid w:val="00630309"/>
    <w:rsid w:val="00630499"/>
    <w:rsid w:val="006305B0"/>
    <w:rsid w:val="006306DD"/>
    <w:rsid w:val="0063088B"/>
    <w:rsid w:val="00630CC2"/>
    <w:rsid w:val="00631355"/>
    <w:rsid w:val="006315C1"/>
    <w:rsid w:val="006315C5"/>
    <w:rsid w:val="0063179F"/>
    <w:rsid w:val="00631937"/>
    <w:rsid w:val="006319FB"/>
    <w:rsid w:val="00631BCD"/>
    <w:rsid w:val="006320E0"/>
    <w:rsid w:val="006322C5"/>
    <w:rsid w:val="006323EF"/>
    <w:rsid w:val="0063243C"/>
    <w:rsid w:val="0063271C"/>
    <w:rsid w:val="0063277F"/>
    <w:rsid w:val="0063278A"/>
    <w:rsid w:val="006327DF"/>
    <w:rsid w:val="00632A68"/>
    <w:rsid w:val="00632E16"/>
    <w:rsid w:val="00632F81"/>
    <w:rsid w:val="00632FD6"/>
    <w:rsid w:val="006333F7"/>
    <w:rsid w:val="00633B99"/>
    <w:rsid w:val="00633F71"/>
    <w:rsid w:val="00634101"/>
    <w:rsid w:val="006343CD"/>
    <w:rsid w:val="00634425"/>
    <w:rsid w:val="00634494"/>
    <w:rsid w:val="006347E0"/>
    <w:rsid w:val="00634835"/>
    <w:rsid w:val="00634862"/>
    <w:rsid w:val="0063486D"/>
    <w:rsid w:val="006348F9"/>
    <w:rsid w:val="00634B8B"/>
    <w:rsid w:val="00634BCC"/>
    <w:rsid w:val="00634D7C"/>
    <w:rsid w:val="00634E04"/>
    <w:rsid w:val="00635035"/>
    <w:rsid w:val="00635145"/>
    <w:rsid w:val="006353D0"/>
    <w:rsid w:val="00635539"/>
    <w:rsid w:val="006358DC"/>
    <w:rsid w:val="00635BF5"/>
    <w:rsid w:val="00635E23"/>
    <w:rsid w:val="00635EA8"/>
    <w:rsid w:val="00635EE7"/>
    <w:rsid w:val="00635F8F"/>
    <w:rsid w:val="00636809"/>
    <w:rsid w:val="00636A3C"/>
    <w:rsid w:val="00636FE4"/>
    <w:rsid w:val="00637030"/>
    <w:rsid w:val="00637112"/>
    <w:rsid w:val="00637119"/>
    <w:rsid w:val="00637141"/>
    <w:rsid w:val="00637180"/>
    <w:rsid w:val="00637408"/>
    <w:rsid w:val="0063743A"/>
    <w:rsid w:val="006375DD"/>
    <w:rsid w:val="00637601"/>
    <w:rsid w:val="00637617"/>
    <w:rsid w:val="00637952"/>
    <w:rsid w:val="00637A42"/>
    <w:rsid w:val="00637D4B"/>
    <w:rsid w:val="00637E45"/>
    <w:rsid w:val="00637E82"/>
    <w:rsid w:val="006400B7"/>
    <w:rsid w:val="006401CE"/>
    <w:rsid w:val="00640303"/>
    <w:rsid w:val="0064036E"/>
    <w:rsid w:val="006403F5"/>
    <w:rsid w:val="00640487"/>
    <w:rsid w:val="0064057A"/>
    <w:rsid w:val="006406D3"/>
    <w:rsid w:val="006407F5"/>
    <w:rsid w:val="0064085D"/>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D6B"/>
    <w:rsid w:val="00643E0D"/>
    <w:rsid w:val="00643E26"/>
    <w:rsid w:val="00643EEC"/>
    <w:rsid w:val="00643F43"/>
    <w:rsid w:val="00643FC6"/>
    <w:rsid w:val="00644355"/>
    <w:rsid w:val="006449E7"/>
    <w:rsid w:val="00644BD7"/>
    <w:rsid w:val="00644F8C"/>
    <w:rsid w:val="00645023"/>
    <w:rsid w:val="006450B0"/>
    <w:rsid w:val="006451F3"/>
    <w:rsid w:val="0064552C"/>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9F"/>
    <w:rsid w:val="00646EA5"/>
    <w:rsid w:val="00646F9B"/>
    <w:rsid w:val="00646F9E"/>
    <w:rsid w:val="006470A6"/>
    <w:rsid w:val="00647155"/>
    <w:rsid w:val="006471C0"/>
    <w:rsid w:val="006471D8"/>
    <w:rsid w:val="006472D2"/>
    <w:rsid w:val="00647557"/>
    <w:rsid w:val="006475D5"/>
    <w:rsid w:val="0064763E"/>
    <w:rsid w:val="0064776F"/>
    <w:rsid w:val="00647808"/>
    <w:rsid w:val="00647AEE"/>
    <w:rsid w:val="00647F43"/>
    <w:rsid w:val="00650039"/>
    <w:rsid w:val="006505E4"/>
    <w:rsid w:val="0065068C"/>
    <w:rsid w:val="00650735"/>
    <w:rsid w:val="006507F4"/>
    <w:rsid w:val="0065084E"/>
    <w:rsid w:val="00650896"/>
    <w:rsid w:val="00650933"/>
    <w:rsid w:val="00650C68"/>
    <w:rsid w:val="00650E29"/>
    <w:rsid w:val="006511F6"/>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477"/>
    <w:rsid w:val="00653522"/>
    <w:rsid w:val="00653695"/>
    <w:rsid w:val="006537D6"/>
    <w:rsid w:val="00653811"/>
    <w:rsid w:val="0065391F"/>
    <w:rsid w:val="00653C7B"/>
    <w:rsid w:val="00653FB9"/>
    <w:rsid w:val="00654027"/>
    <w:rsid w:val="006541B2"/>
    <w:rsid w:val="00654486"/>
    <w:rsid w:val="0065455F"/>
    <w:rsid w:val="00654974"/>
    <w:rsid w:val="00654DE5"/>
    <w:rsid w:val="00654E02"/>
    <w:rsid w:val="00655046"/>
    <w:rsid w:val="006550A5"/>
    <w:rsid w:val="006550E6"/>
    <w:rsid w:val="00655361"/>
    <w:rsid w:val="006555E0"/>
    <w:rsid w:val="006555EE"/>
    <w:rsid w:val="0065581E"/>
    <w:rsid w:val="00655F4D"/>
    <w:rsid w:val="0065640A"/>
    <w:rsid w:val="00656453"/>
    <w:rsid w:val="00656491"/>
    <w:rsid w:val="006564B7"/>
    <w:rsid w:val="00656592"/>
    <w:rsid w:val="0065659B"/>
    <w:rsid w:val="006565E2"/>
    <w:rsid w:val="00656601"/>
    <w:rsid w:val="0065669E"/>
    <w:rsid w:val="0065698D"/>
    <w:rsid w:val="00656B82"/>
    <w:rsid w:val="00656DCE"/>
    <w:rsid w:val="00656F51"/>
    <w:rsid w:val="00656FB1"/>
    <w:rsid w:val="006576D7"/>
    <w:rsid w:val="0065771E"/>
    <w:rsid w:val="00657843"/>
    <w:rsid w:val="00657A04"/>
    <w:rsid w:val="00657B79"/>
    <w:rsid w:val="006601C8"/>
    <w:rsid w:val="00660387"/>
    <w:rsid w:val="00660397"/>
    <w:rsid w:val="00660437"/>
    <w:rsid w:val="00660853"/>
    <w:rsid w:val="006608E7"/>
    <w:rsid w:val="00660AA4"/>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D0B"/>
    <w:rsid w:val="0066203F"/>
    <w:rsid w:val="006622D0"/>
    <w:rsid w:val="006622DF"/>
    <w:rsid w:val="00662786"/>
    <w:rsid w:val="006627FF"/>
    <w:rsid w:val="0066283E"/>
    <w:rsid w:val="006629C7"/>
    <w:rsid w:val="00662E48"/>
    <w:rsid w:val="00662FC8"/>
    <w:rsid w:val="00663192"/>
    <w:rsid w:val="0066344F"/>
    <w:rsid w:val="00663483"/>
    <w:rsid w:val="00663765"/>
    <w:rsid w:val="00663948"/>
    <w:rsid w:val="00663A73"/>
    <w:rsid w:val="00663AC6"/>
    <w:rsid w:val="00663C38"/>
    <w:rsid w:val="00663C63"/>
    <w:rsid w:val="00663CDE"/>
    <w:rsid w:val="00663D04"/>
    <w:rsid w:val="006648DC"/>
    <w:rsid w:val="006649B2"/>
    <w:rsid w:val="006649D8"/>
    <w:rsid w:val="00664A92"/>
    <w:rsid w:val="00664B3E"/>
    <w:rsid w:val="00664B47"/>
    <w:rsid w:val="00664B5C"/>
    <w:rsid w:val="00664D6B"/>
    <w:rsid w:val="00664DC5"/>
    <w:rsid w:val="00664E09"/>
    <w:rsid w:val="00664E9E"/>
    <w:rsid w:val="0066500A"/>
    <w:rsid w:val="00665808"/>
    <w:rsid w:val="00665933"/>
    <w:rsid w:val="00665FE1"/>
    <w:rsid w:val="00666036"/>
    <w:rsid w:val="00666070"/>
    <w:rsid w:val="0066614F"/>
    <w:rsid w:val="006661ED"/>
    <w:rsid w:val="00666288"/>
    <w:rsid w:val="0066649E"/>
    <w:rsid w:val="006664FB"/>
    <w:rsid w:val="00666A0D"/>
    <w:rsid w:val="00666BB7"/>
    <w:rsid w:val="00666C29"/>
    <w:rsid w:val="00666E88"/>
    <w:rsid w:val="006671FE"/>
    <w:rsid w:val="006672F8"/>
    <w:rsid w:val="00667371"/>
    <w:rsid w:val="006674DD"/>
    <w:rsid w:val="006678EF"/>
    <w:rsid w:val="00670217"/>
    <w:rsid w:val="006702F1"/>
    <w:rsid w:val="0067097B"/>
    <w:rsid w:val="00670CB1"/>
    <w:rsid w:val="00670F9C"/>
    <w:rsid w:val="00671013"/>
    <w:rsid w:val="00671510"/>
    <w:rsid w:val="00671557"/>
    <w:rsid w:val="006715D2"/>
    <w:rsid w:val="006719C4"/>
    <w:rsid w:val="00671B5E"/>
    <w:rsid w:val="00672043"/>
    <w:rsid w:val="006720E4"/>
    <w:rsid w:val="00672321"/>
    <w:rsid w:val="00672400"/>
    <w:rsid w:val="0067246D"/>
    <w:rsid w:val="006726FF"/>
    <w:rsid w:val="00672AEF"/>
    <w:rsid w:val="00672BBD"/>
    <w:rsid w:val="00673117"/>
    <w:rsid w:val="0067354D"/>
    <w:rsid w:val="006735AB"/>
    <w:rsid w:val="006736B3"/>
    <w:rsid w:val="0067379D"/>
    <w:rsid w:val="00673ABD"/>
    <w:rsid w:val="00673C7A"/>
    <w:rsid w:val="00673FB7"/>
    <w:rsid w:val="00674038"/>
    <w:rsid w:val="0067426F"/>
    <w:rsid w:val="00674426"/>
    <w:rsid w:val="00674482"/>
    <w:rsid w:val="006745F2"/>
    <w:rsid w:val="006746ED"/>
    <w:rsid w:val="0067485F"/>
    <w:rsid w:val="00674E1F"/>
    <w:rsid w:val="006750B8"/>
    <w:rsid w:val="006750EA"/>
    <w:rsid w:val="00675298"/>
    <w:rsid w:val="0067541C"/>
    <w:rsid w:val="00675445"/>
    <w:rsid w:val="006756F1"/>
    <w:rsid w:val="00675A69"/>
    <w:rsid w:val="00675C61"/>
    <w:rsid w:val="00675D9D"/>
    <w:rsid w:val="00675DE1"/>
    <w:rsid w:val="00675F4D"/>
    <w:rsid w:val="006763C4"/>
    <w:rsid w:val="006763CB"/>
    <w:rsid w:val="0067673A"/>
    <w:rsid w:val="00676843"/>
    <w:rsid w:val="006768C4"/>
    <w:rsid w:val="0067696F"/>
    <w:rsid w:val="0067699F"/>
    <w:rsid w:val="00676A3E"/>
    <w:rsid w:val="00676B7D"/>
    <w:rsid w:val="00676FD8"/>
    <w:rsid w:val="00677336"/>
    <w:rsid w:val="00677370"/>
    <w:rsid w:val="0067760A"/>
    <w:rsid w:val="0067785F"/>
    <w:rsid w:val="00677AE2"/>
    <w:rsid w:val="00677B4F"/>
    <w:rsid w:val="00680086"/>
    <w:rsid w:val="00680146"/>
    <w:rsid w:val="0068028C"/>
    <w:rsid w:val="00680512"/>
    <w:rsid w:val="00680592"/>
    <w:rsid w:val="0068064A"/>
    <w:rsid w:val="0068074D"/>
    <w:rsid w:val="00680AC2"/>
    <w:rsid w:val="00680B48"/>
    <w:rsid w:val="00680BE4"/>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EC6"/>
    <w:rsid w:val="00683058"/>
    <w:rsid w:val="00683124"/>
    <w:rsid w:val="006831FA"/>
    <w:rsid w:val="006832BB"/>
    <w:rsid w:val="006834B4"/>
    <w:rsid w:val="006834D2"/>
    <w:rsid w:val="006835D8"/>
    <w:rsid w:val="00683630"/>
    <w:rsid w:val="00683B4F"/>
    <w:rsid w:val="006840BD"/>
    <w:rsid w:val="0068415C"/>
    <w:rsid w:val="006846F6"/>
    <w:rsid w:val="00684793"/>
    <w:rsid w:val="0068482C"/>
    <w:rsid w:val="0068486D"/>
    <w:rsid w:val="00684B64"/>
    <w:rsid w:val="00684BC3"/>
    <w:rsid w:val="00684BE1"/>
    <w:rsid w:val="00684C52"/>
    <w:rsid w:val="00684D3D"/>
    <w:rsid w:val="00684E31"/>
    <w:rsid w:val="00685072"/>
    <w:rsid w:val="006851E1"/>
    <w:rsid w:val="006852E5"/>
    <w:rsid w:val="00685775"/>
    <w:rsid w:val="00685960"/>
    <w:rsid w:val="00685A1F"/>
    <w:rsid w:val="00685CE8"/>
    <w:rsid w:val="006863C1"/>
    <w:rsid w:val="00686413"/>
    <w:rsid w:val="006868FE"/>
    <w:rsid w:val="00686938"/>
    <w:rsid w:val="00686B44"/>
    <w:rsid w:val="00686CE0"/>
    <w:rsid w:val="00687231"/>
    <w:rsid w:val="006872D4"/>
    <w:rsid w:val="006873FB"/>
    <w:rsid w:val="00687453"/>
    <w:rsid w:val="006876B1"/>
    <w:rsid w:val="006876F1"/>
    <w:rsid w:val="0068777A"/>
    <w:rsid w:val="006878FF"/>
    <w:rsid w:val="00687A41"/>
    <w:rsid w:val="00687BC5"/>
    <w:rsid w:val="00687F0C"/>
    <w:rsid w:val="00687FB5"/>
    <w:rsid w:val="00690038"/>
    <w:rsid w:val="00690418"/>
    <w:rsid w:val="0069043D"/>
    <w:rsid w:val="006905E5"/>
    <w:rsid w:val="00690745"/>
    <w:rsid w:val="006907ED"/>
    <w:rsid w:val="006908C9"/>
    <w:rsid w:val="006908F7"/>
    <w:rsid w:val="00690937"/>
    <w:rsid w:val="006909EC"/>
    <w:rsid w:val="00690BE8"/>
    <w:rsid w:val="00690CDE"/>
    <w:rsid w:val="00690F24"/>
    <w:rsid w:val="00691084"/>
    <w:rsid w:val="00691254"/>
    <w:rsid w:val="0069127B"/>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571"/>
    <w:rsid w:val="006935BE"/>
    <w:rsid w:val="006935BF"/>
    <w:rsid w:val="0069368D"/>
    <w:rsid w:val="006936AA"/>
    <w:rsid w:val="006936D3"/>
    <w:rsid w:val="00693721"/>
    <w:rsid w:val="006937D9"/>
    <w:rsid w:val="00693F68"/>
    <w:rsid w:val="00694089"/>
    <w:rsid w:val="006941AC"/>
    <w:rsid w:val="006941C8"/>
    <w:rsid w:val="006942FC"/>
    <w:rsid w:val="006943B8"/>
    <w:rsid w:val="00694656"/>
    <w:rsid w:val="006946C1"/>
    <w:rsid w:val="006949B1"/>
    <w:rsid w:val="00694BEE"/>
    <w:rsid w:val="00694C68"/>
    <w:rsid w:val="00694FBC"/>
    <w:rsid w:val="00695484"/>
    <w:rsid w:val="00695574"/>
    <w:rsid w:val="006955F9"/>
    <w:rsid w:val="00695930"/>
    <w:rsid w:val="00695DDF"/>
    <w:rsid w:val="00695FB8"/>
    <w:rsid w:val="00696818"/>
    <w:rsid w:val="00696FDE"/>
    <w:rsid w:val="00697218"/>
    <w:rsid w:val="0069732A"/>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78B"/>
    <w:rsid w:val="006A17B8"/>
    <w:rsid w:val="006A194E"/>
    <w:rsid w:val="006A1CD1"/>
    <w:rsid w:val="006A231E"/>
    <w:rsid w:val="006A2515"/>
    <w:rsid w:val="006A2950"/>
    <w:rsid w:val="006A2BBC"/>
    <w:rsid w:val="006A2D65"/>
    <w:rsid w:val="006A2EC3"/>
    <w:rsid w:val="006A2F7C"/>
    <w:rsid w:val="006A3290"/>
    <w:rsid w:val="006A32B4"/>
    <w:rsid w:val="006A3585"/>
    <w:rsid w:val="006A392F"/>
    <w:rsid w:val="006A3A02"/>
    <w:rsid w:val="006A3AD7"/>
    <w:rsid w:val="006A3CC5"/>
    <w:rsid w:val="006A3D11"/>
    <w:rsid w:val="006A3E23"/>
    <w:rsid w:val="006A3EAF"/>
    <w:rsid w:val="006A3EFE"/>
    <w:rsid w:val="006A440D"/>
    <w:rsid w:val="006A467B"/>
    <w:rsid w:val="006A4719"/>
    <w:rsid w:val="006A4AE8"/>
    <w:rsid w:val="006A4C3E"/>
    <w:rsid w:val="006A4F16"/>
    <w:rsid w:val="006A4F29"/>
    <w:rsid w:val="006A532F"/>
    <w:rsid w:val="006A57D6"/>
    <w:rsid w:val="006A5BC3"/>
    <w:rsid w:val="006A5BFE"/>
    <w:rsid w:val="006A5C2D"/>
    <w:rsid w:val="006A5ED7"/>
    <w:rsid w:val="006A6500"/>
    <w:rsid w:val="006A6692"/>
    <w:rsid w:val="006A6862"/>
    <w:rsid w:val="006A6B33"/>
    <w:rsid w:val="006A6CA4"/>
    <w:rsid w:val="006A6E85"/>
    <w:rsid w:val="006A70F1"/>
    <w:rsid w:val="006A72BA"/>
    <w:rsid w:val="006A73C4"/>
    <w:rsid w:val="006A73FB"/>
    <w:rsid w:val="006A7401"/>
    <w:rsid w:val="006A74AB"/>
    <w:rsid w:val="006A753D"/>
    <w:rsid w:val="006A764D"/>
    <w:rsid w:val="006A77D9"/>
    <w:rsid w:val="006A7BFF"/>
    <w:rsid w:val="006A7DB8"/>
    <w:rsid w:val="006A7E0E"/>
    <w:rsid w:val="006A7E86"/>
    <w:rsid w:val="006A7E95"/>
    <w:rsid w:val="006A7EF1"/>
    <w:rsid w:val="006B007D"/>
    <w:rsid w:val="006B0116"/>
    <w:rsid w:val="006B015B"/>
    <w:rsid w:val="006B01AA"/>
    <w:rsid w:val="006B040C"/>
    <w:rsid w:val="006B056D"/>
    <w:rsid w:val="006B0A41"/>
    <w:rsid w:val="006B0B34"/>
    <w:rsid w:val="006B0E3C"/>
    <w:rsid w:val="006B10C5"/>
    <w:rsid w:val="006B10CC"/>
    <w:rsid w:val="006B10DB"/>
    <w:rsid w:val="006B1501"/>
    <w:rsid w:val="006B173C"/>
    <w:rsid w:val="006B1F49"/>
    <w:rsid w:val="006B1FBA"/>
    <w:rsid w:val="006B2063"/>
    <w:rsid w:val="006B23CA"/>
    <w:rsid w:val="006B241B"/>
    <w:rsid w:val="006B2438"/>
    <w:rsid w:val="006B246B"/>
    <w:rsid w:val="006B2588"/>
    <w:rsid w:val="006B2CB4"/>
    <w:rsid w:val="006B2D24"/>
    <w:rsid w:val="006B2DEA"/>
    <w:rsid w:val="006B2E8B"/>
    <w:rsid w:val="006B2F49"/>
    <w:rsid w:val="006B3148"/>
    <w:rsid w:val="006B323F"/>
    <w:rsid w:val="006B33EB"/>
    <w:rsid w:val="006B349F"/>
    <w:rsid w:val="006B3537"/>
    <w:rsid w:val="006B391E"/>
    <w:rsid w:val="006B3A03"/>
    <w:rsid w:val="006B3B63"/>
    <w:rsid w:val="006B4138"/>
    <w:rsid w:val="006B4246"/>
    <w:rsid w:val="006B42C0"/>
    <w:rsid w:val="006B42D4"/>
    <w:rsid w:val="006B47E9"/>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705C"/>
    <w:rsid w:val="006B711D"/>
    <w:rsid w:val="006B7164"/>
    <w:rsid w:val="006B71FA"/>
    <w:rsid w:val="006B7485"/>
    <w:rsid w:val="006B758B"/>
    <w:rsid w:val="006B7660"/>
    <w:rsid w:val="006B7796"/>
    <w:rsid w:val="006B7C25"/>
    <w:rsid w:val="006B7C3F"/>
    <w:rsid w:val="006B7C9D"/>
    <w:rsid w:val="006B7D94"/>
    <w:rsid w:val="006B7FC4"/>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545"/>
    <w:rsid w:val="006C35D1"/>
    <w:rsid w:val="006C35E7"/>
    <w:rsid w:val="006C37EF"/>
    <w:rsid w:val="006C3B29"/>
    <w:rsid w:val="006C3F1C"/>
    <w:rsid w:val="006C3F44"/>
    <w:rsid w:val="006C3F5F"/>
    <w:rsid w:val="006C407D"/>
    <w:rsid w:val="006C4172"/>
    <w:rsid w:val="006C458D"/>
    <w:rsid w:val="006C476D"/>
    <w:rsid w:val="006C4C65"/>
    <w:rsid w:val="006C4E10"/>
    <w:rsid w:val="006C4F17"/>
    <w:rsid w:val="006C5058"/>
    <w:rsid w:val="006C508F"/>
    <w:rsid w:val="006C50B7"/>
    <w:rsid w:val="006C53E6"/>
    <w:rsid w:val="006C5514"/>
    <w:rsid w:val="006C55E0"/>
    <w:rsid w:val="006C55E3"/>
    <w:rsid w:val="006C55F3"/>
    <w:rsid w:val="006C56D6"/>
    <w:rsid w:val="006C580C"/>
    <w:rsid w:val="006C5828"/>
    <w:rsid w:val="006C5BA2"/>
    <w:rsid w:val="006C5F16"/>
    <w:rsid w:val="006C6094"/>
    <w:rsid w:val="006C66B6"/>
    <w:rsid w:val="006C6B6D"/>
    <w:rsid w:val="006C6E37"/>
    <w:rsid w:val="006C6F33"/>
    <w:rsid w:val="006C6F63"/>
    <w:rsid w:val="006C71F1"/>
    <w:rsid w:val="006C756A"/>
    <w:rsid w:val="006C7883"/>
    <w:rsid w:val="006C78B6"/>
    <w:rsid w:val="006C7A73"/>
    <w:rsid w:val="006C7E93"/>
    <w:rsid w:val="006C7F75"/>
    <w:rsid w:val="006C7F98"/>
    <w:rsid w:val="006D00A3"/>
    <w:rsid w:val="006D0332"/>
    <w:rsid w:val="006D05B3"/>
    <w:rsid w:val="006D076D"/>
    <w:rsid w:val="006D09D5"/>
    <w:rsid w:val="006D0AF2"/>
    <w:rsid w:val="006D0AF9"/>
    <w:rsid w:val="006D0B11"/>
    <w:rsid w:val="006D0C11"/>
    <w:rsid w:val="006D0DE0"/>
    <w:rsid w:val="006D0E7A"/>
    <w:rsid w:val="006D1228"/>
    <w:rsid w:val="006D1256"/>
    <w:rsid w:val="006D14BD"/>
    <w:rsid w:val="006D15A1"/>
    <w:rsid w:val="006D15CD"/>
    <w:rsid w:val="006D15D8"/>
    <w:rsid w:val="006D181A"/>
    <w:rsid w:val="006D186A"/>
    <w:rsid w:val="006D18C7"/>
    <w:rsid w:val="006D1A2C"/>
    <w:rsid w:val="006D1B2E"/>
    <w:rsid w:val="006D1B60"/>
    <w:rsid w:val="006D1B65"/>
    <w:rsid w:val="006D1C69"/>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537"/>
    <w:rsid w:val="006D4643"/>
    <w:rsid w:val="006D4912"/>
    <w:rsid w:val="006D49F9"/>
    <w:rsid w:val="006D4AA3"/>
    <w:rsid w:val="006D4C66"/>
    <w:rsid w:val="006D4EEE"/>
    <w:rsid w:val="006D4FC2"/>
    <w:rsid w:val="006D5004"/>
    <w:rsid w:val="006D5112"/>
    <w:rsid w:val="006D5197"/>
    <w:rsid w:val="006D528A"/>
    <w:rsid w:val="006D53C4"/>
    <w:rsid w:val="006D54F0"/>
    <w:rsid w:val="006D555B"/>
    <w:rsid w:val="006D5767"/>
    <w:rsid w:val="006D5793"/>
    <w:rsid w:val="006D57CD"/>
    <w:rsid w:val="006D59DD"/>
    <w:rsid w:val="006D5B0F"/>
    <w:rsid w:val="006D5E23"/>
    <w:rsid w:val="006D5E5A"/>
    <w:rsid w:val="006D630C"/>
    <w:rsid w:val="006D634F"/>
    <w:rsid w:val="006D6426"/>
    <w:rsid w:val="006D677B"/>
    <w:rsid w:val="006D6AB5"/>
    <w:rsid w:val="006D6D77"/>
    <w:rsid w:val="006D6EE0"/>
    <w:rsid w:val="006D6F93"/>
    <w:rsid w:val="006D6FFD"/>
    <w:rsid w:val="006D70A2"/>
    <w:rsid w:val="006D70F1"/>
    <w:rsid w:val="006D726B"/>
    <w:rsid w:val="006D72FF"/>
    <w:rsid w:val="006D73AF"/>
    <w:rsid w:val="006D746A"/>
    <w:rsid w:val="006D7796"/>
    <w:rsid w:val="006D78C7"/>
    <w:rsid w:val="006D7D58"/>
    <w:rsid w:val="006D7D6F"/>
    <w:rsid w:val="006D7EEE"/>
    <w:rsid w:val="006E00B4"/>
    <w:rsid w:val="006E00B7"/>
    <w:rsid w:val="006E050B"/>
    <w:rsid w:val="006E0516"/>
    <w:rsid w:val="006E055F"/>
    <w:rsid w:val="006E059A"/>
    <w:rsid w:val="006E08F2"/>
    <w:rsid w:val="006E1109"/>
    <w:rsid w:val="006E12BD"/>
    <w:rsid w:val="006E1524"/>
    <w:rsid w:val="006E17D9"/>
    <w:rsid w:val="006E183A"/>
    <w:rsid w:val="006E1A10"/>
    <w:rsid w:val="006E1E18"/>
    <w:rsid w:val="006E1F3A"/>
    <w:rsid w:val="006E1FCB"/>
    <w:rsid w:val="006E2122"/>
    <w:rsid w:val="006E2345"/>
    <w:rsid w:val="006E23BF"/>
    <w:rsid w:val="006E240B"/>
    <w:rsid w:val="006E24FC"/>
    <w:rsid w:val="006E2503"/>
    <w:rsid w:val="006E29DA"/>
    <w:rsid w:val="006E2BF3"/>
    <w:rsid w:val="006E2DAE"/>
    <w:rsid w:val="006E2EB9"/>
    <w:rsid w:val="006E2ECC"/>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D83"/>
    <w:rsid w:val="006E5E5D"/>
    <w:rsid w:val="006E60EF"/>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7BE"/>
    <w:rsid w:val="006E792F"/>
    <w:rsid w:val="006E7A47"/>
    <w:rsid w:val="006E7AB6"/>
    <w:rsid w:val="006E7B0D"/>
    <w:rsid w:val="006E7BA1"/>
    <w:rsid w:val="006E7C40"/>
    <w:rsid w:val="006E7CBA"/>
    <w:rsid w:val="006F0071"/>
    <w:rsid w:val="006F01EF"/>
    <w:rsid w:val="006F025D"/>
    <w:rsid w:val="006F02A5"/>
    <w:rsid w:val="006F039E"/>
    <w:rsid w:val="006F056E"/>
    <w:rsid w:val="006F0750"/>
    <w:rsid w:val="006F0765"/>
    <w:rsid w:val="006F0990"/>
    <w:rsid w:val="006F0B3D"/>
    <w:rsid w:val="006F0B52"/>
    <w:rsid w:val="006F0BB6"/>
    <w:rsid w:val="006F0C0A"/>
    <w:rsid w:val="006F0F48"/>
    <w:rsid w:val="006F13FB"/>
    <w:rsid w:val="006F1615"/>
    <w:rsid w:val="006F163C"/>
    <w:rsid w:val="006F1970"/>
    <w:rsid w:val="006F1B76"/>
    <w:rsid w:val="006F1E4B"/>
    <w:rsid w:val="006F1F6F"/>
    <w:rsid w:val="006F21C0"/>
    <w:rsid w:val="006F245E"/>
    <w:rsid w:val="006F25E9"/>
    <w:rsid w:val="006F2614"/>
    <w:rsid w:val="006F2659"/>
    <w:rsid w:val="006F2721"/>
    <w:rsid w:val="006F2744"/>
    <w:rsid w:val="006F2E6D"/>
    <w:rsid w:val="006F3091"/>
    <w:rsid w:val="006F33A8"/>
    <w:rsid w:val="006F3436"/>
    <w:rsid w:val="006F3437"/>
    <w:rsid w:val="006F394D"/>
    <w:rsid w:val="006F3A2D"/>
    <w:rsid w:val="006F3AD6"/>
    <w:rsid w:val="006F3D39"/>
    <w:rsid w:val="006F3DA3"/>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C5D"/>
    <w:rsid w:val="006F5CF8"/>
    <w:rsid w:val="006F5F4A"/>
    <w:rsid w:val="006F604D"/>
    <w:rsid w:val="006F6151"/>
    <w:rsid w:val="006F6167"/>
    <w:rsid w:val="006F6332"/>
    <w:rsid w:val="006F6684"/>
    <w:rsid w:val="006F6694"/>
    <w:rsid w:val="006F66EB"/>
    <w:rsid w:val="006F6831"/>
    <w:rsid w:val="006F6ABF"/>
    <w:rsid w:val="006F6B72"/>
    <w:rsid w:val="006F6BE8"/>
    <w:rsid w:val="006F6C8E"/>
    <w:rsid w:val="006F6D98"/>
    <w:rsid w:val="006F774E"/>
    <w:rsid w:val="006F7774"/>
    <w:rsid w:val="006F7C71"/>
    <w:rsid w:val="006F7C8C"/>
    <w:rsid w:val="0070016F"/>
    <w:rsid w:val="00700518"/>
    <w:rsid w:val="00700C3C"/>
    <w:rsid w:val="00700E89"/>
    <w:rsid w:val="00700EAE"/>
    <w:rsid w:val="0070113C"/>
    <w:rsid w:val="00701353"/>
    <w:rsid w:val="00701685"/>
    <w:rsid w:val="00701745"/>
    <w:rsid w:val="00701B08"/>
    <w:rsid w:val="00701E0A"/>
    <w:rsid w:val="00701FD0"/>
    <w:rsid w:val="00701FEC"/>
    <w:rsid w:val="00702072"/>
    <w:rsid w:val="00702082"/>
    <w:rsid w:val="00702332"/>
    <w:rsid w:val="007025DE"/>
    <w:rsid w:val="007026E4"/>
    <w:rsid w:val="007029AA"/>
    <w:rsid w:val="00702D26"/>
    <w:rsid w:val="00702F6E"/>
    <w:rsid w:val="007030C0"/>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F34"/>
    <w:rsid w:val="00705192"/>
    <w:rsid w:val="0070544A"/>
    <w:rsid w:val="00705821"/>
    <w:rsid w:val="00705B3B"/>
    <w:rsid w:val="00705B70"/>
    <w:rsid w:val="00705BE3"/>
    <w:rsid w:val="00705ED0"/>
    <w:rsid w:val="00705FBC"/>
    <w:rsid w:val="007063EA"/>
    <w:rsid w:val="0070653F"/>
    <w:rsid w:val="00706734"/>
    <w:rsid w:val="00706A06"/>
    <w:rsid w:val="00706A1C"/>
    <w:rsid w:val="00707053"/>
    <w:rsid w:val="0070711E"/>
    <w:rsid w:val="00707145"/>
    <w:rsid w:val="00707211"/>
    <w:rsid w:val="00707698"/>
    <w:rsid w:val="007077A5"/>
    <w:rsid w:val="00707834"/>
    <w:rsid w:val="007078FC"/>
    <w:rsid w:val="00707923"/>
    <w:rsid w:val="00707C90"/>
    <w:rsid w:val="00707D65"/>
    <w:rsid w:val="00707D97"/>
    <w:rsid w:val="00707EE8"/>
    <w:rsid w:val="00707FFA"/>
    <w:rsid w:val="007101B7"/>
    <w:rsid w:val="00710362"/>
    <w:rsid w:val="0071045B"/>
    <w:rsid w:val="00710621"/>
    <w:rsid w:val="007109FA"/>
    <w:rsid w:val="00710AB6"/>
    <w:rsid w:val="00710F4F"/>
    <w:rsid w:val="0071151D"/>
    <w:rsid w:val="007115BB"/>
    <w:rsid w:val="00711618"/>
    <w:rsid w:val="00711838"/>
    <w:rsid w:val="00711EA9"/>
    <w:rsid w:val="00712667"/>
    <w:rsid w:val="007127C1"/>
    <w:rsid w:val="00712801"/>
    <w:rsid w:val="00712A11"/>
    <w:rsid w:val="00712A5B"/>
    <w:rsid w:val="00712AE8"/>
    <w:rsid w:val="00712B98"/>
    <w:rsid w:val="00712C04"/>
    <w:rsid w:val="00712C51"/>
    <w:rsid w:val="00712CBF"/>
    <w:rsid w:val="00712CCA"/>
    <w:rsid w:val="00712EAA"/>
    <w:rsid w:val="00712ED5"/>
    <w:rsid w:val="00712F38"/>
    <w:rsid w:val="00712FCF"/>
    <w:rsid w:val="007131A6"/>
    <w:rsid w:val="0071327E"/>
    <w:rsid w:val="007133B8"/>
    <w:rsid w:val="00713430"/>
    <w:rsid w:val="00713540"/>
    <w:rsid w:val="007135AE"/>
    <w:rsid w:val="007139B5"/>
    <w:rsid w:val="00713A44"/>
    <w:rsid w:val="00713E54"/>
    <w:rsid w:val="00713F9F"/>
    <w:rsid w:val="0071407E"/>
    <w:rsid w:val="00714286"/>
    <w:rsid w:val="007142E2"/>
    <w:rsid w:val="00714698"/>
    <w:rsid w:val="00714A60"/>
    <w:rsid w:val="00714CD3"/>
    <w:rsid w:val="00714DEC"/>
    <w:rsid w:val="0071517A"/>
    <w:rsid w:val="0071525A"/>
    <w:rsid w:val="007152BC"/>
    <w:rsid w:val="007153AF"/>
    <w:rsid w:val="00715467"/>
    <w:rsid w:val="00715928"/>
    <w:rsid w:val="00715CFA"/>
    <w:rsid w:val="00715F5F"/>
    <w:rsid w:val="00715F7A"/>
    <w:rsid w:val="00716045"/>
    <w:rsid w:val="0071604F"/>
    <w:rsid w:val="007160C9"/>
    <w:rsid w:val="00716160"/>
    <w:rsid w:val="007162F9"/>
    <w:rsid w:val="00716329"/>
    <w:rsid w:val="0071635E"/>
    <w:rsid w:val="0071646B"/>
    <w:rsid w:val="007164C7"/>
    <w:rsid w:val="00716932"/>
    <w:rsid w:val="007169AD"/>
    <w:rsid w:val="00716DDC"/>
    <w:rsid w:val="00716FC3"/>
    <w:rsid w:val="00717065"/>
    <w:rsid w:val="007172F8"/>
    <w:rsid w:val="00717322"/>
    <w:rsid w:val="00717395"/>
    <w:rsid w:val="00717612"/>
    <w:rsid w:val="00717651"/>
    <w:rsid w:val="0071771F"/>
    <w:rsid w:val="00717727"/>
    <w:rsid w:val="00717867"/>
    <w:rsid w:val="00717B3D"/>
    <w:rsid w:val="00717BD8"/>
    <w:rsid w:val="00720004"/>
    <w:rsid w:val="00720174"/>
    <w:rsid w:val="00720996"/>
    <w:rsid w:val="00720B90"/>
    <w:rsid w:val="00720CFD"/>
    <w:rsid w:val="00720D45"/>
    <w:rsid w:val="00720F00"/>
    <w:rsid w:val="00720F20"/>
    <w:rsid w:val="00721165"/>
    <w:rsid w:val="007213B2"/>
    <w:rsid w:val="00721572"/>
    <w:rsid w:val="0072159D"/>
    <w:rsid w:val="00721613"/>
    <w:rsid w:val="00721C3A"/>
    <w:rsid w:val="00721DFA"/>
    <w:rsid w:val="00721FBA"/>
    <w:rsid w:val="007221C9"/>
    <w:rsid w:val="007222B9"/>
    <w:rsid w:val="007222F1"/>
    <w:rsid w:val="007223AA"/>
    <w:rsid w:val="0072245B"/>
    <w:rsid w:val="0072251C"/>
    <w:rsid w:val="007225D8"/>
    <w:rsid w:val="0072271B"/>
    <w:rsid w:val="00722A57"/>
    <w:rsid w:val="00722B5A"/>
    <w:rsid w:val="00722B86"/>
    <w:rsid w:val="00722C28"/>
    <w:rsid w:val="0072308E"/>
    <w:rsid w:val="0072332B"/>
    <w:rsid w:val="007233C0"/>
    <w:rsid w:val="0072343E"/>
    <w:rsid w:val="00723979"/>
    <w:rsid w:val="00723D28"/>
    <w:rsid w:val="00723D70"/>
    <w:rsid w:val="00723FB1"/>
    <w:rsid w:val="00723FF6"/>
    <w:rsid w:val="0072404D"/>
    <w:rsid w:val="00724171"/>
    <w:rsid w:val="007242B6"/>
    <w:rsid w:val="007242BE"/>
    <w:rsid w:val="00724355"/>
    <w:rsid w:val="00724677"/>
    <w:rsid w:val="0072472A"/>
    <w:rsid w:val="00724796"/>
    <w:rsid w:val="00724860"/>
    <w:rsid w:val="00724F24"/>
    <w:rsid w:val="007250E3"/>
    <w:rsid w:val="00725304"/>
    <w:rsid w:val="00725406"/>
    <w:rsid w:val="0072556B"/>
    <w:rsid w:val="00725747"/>
    <w:rsid w:val="007257FE"/>
    <w:rsid w:val="007259FB"/>
    <w:rsid w:val="00725D7B"/>
    <w:rsid w:val="0072628A"/>
    <w:rsid w:val="007263A6"/>
    <w:rsid w:val="0072640E"/>
    <w:rsid w:val="0072681F"/>
    <w:rsid w:val="00726872"/>
    <w:rsid w:val="00726DA0"/>
    <w:rsid w:val="00726DC4"/>
    <w:rsid w:val="00726E1D"/>
    <w:rsid w:val="00726F25"/>
    <w:rsid w:val="00726FC7"/>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300D7"/>
    <w:rsid w:val="007301C3"/>
    <w:rsid w:val="0073026D"/>
    <w:rsid w:val="007304AD"/>
    <w:rsid w:val="0073088F"/>
    <w:rsid w:val="007309DF"/>
    <w:rsid w:val="00730A16"/>
    <w:rsid w:val="00730B28"/>
    <w:rsid w:val="00730E43"/>
    <w:rsid w:val="00730F3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B3D"/>
    <w:rsid w:val="00732BE1"/>
    <w:rsid w:val="00732D5B"/>
    <w:rsid w:val="00732ED3"/>
    <w:rsid w:val="00732F1A"/>
    <w:rsid w:val="00732F2D"/>
    <w:rsid w:val="00732F5C"/>
    <w:rsid w:val="00732FD3"/>
    <w:rsid w:val="00733551"/>
    <w:rsid w:val="007339DC"/>
    <w:rsid w:val="007339FC"/>
    <w:rsid w:val="00733A0D"/>
    <w:rsid w:val="00733A4A"/>
    <w:rsid w:val="00733EFE"/>
    <w:rsid w:val="00733F07"/>
    <w:rsid w:val="00734076"/>
    <w:rsid w:val="0073416C"/>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B41"/>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221"/>
    <w:rsid w:val="00740551"/>
    <w:rsid w:val="007408DB"/>
    <w:rsid w:val="0074098F"/>
    <w:rsid w:val="00740B53"/>
    <w:rsid w:val="00740BA3"/>
    <w:rsid w:val="00741010"/>
    <w:rsid w:val="0074111B"/>
    <w:rsid w:val="00741193"/>
    <w:rsid w:val="00741290"/>
    <w:rsid w:val="0074129F"/>
    <w:rsid w:val="00741B25"/>
    <w:rsid w:val="00741B64"/>
    <w:rsid w:val="00741F18"/>
    <w:rsid w:val="0074216B"/>
    <w:rsid w:val="00742376"/>
    <w:rsid w:val="00742384"/>
    <w:rsid w:val="0074240C"/>
    <w:rsid w:val="00742494"/>
    <w:rsid w:val="00742538"/>
    <w:rsid w:val="00742694"/>
    <w:rsid w:val="007426C7"/>
    <w:rsid w:val="00742924"/>
    <w:rsid w:val="00742A56"/>
    <w:rsid w:val="00742AD3"/>
    <w:rsid w:val="00743188"/>
    <w:rsid w:val="00743734"/>
    <w:rsid w:val="0074390F"/>
    <w:rsid w:val="00743AD0"/>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B28"/>
    <w:rsid w:val="00746B9B"/>
    <w:rsid w:val="00746BDC"/>
    <w:rsid w:val="00746C12"/>
    <w:rsid w:val="00746CF8"/>
    <w:rsid w:val="00746E5E"/>
    <w:rsid w:val="00746EC1"/>
    <w:rsid w:val="0074739F"/>
    <w:rsid w:val="007473D0"/>
    <w:rsid w:val="00747550"/>
    <w:rsid w:val="00747734"/>
    <w:rsid w:val="00747E9E"/>
    <w:rsid w:val="00747FC0"/>
    <w:rsid w:val="00750044"/>
    <w:rsid w:val="00750045"/>
    <w:rsid w:val="007500C6"/>
    <w:rsid w:val="00750595"/>
    <w:rsid w:val="00750668"/>
    <w:rsid w:val="007506BE"/>
    <w:rsid w:val="00750A2B"/>
    <w:rsid w:val="00750DD1"/>
    <w:rsid w:val="00751335"/>
    <w:rsid w:val="0075136D"/>
    <w:rsid w:val="0075146A"/>
    <w:rsid w:val="00751614"/>
    <w:rsid w:val="00751801"/>
    <w:rsid w:val="00751827"/>
    <w:rsid w:val="00751A57"/>
    <w:rsid w:val="00751C98"/>
    <w:rsid w:val="00751CDF"/>
    <w:rsid w:val="00751EF1"/>
    <w:rsid w:val="00751F97"/>
    <w:rsid w:val="00752002"/>
    <w:rsid w:val="0075212A"/>
    <w:rsid w:val="007524DD"/>
    <w:rsid w:val="00752AA5"/>
    <w:rsid w:val="00752F24"/>
    <w:rsid w:val="00752F62"/>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C34"/>
    <w:rsid w:val="00754CE4"/>
    <w:rsid w:val="00754D3F"/>
    <w:rsid w:val="00754D91"/>
    <w:rsid w:val="00754DA5"/>
    <w:rsid w:val="00754F88"/>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A4E"/>
    <w:rsid w:val="00756AFB"/>
    <w:rsid w:val="00756CF5"/>
    <w:rsid w:val="00756EAB"/>
    <w:rsid w:val="00756EE1"/>
    <w:rsid w:val="00756FB6"/>
    <w:rsid w:val="00757492"/>
    <w:rsid w:val="0075753E"/>
    <w:rsid w:val="0075782D"/>
    <w:rsid w:val="0075789E"/>
    <w:rsid w:val="0075796D"/>
    <w:rsid w:val="00757AD5"/>
    <w:rsid w:val="00757E99"/>
    <w:rsid w:val="0076007A"/>
    <w:rsid w:val="007600D8"/>
    <w:rsid w:val="0076030B"/>
    <w:rsid w:val="0076054F"/>
    <w:rsid w:val="00760A09"/>
    <w:rsid w:val="00760C30"/>
    <w:rsid w:val="00760CF2"/>
    <w:rsid w:val="00760DAF"/>
    <w:rsid w:val="007613D3"/>
    <w:rsid w:val="0076145A"/>
    <w:rsid w:val="007615F4"/>
    <w:rsid w:val="00761F2B"/>
    <w:rsid w:val="0076203C"/>
    <w:rsid w:val="0076244C"/>
    <w:rsid w:val="007627CE"/>
    <w:rsid w:val="00762897"/>
    <w:rsid w:val="00762A4B"/>
    <w:rsid w:val="00762C7C"/>
    <w:rsid w:val="00762D9B"/>
    <w:rsid w:val="00763149"/>
    <w:rsid w:val="0076323C"/>
    <w:rsid w:val="0076325A"/>
    <w:rsid w:val="007633B5"/>
    <w:rsid w:val="007633C3"/>
    <w:rsid w:val="00763406"/>
    <w:rsid w:val="00763414"/>
    <w:rsid w:val="00763B1E"/>
    <w:rsid w:val="00763BCF"/>
    <w:rsid w:val="00763EEC"/>
    <w:rsid w:val="00764230"/>
    <w:rsid w:val="00764327"/>
    <w:rsid w:val="00764421"/>
    <w:rsid w:val="00764661"/>
    <w:rsid w:val="007647A5"/>
    <w:rsid w:val="0076482F"/>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8B"/>
    <w:rsid w:val="00766CC6"/>
    <w:rsid w:val="00766DF4"/>
    <w:rsid w:val="007671CF"/>
    <w:rsid w:val="007671F8"/>
    <w:rsid w:val="0076725D"/>
    <w:rsid w:val="0076767C"/>
    <w:rsid w:val="007678BB"/>
    <w:rsid w:val="0076793C"/>
    <w:rsid w:val="00767D45"/>
    <w:rsid w:val="00767DCE"/>
    <w:rsid w:val="00770125"/>
    <w:rsid w:val="0077067E"/>
    <w:rsid w:val="00770B5A"/>
    <w:rsid w:val="00770C7F"/>
    <w:rsid w:val="00770FD0"/>
    <w:rsid w:val="007710B3"/>
    <w:rsid w:val="007710C0"/>
    <w:rsid w:val="007712E5"/>
    <w:rsid w:val="007713C8"/>
    <w:rsid w:val="007714E7"/>
    <w:rsid w:val="00771561"/>
    <w:rsid w:val="00771601"/>
    <w:rsid w:val="007717EE"/>
    <w:rsid w:val="007718C8"/>
    <w:rsid w:val="00771B0E"/>
    <w:rsid w:val="00771E7D"/>
    <w:rsid w:val="00772068"/>
    <w:rsid w:val="007722AD"/>
    <w:rsid w:val="00772A89"/>
    <w:rsid w:val="00772BDF"/>
    <w:rsid w:val="00772CCB"/>
    <w:rsid w:val="00772EB3"/>
    <w:rsid w:val="00772EE8"/>
    <w:rsid w:val="0077307B"/>
    <w:rsid w:val="007730B8"/>
    <w:rsid w:val="007732C5"/>
    <w:rsid w:val="007733C7"/>
    <w:rsid w:val="0077389E"/>
    <w:rsid w:val="00773954"/>
    <w:rsid w:val="00773989"/>
    <w:rsid w:val="00773A50"/>
    <w:rsid w:val="00773A80"/>
    <w:rsid w:val="00773E13"/>
    <w:rsid w:val="00774053"/>
    <w:rsid w:val="007741A8"/>
    <w:rsid w:val="00774682"/>
    <w:rsid w:val="0077470E"/>
    <w:rsid w:val="00774CE3"/>
    <w:rsid w:val="00774E48"/>
    <w:rsid w:val="00774EC9"/>
    <w:rsid w:val="00775064"/>
    <w:rsid w:val="007754EE"/>
    <w:rsid w:val="00775590"/>
    <w:rsid w:val="0077587B"/>
    <w:rsid w:val="007758B3"/>
    <w:rsid w:val="00775BD3"/>
    <w:rsid w:val="00775DB4"/>
    <w:rsid w:val="007764CF"/>
    <w:rsid w:val="007769F4"/>
    <w:rsid w:val="00776A67"/>
    <w:rsid w:val="00776CD2"/>
    <w:rsid w:val="00776F48"/>
    <w:rsid w:val="00776F4C"/>
    <w:rsid w:val="00777202"/>
    <w:rsid w:val="007773D9"/>
    <w:rsid w:val="007774D9"/>
    <w:rsid w:val="007775D5"/>
    <w:rsid w:val="00777DFE"/>
    <w:rsid w:val="00777F3B"/>
    <w:rsid w:val="007801BB"/>
    <w:rsid w:val="007803E3"/>
    <w:rsid w:val="007806C6"/>
    <w:rsid w:val="007807D3"/>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25"/>
    <w:rsid w:val="0078238E"/>
    <w:rsid w:val="007823BA"/>
    <w:rsid w:val="007823F0"/>
    <w:rsid w:val="007823F7"/>
    <w:rsid w:val="00782583"/>
    <w:rsid w:val="007825A2"/>
    <w:rsid w:val="00782A61"/>
    <w:rsid w:val="00782C62"/>
    <w:rsid w:val="00782E78"/>
    <w:rsid w:val="00783041"/>
    <w:rsid w:val="00783066"/>
    <w:rsid w:val="00783491"/>
    <w:rsid w:val="007835F8"/>
    <w:rsid w:val="00783801"/>
    <w:rsid w:val="007839A1"/>
    <w:rsid w:val="007839BB"/>
    <w:rsid w:val="00783A03"/>
    <w:rsid w:val="00783BAF"/>
    <w:rsid w:val="00783D14"/>
    <w:rsid w:val="00783D28"/>
    <w:rsid w:val="00783D8E"/>
    <w:rsid w:val="00783EAD"/>
    <w:rsid w:val="007840C7"/>
    <w:rsid w:val="00784235"/>
    <w:rsid w:val="00784242"/>
    <w:rsid w:val="0078428D"/>
    <w:rsid w:val="00784354"/>
    <w:rsid w:val="007843F4"/>
    <w:rsid w:val="00784542"/>
    <w:rsid w:val="007848ED"/>
    <w:rsid w:val="00784907"/>
    <w:rsid w:val="00784AD5"/>
    <w:rsid w:val="00784E49"/>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B3B"/>
    <w:rsid w:val="0078744E"/>
    <w:rsid w:val="0078761B"/>
    <w:rsid w:val="0078764D"/>
    <w:rsid w:val="00787A24"/>
    <w:rsid w:val="00787AA4"/>
    <w:rsid w:val="00787AA7"/>
    <w:rsid w:val="00787CA9"/>
    <w:rsid w:val="007901E3"/>
    <w:rsid w:val="00790201"/>
    <w:rsid w:val="007904B2"/>
    <w:rsid w:val="007904D8"/>
    <w:rsid w:val="007908F9"/>
    <w:rsid w:val="00790B5B"/>
    <w:rsid w:val="00790B8E"/>
    <w:rsid w:val="00790BC1"/>
    <w:rsid w:val="007910DA"/>
    <w:rsid w:val="0079119A"/>
    <w:rsid w:val="007913AA"/>
    <w:rsid w:val="007913CD"/>
    <w:rsid w:val="0079140D"/>
    <w:rsid w:val="007919B1"/>
    <w:rsid w:val="00791AF1"/>
    <w:rsid w:val="00791BA4"/>
    <w:rsid w:val="00791D41"/>
    <w:rsid w:val="00791EF3"/>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E2"/>
    <w:rsid w:val="0079396A"/>
    <w:rsid w:val="00793B06"/>
    <w:rsid w:val="00793B41"/>
    <w:rsid w:val="00793B5B"/>
    <w:rsid w:val="00793C8D"/>
    <w:rsid w:val="00793E20"/>
    <w:rsid w:val="00793E33"/>
    <w:rsid w:val="00793F39"/>
    <w:rsid w:val="00794230"/>
    <w:rsid w:val="0079424C"/>
    <w:rsid w:val="00794315"/>
    <w:rsid w:val="00794425"/>
    <w:rsid w:val="00794596"/>
    <w:rsid w:val="00794674"/>
    <w:rsid w:val="0079469D"/>
    <w:rsid w:val="00794722"/>
    <w:rsid w:val="007948E8"/>
    <w:rsid w:val="00794A91"/>
    <w:rsid w:val="00794DA8"/>
    <w:rsid w:val="00794DD1"/>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CD9"/>
    <w:rsid w:val="00796D1F"/>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BBB"/>
    <w:rsid w:val="007A0C16"/>
    <w:rsid w:val="007A0D18"/>
    <w:rsid w:val="007A0E3B"/>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DE4"/>
    <w:rsid w:val="007A217F"/>
    <w:rsid w:val="007A22D5"/>
    <w:rsid w:val="007A2314"/>
    <w:rsid w:val="007A241E"/>
    <w:rsid w:val="007A2645"/>
    <w:rsid w:val="007A28A3"/>
    <w:rsid w:val="007A28DC"/>
    <w:rsid w:val="007A2987"/>
    <w:rsid w:val="007A2A3C"/>
    <w:rsid w:val="007A2CFA"/>
    <w:rsid w:val="007A2D23"/>
    <w:rsid w:val="007A3042"/>
    <w:rsid w:val="007A30CA"/>
    <w:rsid w:val="007A32EB"/>
    <w:rsid w:val="007A339F"/>
    <w:rsid w:val="007A33F3"/>
    <w:rsid w:val="007A38E8"/>
    <w:rsid w:val="007A398D"/>
    <w:rsid w:val="007A3BFC"/>
    <w:rsid w:val="007A3D96"/>
    <w:rsid w:val="007A43BE"/>
    <w:rsid w:val="007A4875"/>
    <w:rsid w:val="007A488F"/>
    <w:rsid w:val="007A4BD8"/>
    <w:rsid w:val="007A4BEF"/>
    <w:rsid w:val="007A4C4D"/>
    <w:rsid w:val="007A4FE5"/>
    <w:rsid w:val="007A503D"/>
    <w:rsid w:val="007A519C"/>
    <w:rsid w:val="007A52BD"/>
    <w:rsid w:val="007A52CF"/>
    <w:rsid w:val="007A53F3"/>
    <w:rsid w:val="007A567F"/>
    <w:rsid w:val="007A5A18"/>
    <w:rsid w:val="007A5A63"/>
    <w:rsid w:val="007A5B54"/>
    <w:rsid w:val="007A5BA3"/>
    <w:rsid w:val="007A5C74"/>
    <w:rsid w:val="007A5E5A"/>
    <w:rsid w:val="007A5F28"/>
    <w:rsid w:val="007A608F"/>
    <w:rsid w:val="007A61B2"/>
    <w:rsid w:val="007A65A0"/>
    <w:rsid w:val="007A65EB"/>
    <w:rsid w:val="007A67FD"/>
    <w:rsid w:val="007A691C"/>
    <w:rsid w:val="007A692E"/>
    <w:rsid w:val="007A6A2A"/>
    <w:rsid w:val="007A6AEF"/>
    <w:rsid w:val="007A6AF9"/>
    <w:rsid w:val="007A6C1B"/>
    <w:rsid w:val="007A6CAF"/>
    <w:rsid w:val="007A6E4E"/>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600"/>
    <w:rsid w:val="007B066C"/>
    <w:rsid w:val="007B098F"/>
    <w:rsid w:val="007B0A52"/>
    <w:rsid w:val="007B0CFF"/>
    <w:rsid w:val="007B0F64"/>
    <w:rsid w:val="007B114E"/>
    <w:rsid w:val="007B1322"/>
    <w:rsid w:val="007B1599"/>
    <w:rsid w:val="007B160F"/>
    <w:rsid w:val="007B16A4"/>
    <w:rsid w:val="007B18D9"/>
    <w:rsid w:val="007B1906"/>
    <w:rsid w:val="007B192E"/>
    <w:rsid w:val="007B19A1"/>
    <w:rsid w:val="007B19B1"/>
    <w:rsid w:val="007B1AD2"/>
    <w:rsid w:val="007B1CCA"/>
    <w:rsid w:val="007B1F65"/>
    <w:rsid w:val="007B20E5"/>
    <w:rsid w:val="007B231C"/>
    <w:rsid w:val="007B23F0"/>
    <w:rsid w:val="007B25D7"/>
    <w:rsid w:val="007B2791"/>
    <w:rsid w:val="007B29C0"/>
    <w:rsid w:val="007B2B5C"/>
    <w:rsid w:val="007B3162"/>
    <w:rsid w:val="007B321A"/>
    <w:rsid w:val="007B3394"/>
    <w:rsid w:val="007B3562"/>
    <w:rsid w:val="007B35BA"/>
    <w:rsid w:val="007B36CD"/>
    <w:rsid w:val="007B3838"/>
    <w:rsid w:val="007B387B"/>
    <w:rsid w:val="007B406F"/>
    <w:rsid w:val="007B4273"/>
    <w:rsid w:val="007B432D"/>
    <w:rsid w:val="007B4864"/>
    <w:rsid w:val="007B487A"/>
    <w:rsid w:val="007B4956"/>
    <w:rsid w:val="007B4957"/>
    <w:rsid w:val="007B497B"/>
    <w:rsid w:val="007B4A66"/>
    <w:rsid w:val="007B518A"/>
    <w:rsid w:val="007B52C5"/>
    <w:rsid w:val="007B5376"/>
    <w:rsid w:val="007B54A8"/>
    <w:rsid w:val="007B5628"/>
    <w:rsid w:val="007B5793"/>
    <w:rsid w:val="007B5E5D"/>
    <w:rsid w:val="007B5F5D"/>
    <w:rsid w:val="007B5FE1"/>
    <w:rsid w:val="007B6227"/>
    <w:rsid w:val="007B6791"/>
    <w:rsid w:val="007B6856"/>
    <w:rsid w:val="007B6A69"/>
    <w:rsid w:val="007B6CD8"/>
    <w:rsid w:val="007B6E80"/>
    <w:rsid w:val="007B6ED4"/>
    <w:rsid w:val="007B6F09"/>
    <w:rsid w:val="007B72F7"/>
    <w:rsid w:val="007B7306"/>
    <w:rsid w:val="007B7337"/>
    <w:rsid w:val="007B73E8"/>
    <w:rsid w:val="007B7436"/>
    <w:rsid w:val="007B76CD"/>
    <w:rsid w:val="007B79CC"/>
    <w:rsid w:val="007B7A93"/>
    <w:rsid w:val="007B7C8D"/>
    <w:rsid w:val="007B7D94"/>
    <w:rsid w:val="007B7E5F"/>
    <w:rsid w:val="007C00E2"/>
    <w:rsid w:val="007C030A"/>
    <w:rsid w:val="007C05A7"/>
    <w:rsid w:val="007C05D7"/>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7F0"/>
    <w:rsid w:val="007C384A"/>
    <w:rsid w:val="007C39EE"/>
    <w:rsid w:val="007C3A3B"/>
    <w:rsid w:val="007C3A7D"/>
    <w:rsid w:val="007C3C38"/>
    <w:rsid w:val="007C3EFB"/>
    <w:rsid w:val="007C3F3B"/>
    <w:rsid w:val="007C401A"/>
    <w:rsid w:val="007C41F9"/>
    <w:rsid w:val="007C4216"/>
    <w:rsid w:val="007C43AE"/>
    <w:rsid w:val="007C49F1"/>
    <w:rsid w:val="007C4C41"/>
    <w:rsid w:val="007C4D70"/>
    <w:rsid w:val="007C4DD3"/>
    <w:rsid w:val="007C52BC"/>
    <w:rsid w:val="007C532B"/>
    <w:rsid w:val="007C5381"/>
    <w:rsid w:val="007C539D"/>
    <w:rsid w:val="007C5479"/>
    <w:rsid w:val="007C578D"/>
    <w:rsid w:val="007C582F"/>
    <w:rsid w:val="007C594E"/>
    <w:rsid w:val="007C5DFF"/>
    <w:rsid w:val="007C5FFE"/>
    <w:rsid w:val="007C6197"/>
    <w:rsid w:val="007C6290"/>
    <w:rsid w:val="007C62B2"/>
    <w:rsid w:val="007C6787"/>
    <w:rsid w:val="007C69BE"/>
    <w:rsid w:val="007C69DC"/>
    <w:rsid w:val="007C6BD2"/>
    <w:rsid w:val="007C6C70"/>
    <w:rsid w:val="007C6FBF"/>
    <w:rsid w:val="007C70C5"/>
    <w:rsid w:val="007C728A"/>
    <w:rsid w:val="007C73F3"/>
    <w:rsid w:val="007C7424"/>
    <w:rsid w:val="007C75B1"/>
    <w:rsid w:val="007C7657"/>
    <w:rsid w:val="007C7867"/>
    <w:rsid w:val="007C7C3E"/>
    <w:rsid w:val="007C7CF5"/>
    <w:rsid w:val="007C7D41"/>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810"/>
    <w:rsid w:val="007D187D"/>
    <w:rsid w:val="007D18ED"/>
    <w:rsid w:val="007D1B5D"/>
    <w:rsid w:val="007D1BA6"/>
    <w:rsid w:val="007D1D00"/>
    <w:rsid w:val="007D1D0C"/>
    <w:rsid w:val="007D1E45"/>
    <w:rsid w:val="007D22C0"/>
    <w:rsid w:val="007D2334"/>
    <w:rsid w:val="007D257B"/>
    <w:rsid w:val="007D26CC"/>
    <w:rsid w:val="007D2734"/>
    <w:rsid w:val="007D28AA"/>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D5B"/>
    <w:rsid w:val="007D4D9A"/>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1EA"/>
    <w:rsid w:val="007D720B"/>
    <w:rsid w:val="007D762C"/>
    <w:rsid w:val="007D7787"/>
    <w:rsid w:val="007D7908"/>
    <w:rsid w:val="007D79FF"/>
    <w:rsid w:val="007D7EB0"/>
    <w:rsid w:val="007D7F12"/>
    <w:rsid w:val="007D7F6C"/>
    <w:rsid w:val="007D7FBB"/>
    <w:rsid w:val="007D7FE3"/>
    <w:rsid w:val="007E0259"/>
    <w:rsid w:val="007E0580"/>
    <w:rsid w:val="007E09E5"/>
    <w:rsid w:val="007E0B98"/>
    <w:rsid w:val="007E0C2B"/>
    <w:rsid w:val="007E0F4C"/>
    <w:rsid w:val="007E101B"/>
    <w:rsid w:val="007E1082"/>
    <w:rsid w:val="007E10CA"/>
    <w:rsid w:val="007E116E"/>
    <w:rsid w:val="007E1229"/>
    <w:rsid w:val="007E12CE"/>
    <w:rsid w:val="007E144B"/>
    <w:rsid w:val="007E15E8"/>
    <w:rsid w:val="007E177D"/>
    <w:rsid w:val="007E1819"/>
    <w:rsid w:val="007E1C4B"/>
    <w:rsid w:val="007E20C6"/>
    <w:rsid w:val="007E217C"/>
    <w:rsid w:val="007E23A3"/>
    <w:rsid w:val="007E2885"/>
    <w:rsid w:val="007E295B"/>
    <w:rsid w:val="007E29C0"/>
    <w:rsid w:val="007E2AF1"/>
    <w:rsid w:val="007E2B5D"/>
    <w:rsid w:val="007E2DCF"/>
    <w:rsid w:val="007E2FD7"/>
    <w:rsid w:val="007E336D"/>
    <w:rsid w:val="007E36B8"/>
    <w:rsid w:val="007E3897"/>
    <w:rsid w:val="007E3961"/>
    <w:rsid w:val="007E3E1A"/>
    <w:rsid w:val="007E3F43"/>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D9"/>
    <w:rsid w:val="007E65E7"/>
    <w:rsid w:val="007E6600"/>
    <w:rsid w:val="007E68C6"/>
    <w:rsid w:val="007E6945"/>
    <w:rsid w:val="007E69AC"/>
    <w:rsid w:val="007E6EA0"/>
    <w:rsid w:val="007E6F13"/>
    <w:rsid w:val="007E6F4D"/>
    <w:rsid w:val="007E6FF3"/>
    <w:rsid w:val="007E7184"/>
    <w:rsid w:val="007E71BA"/>
    <w:rsid w:val="007E73F0"/>
    <w:rsid w:val="007E73FB"/>
    <w:rsid w:val="007E7417"/>
    <w:rsid w:val="007E7561"/>
    <w:rsid w:val="007E76DF"/>
    <w:rsid w:val="007E76E6"/>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EB"/>
    <w:rsid w:val="007F3630"/>
    <w:rsid w:val="007F394C"/>
    <w:rsid w:val="007F3E25"/>
    <w:rsid w:val="007F3FB6"/>
    <w:rsid w:val="007F403A"/>
    <w:rsid w:val="007F404E"/>
    <w:rsid w:val="007F4443"/>
    <w:rsid w:val="007F49A0"/>
    <w:rsid w:val="007F4A7C"/>
    <w:rsid w:val="007F4ACD"/>
    <w:rsid w:val="007F4B19"/>
    <w:rsid w:val="007F4C0A"/>
    <w:rsid w:val="007F4CC2"/>
    <w:rsid w:val="007F4EF4"/>
    <w:rsid w:val="007F5332"/>
    <w:rsid w:val="007F5599"/>
    <w:rsid w:val="007F58AA"/>
    <w:rsid w:val="007F59D3"/>
    <w:rsid w:val="007F5BAA"/>
    <w:rsid w:val="007F5BDA"/>
    <w:rsid w:val="007F5CB7"/>
    <w:rsid w:val="007F5D53"/>
    <w:rsid w:val="007F5DFC"/>
    <w:rsid w:val="007F66B3"/>
    <w:rsid w:val="007F683A"/>
    <w:rsid w:val="007F6B30"/>
    <w:rsid w:val="007F6D41"/>
    <w:rsid w:val="007F6EF9"/>
    <w:rsid w:val="007F6F40"/>
    <w:rsid w:val="007F70D6"/>
    <w:rsid w:val="007F7211"/>
    <w:rsid w:val="007F7242"/>
    <w:rsid w:val="007F7254"/>
    <w:rsid w:val="007F745C"/>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452"/>
    <w:rsid w:val="00802682"/>
    <w:rsid w:val="008026B2"/>
    <w:rsid w:val="008028B6"/>
    <w:rsid w:val="00802BCB"/>
    <w:rsid w:val="00802F09"/>
    <w:rsid w:val="0080306B"/>
    <w:rsid w:val="00803338"/>
    <w:rsid w:val="00803534"/>
    <w:rsid w:val="0080356D"/>
    <w:rsid w:val="008035BA"/>
    <w:rsid w:val="00803884"/>
    <w:rsid w:val="00803CA2"/>
    <w:rsid w:val="00803D5F"/>
    <w:rsid w:val="00803DD4"/>
    <w:rsid w:val="008041F2"/>
    <w:rsid w:val="008044FA"/>
    <w:rsid w:val="008045D3"/>
    <w:rsid w:val="0080464D"/>
    <w:rsid w:val="0080477A"/>
    <w:rsid w:val="00804D90"/>
    <w:rsid w:val="008050C2"/>
    <w:rsid w:val="00805196"/>
    <w:rsid w:val="00805540"/>
    <w:rsid w:val="00805E91"/>
    <w:rsid w:val="00805F90"/>
    <w:rsid w:val="0080614A"/>
    <w:rsid w:val="008063BD"/>
    <w:rsid w:val="008065E6"/>
    <w:rsid w:val="00806633"/>
    <w:rsid w:val="0080667F"/>
    <w:rsid w:val="00806691"/>
    <w:rsid w:val="0080669E"/>
    <w:rsid w:val="008066DA"/>
    <w:rsid w:val="0080687D"/>
    <w:rsid w:val="00806A61"/>
    <w:rsid w:val="00806B0D"/>
    <w:rsid w:val="00806EC2"/>
    <w:rsid w:val="00806F2B"/>
    <w:rsid w:val="00807382"/>
    <w:rsid w:val="008075F3"/>
    <w:rsid w:val="00807928"/>
    <w:rsid w:val="00807A27"/>
    <w:rsid w:val="00807ABA"/>
    <w:rsid w:val="00807CD3"/>
    <w:rsid w:val="00807D0D"/>
    <w:rsid w:val="00807D5C"/>
    <w:rsid w:val="00807E3B"/>
    <w:rsid w:val="0081011E"/>
    <w:rsid w:val="00810139"/>
    <w:rsid w:val="008103AB"/>
    <w:rsid w:val="008104F2"/>
    <w:rsid w:val="00810516"/>
    <w:rsid w:val="00810616"/>
    <w:rsid w:val="008106D0"/>
    <w:rsid w:val="00810796"/>
    <w:rsid w:val="00810B4F"/>
    <w:rsid w:val="00810D3B"/>
    <w:rsid w:val="00810D63"/>
    <w:rsid w:val="00810F77"/>
    <w:rsid w:val="00811193"/>
    <w:rsid w:val="00811304"/>
    <w:rsid w:val="0081133C"/>
    <w:rsid w:val="00811478"/>
    <w:rsid w:val="008114C6"/>
    <w:rsid w:val="008117D0"/>
    <w:rsid w:val="008119BC"/>
    <w:rsid w:val="00811AF9"/>
    <w:rsid w:val="00811B50"/>
    <w:rsid w:val="00811DC7"/>
    <w:rsid w:val="00811FAB"/>
    <w:rsid w:val="00811FDB"/>
    <w:rsid w:val="008120AA"/>
    <w:rsid w:val="008121CC"/>
    <w:rsid w:val="008123E4"/>
    <w:rsid w:val="00812428"/>
    <w:rsid w:val="00812644"/>
    <w:rsid w:val="0081293F"/>
    <w:rsid w:val="00812953"/>
    <w:rsid w:val="008129D1"/>
    <w:rsid w:val="00812C0C"/>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208"/>
    <w:rsid w:val="00817222"/>
    <w:rsid w:val="008177C1"/>
    <w:rsid w:val="0081784B"/>
    <w:rsid w:val="00817C83"/>
    <w:rsid w:val="00817C94"/>
    <w:rsid w:val="00817CDC"/>
    <w:rsid w:val="00820105"/>
    <w:rsid w:val="008201FD"/>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3E7"/>
    <w:rsid w:val="00822439"/>
    <w:rsid w:val="00822469"/>
    <w:rsid w:val="008224DD"/>
    <w:rsid w:val="008226A7"/>
    <w:rsid w:val="00822C04"/>
    <w:rsid w:val="0082315D"/>
    <w:rsid w:val="00823270"/>
    <w:rsid w:val="008232CA"/>
    <w:rsid w:val="008236BF"/>
    <w:rsid w:val="008237CB"/>
    <w:rsid w:val="008238AA"/>
    <w:rsid w:val="00823B92"/>
    <w:rsid w:val="00823C7B"/>
    <w:rsid w:val="008241A0"/>
    <w:rsid w:val="008241B3"/>
    <w:rsid w:val="00824247"/>
    <w:rsid w:val="008243C3"/>
    <w:rsid w:val="0082456B"/>
    <w:rsid w:val="00824732"/>
    <w:rsid w:val="008247DE"/>
    <w:rsid w:val="008248D1"/>
    <w:rsid w:val="00824D2E"/>
    <w:rsid w:val="00824E5A"/>
    <w:rsid w:val="008250F8"/>
    <w:rsid w:val="00825498"/>
    <w:rsid w:val="0082576C"/>
    <w:rsid w:val="00825821"/>
    <w:rsid w:val="00825825"/>
    <w:rsid w:val="00825A6A"/>
    <w:rsid w:val="00825C57"/>
    <w:rsid w:val="00825E9F"/>
    <w:rsid w:val="0082646A"/>
    <w:rsid w:val="008266DD"/>
    <w:rsid w:val="0082670F"/>
    <w:rsid w:val="008267E1"/>
    <w:rsid w:val="008268BB"/>
    <w:rsid w:val="00826987"/>
    <w:rsid w:val="00826BC5"/>
    <w:rsid w:val="00827364"/>
    <w:rsid w:val="0082752D"/>
    <w:rsid w:val="00827908"/>
    <w:rsid w:val="008279BE"/>
    <w:rsid w:val="00830178"/>
    <w:rsid w:val="008303AF"/>
    <w:rsid w:val="00830672"/>
    <w:rsid w:val="008306D7"/>
    <w:rsid w:val="00830A00"/>
    <w:rsid w:val="00830AD1"/>
    <w:rsid w:val="00830E47"/>
    <w:rsid w:val="00831007"/>
    <w:rsid w:val="008310B7"/>
    <w:rsid w:val="008313E8"/>
    <w:rsid w:val="00831797"/>
    <w:rsid w:val="008317BA"/>
    <w:rsid w:val="00831983"/>
    <w:rsid w:val="008319A5"/>
    <w:rsid w:val="00831A57"/>
    <w:rsid w:val="00831B5C"/>
    <w:rsid w:val="00831EB5"/>
    <w:rsid w:val="00832035"/>
    <w:rsid w:val="0083220B"/>
    <w:rsid w:val="0083225F"/>
    <w:rsid w:val="008322C2"/>
    <w:rsid w:val="00832377"/>
    <w:rsid w:val="00832425"/>
    <w:rsid w:val="0083266B"/>
    <w:rsid w:val="008326D7"/>
    <w:rsid w:val="00832858"/>
    <w:rsid w:val="008329D6"/>
    <w:rsid w:val="00832ACF"/>
    <w:rsid w:val="00832FD6"/>
    <w:rsid w:val="00833139"/>
    <w:rsid w:val="00833215"/>
    <w:rsid w:val="0083360C"/>
    <w:rsid w:val="00833646"/>
    <w:rsid w:val="008337AE"/>
    <w:rsid w:val="00833902"/>
    <w:rsid w:val="00833A97"/>
    <w:rsid w:val="00833D83"/>
    <w:rsid w:val="00833E3B"/>
    <w:rsid w:val="00834138"/>
    <w:rsid w:val="008344D6"/>
    <w:rsid w:val="00834690"/>
    <w:rsid w:val="0083480B"/>
    <w:rsid w:val="00834856"/>
    <w:rsid w:val="008349DA"/>
    <w:rsid w:val="008349F4"/>
    <w:rsid w:val="00834AB7"/>
    <w:rsid w:val="00834BAB"/>
    <w:rsid w:val="00834CD6"/>
    <w:rsid w:val="00834D32"/>
    <w:rsid w:val="00834E3B"/>
    <w:rsid w:val="00834F17"/>
    <w:rsid w:val="0083515F"/>
    <w:rsid w:val="00835257"/>
    <w:rsid w:val="008354AB"/>
    <w:rsid w:val="0083568C"/>
    <w:rsid w:val="00835A5D"/>
    <w:rsid w:val="00835A78"/>
    <w:rsid w:val="00835B2F"/>
    <w:rsid w:val="00835BDE"/>
    <w:rsid w:val="00835C96"/>
    <w:rsid w:val="00835E31"/>
    <w:rsid w:val="00835EF7"/>
    <w:rsid w:val="00835FF7"/>
    <w:rsid w:val="008360C3"/>
    <w:rsid w:val="008368C3"/>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1170"/>
    <w:rsid w:val="008412B8"/>
    <w:rsid w:val="00841702"/>
    <w:rsid w:val="00841722"/>
    <w:rsid w:val="0084184A"/>
    <w:rsid w:val="00841E7B"/>
    <w:rsid w:val="00841F84"/>
    <w:rsid w:val="008425FF"/>
    <w:rsid w:val="0084267F"/>
    <w:rsid w:val="008427CF"/>
    <w:rsid w:val="008429E8"/>
    <w:rsid w:val="00842CC1"/>
    <w:rsid w:val="00843093"/>
    <w:rsid w:val="008434DA"/>
    <w:rsid w:val="00843583"/>
    <w:rsid w:val="0084363A"/>
    <w:rsid w:val="00843892"/>
    <w:rsid w:val="00843AC0"/>
    <w:rsid w:val="00843BAB"/>
    <w:rsid w:val="00843BB0"/>
    <w:rsid w:val="00843CB8"/>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90"/>
    <w:rsid w:val="0084503F"/>
    <w:rsid w:val="008450B2"/>
    <w:rsid w:val="008451E9"/>
    <w:rsid w:val="00845241"/>
    <w:rsid w:val="00845256"/>
    <w:rsid w:val="00845555"/>
    <w:rsid w:val="008455A5"/>
    <w:rsid w:val="0084564D"/>
    <w:rsid w:val="0084576A"/>
    <w:rsid w:val="0084576B"/>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50F"/>
    <w:rsid w:val="0085071C"/>
    <w:rsid w:val="008507FF"/>
    <w:rsid w:val="00850812"/>
    <w:rsid w:val="008508AB"/>
    <w:rsid w:val="0085096C"/>
    <w:rsid w:val="00850AB3"/>
    <w:rsid w:val="00850C39"/>
    <w:rsid w:val="00850F00"/>
    <w:rsid w:val="00851198"/>
    <w:rsid w:val="00851381"/>
    <w:rsid w:val="0085147C"/>
    <w:rsid w:val="008515AF"/>
    <w:rsid w:val="008515FC"/>
    <w:rsid w:val="008518BB"/>
    <w:rsid w:val="00851918"/>
    <w:rsid w:val="00851968"/>
    <w:rsid w:val="00851ABF"/>
    <w:rsid w:val="00851BD1"/>
    <w:rsid w:val="00851BF7"/>
    <w:rsid w:val="008520D4"/>
    <w:rsid w:val="0085219D"/>
    <w:rsid w:val="0085225F"/>
    <w:rsid w:val="0085232A"/>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791"/>
    <w:rsid w:val="008537F3"/>
    <w:rsid w:val="008538AD"/>
    <w:rsid w:val="00853B28"/>
    <w:rsid w:val="00853DDA"/>
    <w:rsid w:val="00853DF3"/>
    <w:rsid w:val="00853DFD"/>
    <w:rsid w:val="00853E79"/>
    <w:rsid w:val="00853EC1"/>
    <w:rsid w:val="00853F02"/>
    <w:rsid w:val="00854316"/>
    <w:rsid w:val="00854373"/>
    <w:rsid w:val="008546B6"/>
    <w:rsid w:val="00854945"/>
    <w:rsid w:val="00854D67"/>
    <w:rsid w:val="00855157"/>
    <w:rsid w:val="00855191"/>
    <w:rsid w:val="00855743"/>
    <w:rsid w:val="008558E9"/>
    <w:rsid w:val="00855DA6"/>
    <w:rsid w:val="00855FF2"/>
    <w:rsid w:val="00856019"/>
    <w:rsid w:val="00856120"/>
    <w:rsid w:val="008562C9"/>
    <w:rsid w:val="008562CC"/>
    <w:rsid w:val="00856368"/>
    <w:rsid w:val="0085649B"/>
    <w:rsid w:val="008564AB"/>
    <w:rsid w:val="00856966"/>
    <w:rsid w:val="00856F05"/>
    <w:rsid w:val="008570FF"/>
    <w:rsid w:val="008571FE"/>
    <w:rsid w:val="008574F7"/>
    <w:rsid w:val="00857B4A"/>
    <w:rsid w:val="008601AD"/>
    <w:rsid w:val="0086022B"/>
    <w:rsid w:val="0086038C"/>
    <w:rsid w:val="008605D9"/>
    <w:rsid w:val="0086073E"/>
    <w:rsid w:val="00860838"/>
    <w:rsid w:val="00860B92"/>
    <w:rsid w:val="008610CC"/>
    <w:rsid w:val="0086128C"/>
    <w:rsid w:val="0086160B"/>
    <w:rsid w:val="008617A3"/>
    <w:rsid w:val="00861952"/>
    <w:rsid w:val="008619A5"/>
    <w:rsid w:val="00862261"/>
    <w:rsid w:val="008623A7"/>
    <w:rsid w:val="008623EE"/>
    <w:rsid w:val="0086250A"/>
    <w:rsid w:val="00862553"/>
    <w:rsid w:val="008628A3"/>
    <w:rsid w:val="00862A0C"/>
    <w:rsid w:val="00862AB9"/>
    <w:rsid w:val="00862E2D"/>
    <w:rsid w:val="0086303F"/>
    <w:rsid w:val="00863067"/>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F1"/>
    <w:rsid w:val="0086537E"/>
    <w:rsid w:val="008656BF"/>
    <w:rsid w:val="00865733"/>
    <w:rsid w:val="00865890"/>
    <w:rsid w:val="00865D02"/>
    <w:rsid w:val="00866104"/>
    <w:rsid w:val="0086611A"/>
    <w:rsid w:val="008662E2"/>
    <w:rsid w:val="0086641B"/>
    <w:rsid w:val="00866703"/>
    <w:rsid w:val="0086686F"/>
    <w:rsid w:val="00866871"/>
    <w:rsid w:val="0086693C"/>
    <w:rsid w:val="00866A8F"/>
    <w:rsid w:val="00866BA2"/>
    <w:rsid w:val="00866BB5"/>
    <w:rsid w:val="00866CBE"/>
    <w:rsid w:val="00866E32"/>
    <w:rsid w:val="00866F6F"/>
    <w:rsid w:val="0086712F"/>
    <w:rsid w:val="0086734B"/>
    <w:rsid w:val="00867568"/>
    <w:rsid w:val="00867602"/>
    <w:rsid w:val="00867712"/>
    <w:rsid w:val="00867A49"/>
    <w:rsid w:val="00867DA0"/>
    <w:rsid w:val="00867F78"/>
    <w:rsid w:val="008700AA"/>
    <w:rsid w:val="0087019D"/>
    <w:rsid w:val="008702AA"/>
    <w:rsid w:val="00870611"/>
    <w:rsid w:val="00870700"/>
    <w:rsid w:val="00870900"/>
    <w:rsid w:val="00870BBE"/>
    <w:rsid w:val="00870BFD"/>
    <w:rsid w:val="00870D2F"/>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8AC"/>
    <w:rsid w:val="0087497C"/>
    <w:rsid w:val="00874BA7"/>
    <w:rsid w:val="00874BD0"/>
    <w:rsid w:val="008755EB"/>
    <w:rsid w:val="00875BED"/>
    <w:rsid w:val="00875F4A"/>
    <w:rsid w:val="00875F93"/>
    <w:rsid w:val="0087623C"/>
    <w:rsid w:val="008763C7"/>
    <w:rsid w:val="008763F0"/>
    <w:rsid w:val="00876539"/>
    <w:rsid w:val="00876694"/>
    <w:rsid w:val="00876889"/>
    <w:rsid w:val="008769F2"/>
    <w:rsid w:val="00876A5F"/>
    <w:rsid w:val="00876C3A"/>
    <w:rsid w:val="00876EF1"/>
    <w:rsid w:val="00877007"/>
    <w:rsid w:val="00877425"/>
    <w:rsid w:val="008777DD"/>
    <w:rsid w:val="00877A4E"/>
    <w:rsid w:val="00877CAD"/>
    <w:rsid w:val="00877CAE"/>
    <w:rsid w:val="00877CF7"/>
    <w:rsid w:val="00877D0B"/>
    <w:rsid w:val="00880139"/>
    <w:rsid w:val="00880322"/>
    <w:rsid w:val="008806CA"/>
    <w:rsid w:val="008807A0"/>
    <w:rsid w:val="00880CCF"/>
    <w:rsid w:val="00880E77"/>
    <w:rsid w:val="008814A1"/>
    <w:rsid w:val="0088157F"/>
    <w:rsid w:val="00881664"/>
    <w:rsid w:val="00881A2A"/>
    <w:rsid w:val="00881A45"/>
    <w:rsid w:val="00881B5E"/>
    <w:rsid w:val="00881B7D"/>
    <w:rsid w:val="00881BE0"/>
    <w:rsid w:val="008820F2"/>
    <w:rsid w:val="0088214B"/>
    <w:rsid w:val="0088216C"/>
    <w:rsid w:val="00882571"/>
    <w:rsid w:val="00882819"/>
    <w:rsid w:val="008829C1"/>
    <w:rsid w:val="00882C25"/>
    <w:rsid w:val="00882D0B"/>
    <w:rsid w:val="00882D35"/>
    <w:rsid w:val="00882E0A"/>
    <w:rsid w:val="00883200"/>
    <w:rsid w:val="00883398"/>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779"/>
    <w:rsid w:val="00885C31"/>
    <w:rsid w:val="00885CA4"/>
    <w:rsid w:val="00885E6C"/>
    <w:rsid w:val="00885EA3"/>
    <w:rsid w:val="00886970"/>
    <w:rsid w:val="00886A1C"/>
    <w:rsid w:val="00886BB0"/>
    <w:rsid w:val="00886E25"/>
    <w:rsid w:val="00886EE3"/>
    <w:rsid w:val="00886F92"/>
    <w:rsid w:val="00887070"/>
    <w:rsid w:val="00887105"/>
    <w:rsid w:val="00887429"/>
    <w:rsid w:val="00887468"/>
    <w:rsid w:val="008876D4"/>
    <w:rsid w:val="008879DF"/>
    <w:rsid w:val="008900C0"/>
    <w:rsid w:val="00890235"/>
    <w:rsid w:val="00890240"/>
    <w:rsid w:val="00890433"/>
    <w:rsid w:val="0089059C"/>
    <w:rsid w:val="00890643"/>
    <w:rsid w:val="00890C11"/>
    <w:rsid w:val="00890E7C"/>
    <w:rsid w:val="00890F4A"/>
    <w:rsid w:val="00891273"/>
    <w:rsid w:val="00891313"/>
    <w:rsid w:val="0089143C"/>
    <w:rsid w:val="00891506"/>
    <w:rsid w:val="008916FA"/>
    <w:rsid w:val="008917B9"/>
    <w:rsid w:val="008917C2"/>
    <w:rsid w:val="00891A57"/>
    <w:rsid w:val="00891C84"/>
    <w:rsid w:val="00891DD5"/>
    <w:rsid w:val="00892136"/>
    <w:rsid w:val="00892139"/>
    <w:rsid w:val="0089270D"/>
    <w:rsid w:val="0089296A"/>
    <w:rsid w:val="00892F15"/>
    <w:rsid w:val="00892F6E"/>
    <w:rsid w:val="00893059"/>
    <w:rsid w:val="008932BF"/>
    <w:rsid w:val="008934A3"/>
    <w:rsid w:val="008935DC"/>
    <w:rsid w:val="008937AA"/>
    <w:rsid w:val="00893A20"/>
    <w:rsid w:val="00893CE8"/>
    <w:rsid w:val="00893E61"/>
    <w:rsid w:val="008940D3"/>
    <w:rsid w:val="00894100"/>
    <w:rsid w:val="00894188"/>
    <w:rsid w:val="008943CE"/>
    <w:rsid w:val="00894570"/>
    <w:rsid w:val="0089469C"/>
    <w:rsid w:val="00894837"/>
    <w:rsid w:val="00894B72"/>
    <w:rsid w:val="00894CC5"/>
    <w:rsid w:val="00894D2A"/>
    <w:rsid w:val="00895017"/>
    <w:rsid w:val="00895067"/>
    <w:rsid w:val="00895072"/>
    <w:rsid w:val="008952FF"/>
    <w:rsid w:val="008956E6"/>
    <w:rsid w:val="0089581B"/>
    <w:rsid w:val="00895835"/>
    <w:rsid w:val="008958E3"/>
    <w:rsid w:val="008959B9"/>
    <w:rsid w:val="008959DC"/>
    <w:rsid w:val="00895CC0"/>
    <w:rsid w:val="00895E26"/>
    <w:rsid w:val="0089610F"/>
    <w:rsid w:val="008961F7"/>
    <w:rsid w:val="008969A0"/>
    <w:rsid w:val="008969C9"/>
    <w:rsid w:val="00896AB5"/>
    <w:rsid w:val="00896DD9"/>
    <w:rsid w:val="00896E2E"/>
    <w:rsid w:val="00897067"/>
    <w:rsid w:val="00897147"/>
    <w:rsid w:val="00897268"/>
    <w:rsid w:val="0089731E"/>
    <w:rsid w:val="0089736D"/>
    <w:rsid w:val="0089771C"/>
    <w:rsid w:val="0089774A"/>
    <w:rsid w:val="00897817"/>
    <w:rsid w:val="00897881"/>
    <w:rsid w:val="00897A8D"/>
    <w:rsid w:val="00897C65"/>
    <w:rsid w:val="008A0166"/>
    <w:rsid w:val="008A0292"/>
    <w:rsid w:val="008A074E"/>
    <w:rsid w:val="008A09D8"/>
    <w:rsid w:val="008A0BC3"/>
    <w:rsid w:val="008A0BEE"/>
    <w:rsid w:val="008A0EB8"/>
    <w:rsid w:val="008A106A"/>
    <w:rsid w:val="008A18FB"/>
    <w:rsid w:val="008A1D85"/>
    <w:rsid w:val="008A1F41"/>
    <w:rsid w:val="008A2041"/>
    <w:rsid w:val="008A2501"/>
    <w:rsid w:val="008A2946"/>
    <w:rsid w:val="008A2CCB"/>
    <w:rsid w:val="008A2DAA"/>
    <w:rsid w:val="008A2E7F"/>
    <w:rsid w:val="008A30D1"/>
    <w:rsid w:val="008A3544"/>
    <w:rsid w:val="008A35A2"/>
    <w:rsid w:val="008A360B"/>
    <w:rsid w:val="008A36AC"/>
    <w:rsid w:val="008A36C9"/>
    <w:rsid w:val="008A39A2"/>
    <w:rsid w:val="008A3A15"/>
    <w:rsid w:val="008A3C0E"/>
    <w:rsid w:val="008A3DF9"/>
    <w:rsid w:val="008A3F0E"/>
    <w:rsid w:val="008A3FB4"/>
    <w:rsid w:val="008A40B1"/>
    <w:rsid w:val="008A41E2"/>
    <w:rsid w:val="008A47F7"/>
    <w:rsid w:val="008A48D8"/>
    <w:rsid w:val="008A4A97"/>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9F"/>
    <w:rsid w:val="008B0251"/>
    <w:rsid w:val="008B03AD"/>
    <w:rsid w:val="008B0424"/>
    <w:rsid w:val="008B0988"/>
    <w:rsid w:val="008B0AE9"/>
    <w:rsid w:val="008B0AF9"/>
    <w:rsid w:val="008B0BA1"/>
    <w:rsid w:val="008B0BA5"/>
    <w:rsid w:val="008B0BA9"/>
    <w:rsid w:val="008B0D4B"/>
    <w:rsid w:val="008B1341"/>
    <w:rsid w:val="008B16DB"/>
    <w:rsid w:val="008B17F5"/>
    <w:rsid w:val="008B1AFF"/>
    <w:rsid w:val="008B1C4E"/>
    <w:rsid w:val="008B1EF5"/>
    <w:rsid w:val="008B2145"/>
    <w:rsid w:val="008B249B"/>
    <w:rsid w:val="008B253F"/>
    <w:rsid w:val="008B2755"/>
    <w:rsid w:val="008B27DE"/>
    <w:rsid w:val="008B2893"/>
    <w:rsid w:val="008B2961"/>
    <w:rsid w:val="008B29B9"/>
    <w:rsid w:val="008B2CD9"/>
    <w:rsid w:val="008B2D02"/>
    <w:rsid w:val="008B2E82"/>
    <w:rsid w:val="008B2F97"/>
    <w:rsid w:val="008B30A6"/>
    <w:rsid w:val="008B3185"/>
    <w:rsid w:val="008B329E"/>
    <w:rsid w:val="008B3391"/>
    <w:rsid w:val="008B355B"/>
    <w:rsid w:val="008B365C"/>
    <w:rsid w:val="008B3754"/>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CD2"/>
    <w:rsid w:val="008B6E3C"/>
    <w:rsid w:val="008B6EEA"/>
    <w:rsid w:val="008B7039"/>
    <w:rsid w:val="008B72AF"/>
    <w:rsid w:val="008B737E"/>
    <w:rsid w:val="008B7393"/>
    <w:rsid w:val="008B7403"/>
    <w:rsid w:val="008B7487"/>
    <w:rsid w:val="008B7532"/>
    <w:rsid w:val="008B7A3E"/>
    <w:rsid w:val="008B7AB6"/>
    <w:rsid w:val="008B7C37"/>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BF0"/>
    <w:rsid w:val="008C2DC0"/>
    <w:rsid w:val="008C2E4E"/>
    <w:rsid w:val="008C2F07"/>
    <w:rsid w:val="008C2FCB"/>
    <w:rsid w:val="008C31B7"/>
    <w:rsid w:val="008C327B"/>
    <w:rsid w:val="008C32A0"/>
    <w:rsid w:val="008C39FF"/>
    <w:rsid w:val="008C3A2A"/>
    <w:rsid w:val="008C3E78"/>
    <w:rsid w:val="008C4069"/>
    <w:rsid w:val="008C4457"/>
    <w:rsid w:val="008C4490"/>
    <w:rsid w:val="008C4672"/>
    <w:rsid w:val="008C4767"/>
    <w:rsid w:val="008C4AAE"/>
    <w:rsid w:val="008C4CB2"/>
    <w:rsid w:val="008C4E52"/>
    <w:rsid w:val="008C503F"/>
    <w:rsid w:val="008C50A1"/>
    <w:rsid w:val="008C5229"/>
    <w:rsid w:val="008C528C"/>
    <w:rsid w:val="008C5557"/>
    <w:rsid w:val="008C5712"/>
    <w:rsid w:val="008C5B65"/>
    <w:rsid w:val="008C5CAE"/>
    <w:rsid w:val="008C5DB1"/>
    <w:rsid w:val="008C5E03"/>
    <w:rsid w:val="008C600C"/>
    <w:rsid w:val="008C62B7"/>
    <w:rsid w:val="008C6449"/>
    <w:rsid w:val="008C6487"/>
    <w:rsid w:val="008C652F"/>
    <w:rsid w:val="008C6690"/>
    <w:rsid w:val="008C67E7"/>
    <w:rsid w:val="008C692D"/>
    <w:rsid w:val="008C6B7A"/>
    <w:rsid w:val="008C73A3"/>
    <w:rsid w:val="008C74A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62A"/>
    <w:rsid w:val="008D265B"/>
    <w:rsid w:val="008D2705"/>
    <w:rsid w:val="008D275D"/>
    <w:rsid w:val="008D2BCD"/>
    <w:rsid w:val="008D2CF1"/>
    <w:rsid w:val="008D334F"/>
    <w:rsid w:val="008D3377"/>
    <w:rsid w:val="008D341D"/>
    <w:rsid w:val="008D3604"/>
    <w:rsid w:val="008D364C"/>
    <w:rsid w:val="008D36B1"/>
    <w:rsid w:val="008D36DF"/>
    <w:rsid w:val="008D3902"/>
    <w:rsid w:val="008D3A19"/>
    <w:rsid w:val="008D3EF4"/>
    <w:rsid w:val="008D401F"/>
    <w:rsid w:val="008D4198"/>
    <w:rsid w:val="008D49CF"/>
    <w:rsid w:val="008D4B59"/>
    <w:rsid w:val="008D4E0B"/>
    <w:rsid w:val="008D4E7C"/>
    <w:rsid w:val="008D514B"/>
    <w:rsid w:val="008D537A"/>
    <w:rsid w:val="008D556F"/>
    <w:rsid w:val="008D5611"/>
    <w:rsid w:val="008D5622"/>
    <w:rsid w:val="008D5935"/>
    <w:rsid w:val="008D59F6"/>
    <w:rsid w:val="008D5AF0"/>
    <w:rsid w:val="008D5F40"/>
    <w:rsid w:val="008D62C4"/>
    <w:rsid w:val="008D664F"/>
    <w:rsid w:val="008D6A34"/>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C5A"/>
    <w:rsid w:val="008D7F1A"/>
    <w:rsid w:val="008D7F9B"/>
    <w:rsid w:val="008E02DB"/>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97"/>
    <w:rsid w:val="008E25CE"/>
    <w:rsid w:val="008E25F2"/>
    <w:rsid w:val="008E26E3"/>
    <w:rsid w:val="008E29D6"/>
    <w:rsid w:val="008E2BEA"/>
    <w:rsid w:val="008E2C16"/>
    <w:rsid w:val="008E2CBD"/>
    <w:rsid w:val="008E2D7D"/>
    <w:rsid w:val="008E2E01"/>
    <w:rsid w:val="008E30C1"/>
    <w:rsid w:val="008E31C9"/>
    <w:rsid w:val="008E3663"/>
    <w:rsid w:val="008E36E4"/>
    <w:rsid w:val="008E37B7"/>
    <w:rsid w:val="008E37ED"/>
    <w:rsid w:val="008E3971"/>
    <w:rsid w:val="008E3B3E"/>
    <w:rsid w:val="008E40A8"/>
    <w:rsid w:val="008E4294"/>
    <w:rsid w:val="008E4334"/>
    <w:rsid w:val="008E47D6"/>
    <w:rsid w:val="008E495F"/>
    <w:rsid w:val="008E4A43"/>
    <w:rsid w:val="008E4AE1"/>
    <w:rsid w:val="008E4C43"/>
    <w:rsid w:val="008E4D5E"/>
    <w:rsid w:val="008E4E0F"/>
    <w:rsid w:val="008E4F02"/>
    <w:rsid w:val="008E538E"/>
    <w:rsid w:val="008E54B1"/>
    <w:rsid w:val="008E5647"/>
    <w:rsid w:val="008E5727"/>
    <w:rsid w:val="008E593F"/>
    <w:rsid w:val="008E59E7"/>
    <w:rsid w:val="008E5A23"/>
    <w:rsid w:val="008E5A6F"/>
    <w:rsid w:val="008E5C65"/>
    <w:rsid w:val="008E5E6E"/>
    <w:rsid w:val="008E5F59"/>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DB6"/>
    <w:rsid w:val="008E6E90"/>
    <w:rsid w:val="008E72B4"/>
    <w:rsid w:val="008E7342"/>
    <w:rsid w:val="008E7AB4"/>
    <w:rsid w:val="008E7ABA"/>
    <w:rsid w:val="008E7B37"/>
    <w:rsid w:val="008E7C49"/>
    <w:rsid w:val="008E7C54"/>
    <w:rsid w:val="008E7F23"/>
    <w:rsid w:val="008E7FDB"/>
    <w:rsid w:val="008F0384"/>
    <w:rsid w:val="008F0496"/>
    <w:rsid w:val="008F0777"/>
    <w:rsid w:val="008F095C"/>
    <w:rsid w:val="008F0A93"/>
    <w:rsid w:val="008F0AC5"/>
    <w:rsid w:val="008F0BA8"/>
    <w:rsid w:val="008F0CE5"/>
    <w:rsid w:val="008F0EB1"/>
    <w:rsid w:val="008F0EF2"/>
    <w:rsid w:val="008F1194"/>
    <w:rsid w:val="008F1581"/>
    <w:rsid w:val="008F16C8"/>
    <w:rsid w:val="008F171D"/>
    <w:rsid w:val="008F17F7"/>
    <w:rsid w:val="008F1A68"/>
    <w:rsid w:val="008F1A6E"/>
    <w:rsid w:val="008F1AED"/>
    <w:rsid w:val="008F1CA1"/>
    <w:rsid w:val="008F1E46"/>
    <w:rsid w:val="008F1EFF"/>
    <w:rsid w:val="008F1F5C"/>
    <w:rsid w:val="008F1FB7"/>
    <w:rsid w:val="008F20D4"/>
    <w:rsid w:val="008F21AA"/>
    <w:rsid w:val="008F2329"/>
    <w:rsid w:val="008F23CD"/>
    <w:rsid w:val="008F2449"/>
    <w:rsid w:val="008F27A2"/>
    <w:rsid w:val="008F2846"/>
    <w:rsid w:val="008F2915"/>
    <w:rsid w:val="008F2AF5"/>
    <w:rsid w:val="008F2DAF"/>
    <w:rsid w:val="008F2EE2"/>
    <w:rsid w:val="008F371D"/>
    <w:rsid w:val="008F38B9"/>
    <w:rsid w:val="008F3937"/>
    <w:rsid w:val="008F3B26"/>
    <w:rsid w:val="008F3B5D"/>
    <w:rsid w:val="008F3C69"/>
    <w:rsid w:val="008F3CEF"/>
    <w:rsid w:val="008F4014"/>
    <w:rsid w:val="008F4216"/>
    <w:rsid w:val="008F43A8"/>
    <w:rsid w:val="008F43CF"/>
    <w:rsid w:val="008F448A"/>
    <w:rsid w:val="008F4610"/>
    <w:rsid w:val="008F4617"/>
    <w:rsid w:val="008F46F6"/>
    <w:rsid w:val="008F4B97"/>
    <w:rsid w:val="008F4BD9"/>
    <w:rsid w:val="008F51C1"/>
    <w:rsid w:val="008F5531"/>
    <w:rsid w:val="008F57B8"/>
    <w:rsid w:val="008F57EB"/>
    <w:rsid w:val="008F5A22"/>
    <w:rsid w:val="008F5D3C"/>
    <w:rsid w:val="008F5D9A"/>
    <w:rsid w:val="008F5E90"/>
    <w:rsid w:val="008F5F69"/>
    <w:rsid w:val="008F5FDD"/>
    <w:rsid w:val="008F62C2"/>
    <w:rsid w:val="008F63DE"/>
    <w:rsid w:val="008F6873"/>
    <w:rsid w:val="008F68A5"/>
    <w:rsid w:val="008F692A"/>
    <w:rsid w:val="008F69B8"/>
    <w:rsid w:val="008F6D25"/>
    <w:rsid w:val="008F707D"/>
    <w:rsid w:val="008F7131"/>
    <w:rsid w:val="008F73B4"/>
    <w:rsid w:val="008F7408"/>
    <w:rsid w:val="008F751F"/>
    <w:rsid w:val="008F7601"/>
    <w:rsid w:val="008F775F"/>
    <w:rsid w:val="008F78F7"/>
    <w:rsid w:val="008F7AB8"/>
    <w:rsid w:val="008F7B08"/>
    <w:rsid w:val="008F7B7F"/>
    <w:rsid w:val="00900066"/>
    <w:rsid w:val="00900434"/>
    <w:rsid w:val="009006DF"/>
    <w:rsid w:val="0090090C"/>
    <w:rsid w:val="00900916"/>
    <w:rsid w:val="009009B7"/>
    <w:rsid w:val="00900A3C"/>
    <w:rsid w:val="00900F42"/>
    <w:rsid w:val="009012FB"/>
    <w:rsid w:val="00901767"/>
    <w:rsid w:val="009017AC"/>
    <w:rsid w:val="009019D9"/>
    <w:rsid w:val="00901DDE"/>
    <w:rsid w:val="00901E2F"/>
    <w:rsid w:val="00902203"/>
    <w:rsid w:val="00902395"/>
    <w:rsid w:val="009028B4"/>
    <w:rsid w:val="0090292E"/>
    <w:rsid w:val="009029A6"/>
    <w:rsid w:val="00902A4E"/>
    <w:rsid w:val="00902BC5"/>
    <w:rsid w:val="00902C1D"/>
    <w:rsid w:val="00902CE5"/>
    <w:rsid w:val="00902EC5"/>
    <w:rsid w:val="009033D1"/>
    <w:rsid w:val="009033FC"/>
    <w:rsid w:val="009039CF"/>
    <w:rsid w:val="00903A69"/>
    <w:rsid w:val="00903C89"/>
    <w:rsid w:val="00903E5E"/>
    <w:rsid w:val="00904175"/>
    <w:rsid w:val="009043B3"/>
    <w:rsid w:val="00904536"/>
    <w:rsid w:val="009045E3"/>
    <w:rsid w:val="00904BDC"/>
    <w:rsid w:val="00904D0E"/>
    <w:rsid w:val="00905033"/>
    <w:rsid w:val="0090520E"/>
    <w:rsid w:val="009052D3"/>
    <w:rsid w:val="0090553A"/>
    <w:rsid w:val="0090562D"/>
    <w:rsid w:val="00905E70"/>
    <w:rsid w:val="00905E75"/>
    <w:rsid w:val="00905F3A"/>
    <w:rsid w:val="00906028"/>
    <w:rsid w:val="0090632A"/>
    <w:rsid w:val="00906430"/>
    <w:rsid w:val="00906626"/>
    <w:rsid w:val="00906714"/>
    <w:rsid w:val="00906C90"/>
    <w:rsid w:val="00906D32"/>
    <w:rsid w:val="00906DBE"/>
    <w:rsid w:val="00906DD4"/>
    <w:rsid w:val="00906E66"/>
    <w:rsid w:val="00906FC7"/>
    <w:rsid w:val="0090737C"/>
    <w:rsid w:val="009073A7"/>
    <w:rsid w:val="0090763C"/>
    <w:rsid w:val="0090764D"/>
    <w:rsid w:val="009076E5"/>
    <w:rsid w:val="00907909"/>
    <w:rsid w:val="00907B7B"/>
    <w:rsid w:val="00907D26"/>
    <w:rsid w:val="00907E74"/>
    <w:rsid w:val="009104B0"/>
    <w:rsid w:val="00910566"/>
    <w:rsid w:val="009106E8"/>
    <w:rsid w:val="0091095E"/>
    <w:rsid w:val="00910A36"/>
    <w:rsid w:val="00910A8A"/>
    <w:rsid w:val="00910E1F"/>
    <w:rsid w:val="00910E91"/>
    <w:rsid w:val="00910FCB"/>
    <w:rsid w:val="00911397"/>
    <w:rsid w:val="009114E9"/>
    <w:rsid w:val="009114FB"/>
    <w:rsid w:val="00911510"/>
    <w:rsid w:val="009118AC"/>
    <w:rsid w:val="009119A5"/>
    <w:rsid w:val="00911AB3"/>
    <w:rsid w:val="00911B77"/>
    <w:rsid w:val="00911C88"/>
    <w:rsid w:val="00911D01"/>
    <w:rsid w:val="00911F1E"/>
    <w:rsid w:val="00912018"/>
    <w:rsid w:val="009122AF"/>
    <w:rsid w:val="00912522"/>
    <w:rsid w:val="009127F6"/>
    <w:rsid w:val="00912809"/>
    <w:rsid w:val="00912ACB"/>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DA"/>
    <w:rsid w:val="009146C9"/>
    <w:rsid w:val="009146CC"/>
    <w:rsid w:val="009146E6"/>
    <w:rsid w:val="00914757"/>
    <w:rsid w:val="00914806"/>
    <w:rsid w:val="0091507A"/>
    <w:rsid w:val="009153CA"/>
    <w:rsid w:val="0091546E"/>
    <w:rsid w:val="0091559E"/>
    <w:rsid w:val="00915901"/>
    <w:rsid w:val="00915AC3"/>
    <w:rsid w:val="00915B8E"/>
    <w:rsid w:val="00915CB7"/>
    <w:rsid w:val="00915F3E"/>
    <w:rsid w:val="00915F89"/>
    <w:rsid w:val="009160EF"/>
    <w:rsid w:val="009164F3"/>
    <w:rsid w:val="009167A1"/>
    <w:rsid w:val="00916883"/>
    <w:rsid w:val="009168B7"/>
    <w:rsid w:val="00916A90"/>
    <w:rsid w:val="00916C95"/>
    <w:rsid w:val="00916DA6"/>
    <w:rsid w:val="00916FE3"/>
    <w:rsid w:val="00917078"/>
    <w:rsid w:val="00917138"/>
    <w:rsid w:val="009171A2"/>
    <w:rsid w:val="00917657"/>
    <w:rsid w:val="00917806"/>
    <w:rsid w:val="009179B6"/>
    <w:rsid w:val="00917C02"/>
    <w:rsid w:val="00917C05"/>
    <w:rsid w:val="00917CA8"/>
    <w:rsid w:val="00917D0C"/>
    <w:rsid w:val="00917E81"/>
    <w:rsid w:val="009200D0"/>
    <w:rsid w:val="00920113"/>
    <w:rsid w:val="009201DC"/>
    <w:rsid w:val="009202B3"/>
    <w:rsid w:val="009205F2"/>
    <w:rsid w:val="00920836"/>
    <w:rsid w:val="00920B6E"/>
    <w:rsid w:val="00920BB5"/>
    <w:rsid w:val="00920BE7"/>
    <w:rsid w:val="0092110B"/>
    <w:rsid w:val="00921744"/>
    <w:rsid w:val="0092179D"/>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251"/>
    <w:rsid w:val="009232AC"/>
    <w:rsid w:val="009232F5"/>
    <w:rsid w:val="00923861"/>
    <w:rsid w:val="009238B1"/>
    <w:rsid w:val="0092395E"/>
    <w:rsid w:val="00923A4E"/>
    <w:rsid w:val="00923B94"/>
    <w:rsid w:val="00923C1A"/>
    <w:rsid w:val="00923FEC"/>
    <w:rsid w:val="009240C8"/>
    <w:rsid w:val="009242D1"/>
    <w:rsid w:val="009244EA"/>
    <w:rsid w:val="0092451A"/>
    <w:rsid w:val="00924779"/>
    <w:rsid w:val="00924A49"/>
    <w:rsid w:val="00924B13"/>
    <w:rsid w:val="00924B25"/>
    <w:rsid w:val="00924D51"/>
    <w:rsid w:val="00924DEF"/>
    <w:rsid w:val="00924E24"/>
    <w:rsid w:val="00924F07"/>
    <w:rsid w:val="009250B4"/>
    <w:rsid w:val="009250DB"/>
    <w:rsid w:val="00925182"/>
    <w:rsid w:val="009253A1"/>
    <w:rsid w:val="0092558A"/>
    <w:rsid w:val="009256C8"/>
    <w:rsid w:val="009257F6"/>
    <w:rsid w:val="009259D6"/>
    <w:rsid w:val="00925B3F"/>
    <w:rsid w:val="00925CF4"/>
    <w:rsid w:val="00925FB8"/>
    <w:rsid w:val="009260F3"/>
    <w:rsid w:val="00926387"/>
    <w:rsid w:val="00926616"/>
    <w:rsid w:val="009266D0"/>
    <w:rsid w:val="00926FAC"/>
    <w:rsid w:val="0092701F"/>
    <w:rsid w:val="0092709D"/>
    <w:rsid w:val="009273FA"/>
    <w:rsid w:val="00927582"/>
    <w:rsid w:val="00927693"/>
    <w:rsid w:val="00927A6A"/>
    <w:rsid w:val="00927A93"/>
    <w:rsid w:val="00927C52"/>
    <w:rsid w:val="00927CAA"/>
    <w:rsid w:val="00927D20"/>
    <w:rsid w:val="00927E7A"/>
    <w:rsid w:val="0093002C"/>
    <w:rsid w:val="009300DC"/>
    <w:rsid w:val="009300F2"/>
    <w:rsid w:val="00930130"/>
    <w:rsid w:val="009301C3"/>
    <w:rsid w:val="0093031B"/>
    <w:rsid w:val="0093050E"/>
    <w:rsid w:val="00930948"/>
    <w:rsid w:val="009309C4"/>
    <w:rsid w:val="00930B41"/>
    <w:rsid w:val="00930BB3"/>
    <w:rsid w:val="00930C4B"/>
    <w:rsid w:val="00930E37"/>
    <w:rsid w:val="00930F66"/>
    <w:rsid w:val="00931249"/>
    <w:rsid w:val="009313F3"/>
    <w:rsid w:val="0093142A"/>
    <w:rsid w:val="0093170D"/>
    <w:rsid w:val="0093180D"/>
    <w:rsid w:val="00931AAE"/>
    <w:rsid w:val="00931AB4"/>
    <w:rsid w:val="00931E57"/>
    <w:rsid w:val="00931F47"/>
    <w:rsid w:val="00932080"/>
    <w:rsid w:val="009321ED"/>
    <w:rsid w:val="00932209"/>
    <w:rsid w:val="00932304"/>
    <w:rsid w:val="009327FE"/>
    <w:rsid w:val="009328C6"/>
    <w:rsid w:val="0093292F"/>
    <w:rsid w:val="00932E9B"/>
    <w:rsid w:val="00932EDF"/>
    <w:rsid w:val="00932F5E"/>
    <w:rsid w:val="00933285"/>
    <w:rsid w:val="009334D9"/>
    <w:rsid w:val="0093353C"/>
    <w:rsid w:val="00933613"/>
    <w:rsid w:val="00933993"/>
    <w:rsid w:val="00933EE1"/>
    <w:rsid w:val="00933F24"/>
    <w:rsid w:val="0093420D"/>
    <w:rsid w:val="0093471F"/>
    <w:rsid w:val="00934740"/>
    <w:rsid w:val="00934D68"/>
    <w:rsid w:val="00934D6F"/>
    <w:rsid w:val="00934E7C"/>
    <w:rsid w:val="00934F4B"/>
    <w:rsid w:val="009350E8"/>
    <w:rsid w:val="00935224"/>
    <w:rsid w:val="009355F7"/>
    <w:rsid w:val="00935627"/>
    <w:rsid w:val="009358AB"/>
    <w:rsid w:val="00935D2E"/>
    <w:rsid w:val="00936052"/>
    <w:rsid w:val="00936058"/>
    <w:rsid w:val="0093610F"/>
    <w:rsid w:val="00936283"/>
    <w:rsid w:val="00936308"/>
    <w:rsid w:val="009363DC"/>
    <w:rsid w:val="0093694C"/>
    <w:rsid w:val="00936A30"/>
    <w:rsid w:val="00936C59"/>
    <w:rsid w:val="00936FE0"/>
    <w:rsid w:val="00937000"/>
    <w:rsid w:val="009370CF"/>
    <w:rsid w:val="009372D4"/>
    <w:rsid w:val="00937514"/>
    <w:rsid w:val="00937577"/>
    <w:rsid w:val="009375D3"/>
    <w:rsid w:val="00937837"/>
    <w:rsid w:val="00937B66"/>
    <w:rsid w:val="00937E17"/>
    <w:rsid w:val="00937E4B"/>
    <w:rsid w:val="00937E77"/>
    <w:rsid w:val="00937F11"/>
    <w:rsid w:val="00937F57"/>
    <w:rsid w:val="0094018A"/>
    <w:rsid w:val="009405E3"/>
    <w:rsid w:val="00940716"/>
    <w:rsid w:val="00940746"/>
    <w:rsid w:val="00940942"/>
    <w:rsid w:val="00940EA6"/>
    <w:rsid w:val="00940FCC"/>
    <w:rsid w:val="00941022"/>
    <w:rsid w:val="00941151"/>
    <w:rsid w:val="0094129C"/>
    <w:rsid w:val="00941681"/>
    <w:rsid w:val="009418E3"/>
    <w:rsid w:val="00941A62"/>
    <w:rsid w:val="00941AFC"/>
    <w:rsid w:val="00941C0A"/>
    <w:rsid w:val="00941D5A"/>
    <w:rsid w:val="00941DEC"/>
    <w:rsid w:val="00941FF9"/>
    <w:rsid w:val="00942374"/>
    <w:rsid w:val="009423CD"/>
    <w:rsid w:val="009428EF"/>
    <w:rsid w:val="00942B5D"/>
    <w:rsid w:val="00942D63"/>
    <w:rsid w:val="00942E13"/>
    <w:rsid w:val="00942E50"/>
    <w:rsid w:val="009431F6"/>
    <w:rsid w:val="009434CC"/>
    <w:rsid w:val="00943954"/>
    <w:rsid w:val="00943C07"/>
    <w:rsid w:val="00943CD8"/>
    <w:rsid w:val="00943E67"/>
    <w:rsid w:val="009440BE"/>
    <w:rsid w:val="009440CC"/>
    <w:rsid w:val="009443F4"/>
    <w:rsid w:val="009444CE"/>
    <w:rsid w:val="009444FD"/>
    <w:rsid w:val="0094450E"/>
    <w:rsid w:val="00944583"/>
    <w:rsid w:val="00944710"/>
    <w:rsid w:val="009447A9"/>
    <w:rsid w:val="009447FC"/>
    <w:rsid w:val="00944833"/>
    <w:rsid w:val="00944AB8"/>
    <w:rsid w:val="00944C9B"/>
    <w:rsid w:val="00944FBF"/>
    <w:rsid w:val="009451CF"/>
    <w:rsid w:val="0094549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DBE"/>
    <w:rsid w:val="009500DE"/>
    <w:rsid w:val="00950317"/>
    <w:rsid w:val="00950594"/>
    <w:rsid w:val="00950677"/>
    <w:rsid w:val="009507CE"/>
    <w:rsid w:val="0095086E"/>
    <w:rsid w:val="00950B2E"/>
    <w:rsid w:val="00950C3F"/>
    <w:rsid w:val="00950DB5"/>
    <w:rsid w:val="00950E53"/>
    <w:rsid w:val="00950FBA"/>
    <w:rsid w:val="0095120C"/>
    <w:rsid w:val="00951239"/>
    <w:rsid w:val="00951260"/>
    <w:rsid w:val="00951473"/>
    <w:rsid w:val="0095171E"/>
    <w:rsid w:val="0095174E"/>
    <w:rsid w:val="009518D4"/>
    <w:rsid w:val="009518DE"/>
    <w:rsid w:val="00951B68"/>
    <w:rsid w:val="00951EDA"/>
    <w:rsid w:val="00952206"/>
    <w:rsid w:val="00952355"/>
    <w:rsid w:val="009523D2"/>
    <w:rsid w:val="0095287E"/>
    <w:rsid w:val="009529B2"/>
    <w:rsid w:val="00953065"/>
    <w:rsid w:val="009533B4"/>
    <w:rsid w:val="0095381E"/>
    <w:rsid w:val="00953CAF"/>
    <w:rsid w:val="00953D64"/>
    <w:rsid w:val="00953DAE"/>
    <w:rsid w:val="00953DB6"/>
    <w:rsid w:val="0095427C"/>
    <w:rsid w:val="00954441"/>
    <w:rsid w:val="0095462F"/>
    <w:rsid w:val="0095472C"/>
    <w:rsid w:val="009548C4"/>
    <w:rsid w:val="00954907"/>
    <w:rsid w:val="0095498C"/>
    <w:rsid w:val="00954B9D"/>
    <w:rsid w:val="00954BA9"/>
    <w:rsid w:val="00954CC6"/>
    <w:rsid w:val="00954DA8"/>
    <w:rsid w:val="00954F61"/>
    <w:rsid w:val="00955147"/>
    <w:rsid w:val="00955481"/>
    <w:rsid w:val="009555C5"/>
    <w:rsid w:val="0095572F"/>
    <w:rsid w:val="00955737"/>
    <w:rsid w:val="009559E9"/>
    <w:rsid w:val="009559F1"/>
    <w:rsid w:val="00955A4A"/>
    <w:rsid w:val="00955B29"/>
    <w:rsid w:val="00955C19"/>
    <w:rsid w:val="00955E42"/>
    <w:rsid w:val="00956044"/>
    <w:rsid w:val="0095632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6DF"/>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F98"/>
    <w:rsid w:val="009610B8"/>
    <w:rsid w:val="009611B1"/>
    <w:rsid w:val="00961202"/>
    <w:rsid w:val="00961408"/>
    <w:rsid w:val="009614D3"/>
    <w:rsid w:val="009614FB"/>
    <w:rsid w:val="009619DA"/>
    <w:rsid w:val="00961AE3"/>
    <w:rsid w:val="00961B82"/>
    <w:rsid w:val="00961D5A"/>
    <w:rsid w:val="00961F2C"/>
    <w:rsid w:val="00962146"/>
    <w:rsid w:val="0096226A"/>
    <w:rsid w:val="00962514"/>
    <w:rsid w:val="00962A94"/>
    <w:rsid w:val="00962B46"/>
    <w:rsid w:val="00962B8B"/>
    <w:rsid w:val="00962D86"/>
    <w:rsid w:val="00962F6E"/>
    <w:rsid w:val="00962FD4"/>
    <w:rsid w:val="00963239"/>
    <w:rsid w:val="00963263"/>
    <w:rsid w:val="009632D1"/>
    <w:rsid w:val="0096342E"/>
    <w:rsid w:val="00963450"/>
    <w:rsid w:val="009636E3"/>
    <w:rsid w:val="00963704"/>
    <w:rsid w:val="009639BF"/>
    <w:rsid w:val="00963A14"/>
    <w:rsid w:val="00963B46"/>
    <w:rsid w:val="00963BFD"/>
    <w:rsid w:val="00963FBC"/>
    <w:rsid w:val="00964057"/>
    <w:rsid w:val="00964078"/>
    <w:rsid w:val="009640E2"/>
    <w:rsid w:val="00964339"/>
    <w:rsid w:val="00964481"/>
    <w:rsid w:val="009645B2"/>
    <w:rsid w:val="00964BD6"/>
    <w:rsid w:val="00964C8E"/>
    <w:rsid w:val="00964DA9"/>
    <w:rsid w:val="00964DF9"/>
    <w:rsid w:val="00964EFA"/>
    <w:rsid w:val="00964FD9"/>
    <w:rsid w:val="00964FED"/>
    <w:rsid w:val="0096515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D9"/>
    <w:rsid w:val="00967AFF"/>
    <w:rsid w:val="00967CBE"/>
    <w:rsid w:val="00967D80"/>
    <w:rsid w:val="00967E27"/>
    <w:rsid w:val="00967EC5"/>
    <w:rsid w:val="0097000F"/>
    <w:rsid w:val="0097004D"/>
    <w:rsid w:val="009700DA"/>
    <w:rsid w:val="00970116"/>
    <w:rsid w:val="009701BD"/>
    <w:rsid w:val="0097044A"/>
    <w:rsid w:val="009704FE"/>
    <w:rsid w:val="009705F2"/>
    <w:rsid w:val="00970623"/>
    <w:rsid w:val="00970699"/>
    <w:rsid w:val="00970996"/>
    <w:rsid w:val="00970AF6"/>
    <w:rsid w:val="00970E3E"/>
    <w:rsid w:val="00970E40"/>
    <w:rsid w:val="00971305"/>
    <w:rsid w:val="0097159A"/>
    <w:rsid w:val="0097170B"/>
    <w:rsid w:val="00971B33"/>
    <w:rsid w:val="00971E36"/>
    <w:rsid w:val="00972016"/>
    <w:rsid w:val="0097204E"/>
    <w:rsid w:val="0097211A"/>
    <w:rsid w:val="00972354"/>
    <w:rsid w:val="009726B4"/>
    <w:rsid w:val="009726BA"/>
    <w:rsid w:val="009728BF"/>
    <w:rsid w:val="00972981"/>
    <w:rsid w:val="00972AA9"/>
    <w:rsid w:val="00972D0A"/>
    <w:rsid w:val="00972D50"/>
    <w:rsid w:val="00972EC1"/>
    <w:rsid w:val="0097327C"/>
    <w:rsid w:val="009734C5"/>
    <w:rsid w:val="009737BC"/>
    <w:rsid w:val="0097390B"/>
    <w:rsid w:val="00973AA9"/>
    <w:rsid w:val="00973BA5"/>
    <w:rsid w:val="00973BC7"/>
    <w:rsid w:val="00973C6F"/>
    <w:rsid w:val="00974346"/>
    <w:rsid w:val="0097453A"/>
    <w:rsid w:val="00974937"/>
    <w:rsid w:val="00974ABE"/>
    <w:rsid w:val="00974DB7"/>
    <w:rsid w:val="00974DD2"/>
    <w:rsid w:val="00974F03"/>
    <w:rsid w:val="00974F91"/>
    <w:rsid w:val="00975086"/>
    <w:rsid w:val="0097518E"/>
    <w:rsid w:val="00975282"/>
    <w:rsid w:val="0097579F"/>
    <w:rsid w:val="0097589C"/>
    <w:rsid w:val="00975D40"/>
    <w:rsid w:val="00975F06"/>
    <w:rsid w:val="00975F07"/>
    <w:rsid w:val="00975F39"/>
    <w:rsid w:val="00975FF3"/>
    <w:rsid w:val="009763BB"/>
    <w:rsid w:val="009769D8"/>
    <w:rsid w:val="00976A52"/>
    <w:rsid w:val="00977124"/>
    <w:rsid w:val="009771F4"/>
    <w:rsid w:val="009774E3"/>
    <w:rsid w:val="00977672"/>
    <w:rsid w:val="009778A8"/>
    <w:rsid w:val="009778D7"/>
    <w:rsid w:val="009778D9"/>
    <w:rsid w:val="00977901"/>
    <w:rsid w:val="00977C95"/>
    <w:rsid w:val="00977DB1"/>
    <w:rsid w:val="00977EAA"/>
    <w:rsid w:val="00977EEB"/>
    <w:rsid w:val="009800CE"/>
    <w:rsid w:val="009803E7"/>
    <w:rsid w:val="00980426"/>
    <w:rsid w:val="00980428"/>
    <w:rsid w:val="00980533"/>
    <w:rsid w:val="00980571"/>
    <w:rsid w:val="0098066F"/>
    <w:rsid w:val="00980922"/>
    <w:rsid w:val="00980B3B"/>
    <w:rsid w:val="00980BE2"/>
    <w:rsid w:val="0098119E"/>
    <w:rsid w:val="00981452"/>
    <w:rsid w:val="009817C4"/>
    <w:rsid w:val="00982218"/>
    <w:rsid w:val="009823B2"/>
    <w:rsid w:val="009823EE"/>
    <w:rsid w:val="0098244F"/>
    <w:rsid w:val="009826AC"/>
    <w:rsid w:val="00982733"/>
    <w:rsid w:val="009827C8"/>
    <w:rsid w:val="009827EA"/>
    <w:rsid w:val="00982870"/>
    <w:rsid w:val="00982A35"/>
    <w:rsid w:val="00982D8A"/>
    <w:rsid w:val="00982DF2"/>
    <w:rsid w:val="00982F56"/>
    <w:rsid w:val="009830BC"/>
    <w:rsid w:val="00983503"/>
    <w:rsid w:val="0098357E"/>
    <w:rsid w:val="009835C2"/>
    <w:rsid w:val="0098388D"/>
    <w:rsid w:val="00983A03"/>
    <w:rsid w:val="00983B9B"/>
    <w:rsid w:val="00983F63"/>
    <w:rsid w:val="00983F8F"/>
    <w:rsid w:val="00984050"/>
    <w:rsid w:val="009842E5"/>
    <w:rsid w:val="009846B4"/>
    <w:rsid w:val="00984886"/>
    <w:rsid w:val="00984A52"/>
    <w:rsid w:val="009850BD"/>
    <w:rsid w:val="0098523C"/>
    <w:rsid w:val="00985561"/>
    <w:rsid w:val="009856B7"/>
    <w:rsid w:val="009856E1"/>
    <w:rsid w:val="009857A4"/>
    <w:rsid w:val="00985912"/>
    <w:rsid w:val="00985944"/>
    <w:rsid w:val="009859A8"/>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4EE"/>
    <w:rsid w:val="009874F4"/>
    <w:rsid w:val="0098761E"/>
    <w:rsid w:val="00987757"/>
    <w:rsid w:val="00987A07"/>
    <w:rsid w:val="00987A84"/>
    <w:rsid w:val="00987ACA"/>
    <w:rsid w:val="00987BB0"/>
    <w:rsid w:val="00987C45"/>
    <w:rsid w:val="00987C53"/>
    <w:rsid w:val="00987DA9"/>
    <w:rsid w:val="00987FEF"/>
    <w:rsid w:val="0099013E"/>
    <w:rsid w:val="0099046A"/>
    <w:rsid w:val="00990545"/>
    <w:rsid w:val="0099091B"/>
    <w:rsid w:val="00990C13"/>
    <w:rsid w:val="00990C28"/>
    <w:rsid w:val="00990CDE"/>
    <w:rsid w:val="00990EA6"/>
    <w:rsid w:val="00990F6E"/>
    <w:rsid w:val="0099102A"/>
    <w:rsid w:val="0099120D"/>
    <w:rsid w:val="009912DF"/>
    <w:rsid w:val="0099140E"/>
    <w:rsid w:val="0099168D"/>
    <w:rsid w:val="009916D6"/>
    <w:rsid w:val="009916EB"/>
    <w:rsid w:val="00991958"/>
    <w:rsid w:val="00991A0D"/>
    <w:rsid w:val="00991ADE"/>
    <w:rsid w:val="00991ECE"/>
    <w:rsid w:val="00991FCC"/>
    <w:rsid w:val="009922E2"/>
    <w:rsid w:val="009922F5"/>
    <w:rsid w:val="009923F0"/>
    <w:rsid w:val="009925C7"/>
    <w:rsid w:val="009925F6"/>
    <w:rsid w:val="00992681"/>
    <w:rsid w:val="00992786"/>
    <w:rsid w:val="009927DE"/>
    <w:rsid w:val="00992D38"/>
    <w:rsid w:val="00992EF0"/>
    <w:rsid w:val="009935D3"/>
    <w:rsid w:val="00993735"/>
    <w:rsid w:val="00993848"/>
    <w:rsid w:val="009939B1"/>
    <w:rsid w:val="009939F0"/>
    <w:rsid w:val="00993A3D"/>
    <w:rsid w:val="00993A60"/>
    <w:rsid w:val="00993AD5"/>
    <w:rsid w:val="00993C77"/>
    <w:rsid w:val="00993CC5"/>
    <w:rsid w:val="00993E0B"/>
    <w:rsid w:val="00994019"/>
    <w:rsid w:val="0099482E"/>
    <w:rsid w:val="009948CC"/>
    <w:rsid w:val="009949DC"/>
    <w:rsid w:val="00994A85"/>
    <w:rsid w:val="00994B27"/>
    <w:rsid w:val="00994BA6"/>
    <w:rsid w:val="00994C18"/>
    <w:rsid w:val="00994EE7"/>
    <w:rsid w:val="00994F71"/>
    <w:rsid w:val="00995A70"/>
    <w:rsid w:val="00995BEB"/>
    <w:rsid w:val="00995D28"/>
    <w:rsid w:val="00995E3B"/>
    <w:rsid w:val="00995F04"/>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A0"/>
    <w:rsid w:val="009A000E"/>
    <w:rsid w:val="009A007A"/>
    <w:rsid w:val="009A008B"/>
    <w:rsid w:val="009A0455"/>
    <w:rsid w:val="009A07BB"/>
    <w:rsid w:val="009A08C7"/>
    <w:rsid w:val="009A08CD"/>
    <w:rsid w:val="009A0D2F"/>
    <w:rsid w:val="009A0D31"/>
    <w:rsid w:val="009A0FBD"/>
    <w:rsid w:val="009A1162"/>
    <w:rsid w:val="009A11E9"/>
    <w:rsid w:val="009A1283"/>
    <w:rsid w:val="009A129A"/>
    <w:rsid w:val="009A12FB"/>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E56"/>
    <w:rsid w:val="009A3537"/>
    <w:rsid w:val="009A35A1"/>
    <w:rsid w:val="009A3940"/>
    <w:rsid w:val="009A3A72"/>
    <w:rsid w:val="009A3B60"/>
    <w:rsid w:val="009A3BAE"/>
    <w:rsid w:val="009A3C45"/>
    <w:rsid w:val="009A3D4F"/>
    <w:rsid w:val="009A3F93"/>
    <w:rsid w:val="009A4004"/>
    <w:rsid w:val="009A40AE"/>
    <w:rsid w:val="009A43B2"/>
    <w:rsid w:val="009A4428"/>
    <w:rsid w:val="009A4A11"/>
    <w:rsid w:val="009A4B19"/>
    <w:rsid w:val="009A5432"/>
    <w:rsid w:val="009A5492"/>
    <w:rsid w:val="009A54E0"/>
    <w:rsid w:val="009A55E9"/>
    <w:rsid w:val="009A5673"/>
    <w:rsid w:val="009A58CB"/>
    <w:rsid w:val="009A58D4"/>
    <w:rsid w:val="009A5BC6"/>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C4C"/>
    <w:rsid w:val="009B0C71"/>
    <w:rsid w:val="009B0C7C"/>
    <w:rsid w:val="009B0DC6"/>
    <w:rsid w:val="009B1116"/>
    <w:rsid w:val="009B13B9"/>
    <w:rsid w:val="009B1470"/>
    <w:rsid w:val="009B167B"/>
    <w:rsid w:val="009B176C"/>
    <w:rsid w:val="009B183A"/>
    <w:rsid w:val="009B187B"/>
    <w:rsid w:val="009B1940"/>
    <w:rsid w:val="009B1A54"/>
    <w:rsid w:val="009B1ACF"/>
    <w:rsid w:val="009B1DF6"/>
    <w:rsid w:val="009B1E30"/>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A8A"/>
    <w:rsid w:val="009B45BB"/>
    <w:rsid w:val="009B464E"/>
    <w:rsid w:val="009B4BD8"/>
    <w:rsid w:val="009B4BE4"/>
    <w:rsid w:val="009B4CCC"/>
    <w:rsid w:val="009B5392"/>
    <w:rsid w:val="009B5434"/>
    <w:rsid w:val="009B554B"/>
    <w:rsid w:val="009B5975"/>
    <w:rsid w:val="009B5A9E"/>
    <w:rsid w:val="009B5BC6"/>
    <w:rsid w:val="009B657C"/>
    <w:rsid w:val="009B66D3"/>
    <w:rsid w:val="009B6B48"/>
    <w:rsid w:val="009B6C6A"/>
    <w:rsid w:val="009B6D8A"/>
    <w:rsid w:val="009B7047"/>
    <w:rsid w:val="009B70AD"/>
    <w:rsid w:val="009B70B0"/>
    <w:rsid w:val="009B70EC"/>
    <w:rsid w:val="009B73DE"/>
    <w:rsid w:val="009B7540"/>
    <w:rsid w:val="009B7786"/>
    <w:rsid w:val="009B79B5"/>
    <w:rsid w:val="009B79DB"/>
    <w:rsid w:val="009B7C99"/>
    <w:rsid w:val="009B7DEE"/>
    <w:rsid w:val="009B7E7B"/>
    <w:rsid w:val="009B7F57"/>
    <w:rsid w:val="009C0041"/>
    <w:rsid w:val="009C0086"/>
    <w:rsid w:val="009C049F"/>
    <w:rsid w:val="009C059C"/>
    <w:rsid w:val="009C08BC"/>
    <w:rsid w:val="009C093A"/>
    <w:rsid w:val="009C0D63"/>
    <w:rsid w:val="009C1088"/>
    <w:rsid w:val="009C10E2"/>
    <w:rsid w:val="009C15C2"/>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BD3"/>
    <w:rsid w:val="009C2E5E"/>
    <w:rsid w:val="009C2EF6"/>
    <w:rsid w:val="009C2FA0"/>
    <w:rsid w:val="009C2FB2"/>
    <w:rsid w:val="009C3032"/>
    <w:rsid w:val="009C3246"/>
    <w:rsid w:val="009C3698"/>
    <w:rsid w:val="009C374C"/>
    <w:rsid w:val="009C37E9"/>
    <w:rsid w:val="009C3BAB"/>
    <w:rsid w:val="009C3FA6"/>
    <w:rsid w:val="009C4001"/>
    <w:rsid w:val="009C44AC"/>
    <w:rsid w:val="009C459D"/>
    <w:rsid w:val="009C4833"/>
    <w:rsid w:val="009C4860"/>
    <w:rsid w:val="009C4958"/>
    <w:rsid w:val="009C4AEF"/>
    <w:rsid w:val="009C4B4E"/>
    <w:rsid w:val="009C4D2A"/>
    <w:rsid w:val="009C4EB5"/>
    <w:rsid w:val="009C4EDA"/>
    <w:rsid w:val="009C4F0B"/>
    <w:rsid w:val="009C515B"/>
    <w:rsid w:val="009C53FC"/>
    <w:rsid w:val="009C57BE"/>
    <w:rsid w:val="009C59F5"/>
    <w:rsid w:val="009C5CE7"/>
    <w:rsid w:val="009C60EA"/>
    <w:rsid w:val="009C61B5"/>
    <w:rsid w:val="009C62D4"/>
    <w:rsid w:val="009C65DE"/>
    <w:rsid w:val="009C69CD"/>
    <w:rsid w:val="009C6B23"/>
    <w:rsid w:val="009C6BEE"/>
    <w:rsid w:val="009C6CB8"/>
    <w:rsid w:val="009C6D3E"/>
    <w:rsid w:val="009C6F4B"/>
    <w:rsid w:val="009C70C9"/>
    <w:rsid w:val="009C70E9"/>
    <w:rsid w:val="009C713A"/>
    <w:rsid w:val="009C713B"/>
    <w:rsid w:val="009C73A4"/>
    <w:rsid w:val="009C7960"/>
    <w:rsid w:val="009C79E6"/>
    <w:rsid w:val="009C7E21"/>
    <w:rsid w:val="009C7E62"/>
    <w:rsid w:val="009C7EB8"/>
    <w:rsid w:val="009D0171"/>
    <w:rsid w:val="009D01FA"/>
    <w:rsid w:val="009D0255"/>
    <w:rsid w:val="009D05BE"/>
    <w:rsid w:val="009D06BE"/>
    <w:rsid w:val="009D07CA"/>
    <w:rsid w:val="009D080D"/>
    <w:rsid w:val="009D08D2"/>
    <w:rsid w:val="009D0981"/>
    <w:rsid w:val="009D0992"/>
    <w:rsid w:val="009D09E3"/>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86E"/>
    <w:rsid w:val="009D39D1"/>
    <w:rsid w:val="009D3BC9"/>
    <w:rsid w:val="009D4049"/>
    <w:rsid w:val="009D429F"/>
    <w:rsid w:val="009D4616"/>
    <w:rsid w:val="009D4650"/>
    <w:rsid w:val="009D46B1"/>
    <w:rsid w:val="009D4846"/>
    <w:rsid w:val="009D4918"/>
    <w:rsid w:val="009D492F"/>
    <w:rsid w:val="009D4D84"/>
    <w:rsid w:val="009D4E11"/>
    <w:rsid w:val="009D4E31"/>
    <w:rsid w:val="009D4ED3"/>
    <w:rsid w:val="009D5081"/>
    <w:rsid w:val="009D5140"/>
    <w:rsid w:val="009D53F3"/>
    <w:rsid w:val="009D5572"/>
    <w:rsid w:val="009D5787"/>
    <w:rsid w:val="009D588F"/>
    <w:rsid w:val="009D5937"/>
    <w:rsid w:val="009D59C0"/>
    <w:rsid w:val="009D5B38"/>
    <w:rsid w:val="009D5B3D"/>
    <w:rsid w:val="009D5CF1"/>
    <w:rsid w:val="009D6474"/>
    <w:rsid w:val="009D6849"/>
    <w:rsid w:val="009D684E"/>
    <w:rsid w:val="009D68B4"/>
    <w:rsid w:val="009D6A1E"/>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99A"/>
    <w:rsid w:val="009E09A1"/>
    <w:rsid w:val="009E0A8B"/>
    <w:rsid w:val="009E0B54"/>
    <w:rsid w:val="009E0D05"/>
    <w:rsid w:val="009E0DDE"/>
    <w:rsid w:val="009E0E98"/>
    <w:rsid w:val="009E0FC3"/>
    <w:rsid w:val="009E1034"/>
    <w:rsid w:val="009E1081"/>
    <w:rsid w:val="009E112B"/>
    <w:rsid w:val="009E117A"/>
    <w:rsid w:val="009E14E4"/>
    <w:rsid w:val="009E17CE"/>
    <w:rsid w:val="009E1B3E"/>
    <w:rsid w:val="009E203D"/>
    <w:rsid w:val="009E20DF"/>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900"/>
    <w:rsid w:val="009F09D9"/>
    <w:rsid w:val="009F0BE2"/>
    <w:rsid w:val="009F0C66"/>
    <w:rsid w:val="009F0C88"/>
    <w:rsid w:val="009F0DF2"/>
    <w:rsid w:val="009F0FF2"/>
    <w:rsid w:val="009F101E"/>
    <w:rsid w:val="009F1306"/>
    <w:rsid w:val="009F15D1"/>
    <w:rsid w:val="009F1685"/>
    <w:rsid w:val="009F173D"/>
    <w:rsid w:val="009F197F"/>
    <w:rsid w:val="009F1AFF"/>
    <w:rsid w:val="009F1B0A"/>
    <w:rsid w:val="009F1E05"/>
    <w:rsid w:val="009F217A"/>
    <w:rsid w:val="009F21DB"/>
    <w:rsid w:val="009F2830"/>
    <w:rsid w:val="009F296C"/>
    <w:rsid w:val="009F2981"/>
    <w:rsid w:val="009F2ABC"/>
    <w:rsid w:val="009F2AC1"/>
    <w:rsid w:val="009F2DCE"/>
    <w:rsid w:val="009F2F94"/>
    <w:rsid w:val="009F30FB"/>
    <w:rsid w:val="009F34FB"/>
    <w:rsid w:val="009F36D0"/>
    <w:rsid w:val="009F37EB"/>
    <w:rsid w:val="009F3A5E"/>
    <w:rsid w:val="009F3B54"/>
    <w:rsid w:val="009F3CC8"/>
    <w:rsid w:val="009F44AE"/>
    <w:rsid w:val="009F4820"/>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655D"/>
    <w:rsid w:val="009F6BEF"/>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95"/>
    <w:rsid w:val="009F7F57"/>
    <w:rsid w:val="00A0018F"/>
    <w:rsid w:val="00A0063F"/>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A1C"/>
    <w:rsid w:val="00A01AF0"/>
    <w:rsid w:val="00A01C62"/>
    <w:rsid w:val="00A01D82"/>
    <w:rsid w:val="00A01E0B"/>
    <w:rsid w:val="00A01EEC"/>
    <w:rsid w:val="00A01FD5"/>
    <w:rsid w:val="00A02224"/>
    <w:rsid w:val="00A0244F"/>
    <w:rsid w:val="00A02457"/>
    <w:rsid w:val="00A024B2"/>
    <w:rsid w:val="00A0252F"/>
    <w:rsid w:val="00A02687"/>
    <w:rsid w:val="00A02722"/>
    <w:rsid w:val="00A0275A"/>
    <w:rsid w:val="00A027C3"/>
    <w:rsid w:val="00A027CF"/>
    <w:rsid w:val="00A0297C"/>
    <w:rsid w:val="00A02B02"/>
    <w:rsid w:val="00A02C8B"/>
    <w:rsid w:val="00A02D96"/>
    <w:rsid w:val="00A02FB2"/>
    <w:rsid w:val="00A030C4"/>
    <w:rsid w:val="00A03291"/>
    <w:rsid w:val="00A03A4A"/>
    <w:rsid w:val="00A03A87"/>
    <w:rsid w:val="00A03AF5"/>
    <w:rsid w:val="00A03DD6"/>
    <w:rsid w:val="00A03E42"/>
    <w:rsid w:val="00A04058"/>
    <w:rsid w:val="00A042D0"/>
    <w:rsid w:val="00A0451E"/>
    <w:rsid w:val="00A04528"/>
    <w:rsid w:val="00A0456F"/>
    <w:rsid w:val="00A04749"/>
    <w:rsid w:val="00A0476A"/>
    <w:rsid w:val="00A04AE4"/>
    <w:rsid w:val="00A04CA1"/>
    <w:rsid w:val="00A04CD1"/>
    <w:rsid w:val="00A04CF0"/>
    <w:rsid w:val="00A053FE"/>
    <w:rsid w:val="00A05481"/>
    <w:rsid w:val="00A0567F"/>
    <w:rsid w:val="00A05BCC"/>
    <w:rsid w:val="00A05C68"/>
    <w:rsid w:val="00A05D30"/>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F19"/>
    <w:rsid w:val="00A07094"/>
    <w:rsid w:val="00A075DB"/>
    <w:rsid w:val="00A075F1"/>
    <w:rsid w:val="00A0769F"/>
    <w:rsid w:val="00A077B0"/>
    <w:rsid w:val="00A078A1"/>
    <w:rsid w:val="00A07902"/>
    <w:rsid w:val="00A07B4A"/>
    <w:rsid w:val="00A07F47"/>
    <w:rsid w:val="00A101A3"/>
    <w:rsid w:val="00A103D2"/>
    <w:rsid w:val="00A1048C"/>
    <w:rsid w:val="00A104D7"/>
    <w:rsid w:val="00A1066A"/>
    <w:rsid w:val="00A1086E"/>
    <w:rsid w:val="00A10929"/>
    <w:rsid w:val="00A10C83"/>
    <w:rsid w:val="00A10EA1"/>
    <w:rsid w:val="00A10EFF"/>
    <w:rsid w:val="00A110C8"/>
    <w:rsid w:val="00A11350"/>
    <w:rsid w:val="00A114C2"/>
    <w:rsid w:val="00A117A0"/>
    <w:rsid w:val="00A11844"/>
    <w:rsid w:val="00A11EA2"/>
    <w:rsid w:val="00A11F01"/>
    <w:rsid w:val="00A11FF6"/>
    <w:rsid w:val="00A12107"/>
    <w:rsid w:val="00A1231E"/>
    <w:rsid w:val="00A1244F"/>
    <w:rsid w:val="00A1249C"/>
    <w:rsid w:val="00A124D0"/>
    <w:rsid w:val="00A12607"/>
    <w:rsid w:val="00A12656"/>
    <w:rsid w:val="00A12735"/>
    <w:rsid w:val="00A12852"/>
    <w:rsid w:val="00A129F4"/>
    <w:rsid w:val="00A12D5C"/>
    <w:rsid w:val="00A12DAA"/>
    <w:rsid w:val="00A13158"/>
    <w:rsid w:val="00A131C8"/>
    <w:rsid w:val="00A1320B"/>
    <w:rsid w:val="00A1323A"/>
    <w:rsid w:val="00A13302"/>
    <w:rsid w:val="00A133EA"/>
    <w:rsid w:val="00A13875"/>
    <w:rsid w:val="00A13B4A"/>
    <w:rsid w:val="00A13C04"/>
    <w:rsid w:val="00A13D5C"/>
    <w:rsid w:val="00A13DEC"/>
    <w:rsid w:val="00A13F6B"/>
    <w:rsid w:val="00A14106"/>
    <w:rsid w:val="00A142AB"/>
    <w:rsid w:val="00A142CE"/>
    <w:rsid w:val="00A1433E"/>
    <w:rsid w:val="00A143D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A3"/>
    <w:rsid w:val="00A173B6"/>
    <w:rsid w:val="00A1743B"/>
    <w:rsid w:val="00A176A4"/>
    <w:rsid w:val="00A17748"/>
    <w:rsid w:val="00A1784F"/>
    <w:rsid w:val="00A17C24"/>
    <w:rsid w:val="00A17E43"/>
    <w:rsid w:val="00A17FEF"/>
    <w:rsid w:val="00A2000E"/>
    <w:rsid w:val="00A203BF"/>
    <w:rsid w:val="00A20686"/>
    <w:rsid w:val="00A20767"/>
    <w:rsid w:val="00A20858"/>
    <w:rsid w:val="00A20BE9"/>
    <w:rsid w:val="00A20C46"/>
    <w:rsid w:val="00A20CF7"/>
    <w:rsid w:val="00A20D21"/>
    <w:rsid w:val="00A20E03"/>
    <w:rsid w:val="00A20FAF"/>
    <w:rsid w:val="00A21422"/>
    <w:rsid w:val="00A21427"/>
    <w:rsid w:val="00A2149E"/>
    <w:rsid w:val="00A216AA"/>
    <w:rsid w:val="00A21952"/>
    <w:rsid w:val="00A2196F"/>
    <w:rsid w:val="00A21AEA"/>
    <w:rsid w:val="00A21AF5"/>
    <w:rsid w:val="00A21AF6"/>
    <w:rsid w:val="00A21C0F"/>
    <w:rsid w:val="00A21FEC"/>
    <w:rsid w:val="00A223E1"/>
    <w:rsid w:val="00A22411"/>
    <w:rsid w:val="00A22412"/>
    <w:rsid w:val="00A22748"/>
    <w:rsid w:val="00A22922"/>
    <w:rsid w:val="00A229B2"/>
    <w:rsid w:val="00A229D8"/>
    <w:rsid w:val="00A22C4A"/>
    <w:rsid w:val="00A22C88"/>
    <w:rsid w:val="00A23297"/>
    <w:rsid w:val="00A2334C"/>
    <w:rsid w:val="00A234D4"/>
    <w:rsid w:val="00A23775"/>
    <w:rsid w:val="00A2382F"/>
    <w:rsid w:val="00A23883"/>
    <w:rsid w:val="00A23A20"/>
    <w:rsid w:val="00A23C25"/>
    <w:rsid w:val="00A23F3C"/>
    <w:rsid w:val="00A23FA1"/>
    <w:rsid w:val="00A24233"/>
    <w:rsid w:val="00A24280"/>
    <w:rsid w:val="00A2431C"/>
    <w:rsid w:val="00A24333"/>
    <w:rsid w:val="00A2460F"/>
    <w:rsid w:val="00A2485B"/>
    <w:rsid w:val="00A24976"/>
    <w:rsid w:val="00A24AA0"/>
    <w:rsid w:val="00A24AA8"/>
    <w:rsid w:val="00A24C8A"/>
    <w:rsid w:val="00A24CB8"/>
    <w:rsid w:val="00A24D37"/>
    <w:rsid w:val="00A25003"/>
    <w:rsid w:val="00A252E2"/>
    <w:rsid w:val="00A255B6"/>
    <w:rsid w:val="00A25736"/>
    <w:rsid w:val="00A25743"/>
    <w:rsid w:val="00A25957"/>
    <w:rsid w:val="00A259DD"/>
    <w:rsid w:val="00A25B6C"/>
    <w:rsid w:val="00A25B95"/>
    <w:rsid w:val="00A26034"/>
    <w:rsid w:val="00A26218"/>
    <w:rsid w:val="00A2648A"/>
    <w:rsid w:val="00A26503"/>
    <w:rsid w:val="00A2657B"/>
    <w:rsid w:val="00A26837"/>
    <w:rsid w:val="00A2696C"/>
    <w:rsid w:val="00A26A41"/>
    <w:rsid w:val="00A26A61"/>
    <w:rsid w:val="00A26CBE"/>
    <w:rsid w:val="00A26FDE"/>
    <w:rsid w:val="00A26FF3"/>
    <w:rsid w:val="00A2700E"/>
    <w:rsid w:val="00A272F6"/>
    <w:rsid w:val="00A27312"/>
    <w:rsid w:val="00A27352"/>
    <w:rsid w:val="00A27791"/>
    <w:rsid w:val="00A277C3"/>
    <w:rsid w:val="00A27803"/>
    <w:rsid w:val="00A27835"/>
    <w:rsid w:val="00A279D1"/>
    <w:rsid w:val="00A27A3F"/>
    <w:rsid w:val="00A27CEF"/>
    <w:rsid w:val="00A3033F"/>
    <w:rsid w:val="00A303A6"/>
    <w:rsid w:val="00A303B4"/>
    <w:rsid w:val="00A303C8"/>
    <w:rsid w:val="00A3048D"/>
    <w:rsid w:val="00A3088F"/>
    <w:rsid w:val="00A30AFA"/>
    <w:rsid w:val="00A30B94"/>
    <w:rsid w:val="00A30D33"/>
    <w:rsid w:val="00A30DA2"/>
    <w:rsid w:val="00A30DC9"/>
    <w:rsid w:val="00A30DCC"/>
    <w:rsid w:val="00A30E5B"/>
    <w:rsid w:val="00A30FD9"/>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AB8"/>
    <w:rsid w:val="00A33B71"/>
    <w:rsid w:val="00A33C38"/>
    <w:rsid w:val="00A33D0C"/>
    <w:rsid w:val="00A33DE4"/>
    <w:rsid w:val="00A33F09"/>
    <w:rsid w:val="00A33F34"/>
    <w:rsid w:val="00A33F88"/>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A80"/>
    <w:rsid w:val="00A36AF8"/>
    <w:rsid w:val="00A3702C"/>
    <w:rsid w:val="00A37315"/>
    <w:rsid w:val="00A37398"/>
    <w:rsid w:val="00A37607"/>
    <w:rsid w:val="00A3761E"/>
    <w:rsid w:val="00A37705"/>
    <w:rsid w:val="00A377B6"/>
    <w:rsid w:val="00A37899"/>
    <w:rsid w:val="00A378CA"/>
    <w:rsid w:val="00A37A84"/>
    <w:rsid w:val="00A37AAF"/>
    <w:rsid w:val="00A37BE3"/>
    <w:rsid w:val="00A37F38"/>
    <w:rsid w:val="00A37FCF"/>
    <w:rsid w:val="00A4003F"/>
    <w:rsid w:val="00A40128"/>
    <w:rsid w:val="00A40172"/>
    <w:rsid w:val="00A40407"/>
    <w:rsid w:val="00A405B8"/>
    <w:rsid w:val="00A4064A"/>
    <w:rsid w:val="00A408B6"/>
    <w:rsid w:val="00A4093A"/>
    <w:rsid w:val="00A409A9"/>
    <w:rsid w:val="00A40E4C"/>
    <w:rsid w:val="00A40FE3"/>
    <w:rsid w:val="00A4117F"/>
    <w:rsid w:val="00A4131E"/>
    <w:rsid w:val="00A4132A"/>
    <w:rsid w:val="00A4132B"/>
    <w:rsid w:val="00A41350"/>
    <w:rsid w:val="00A41439"/>
    <w:rsid w:val="00A414B4"/>
    <w:rsid w:val="00A4164C"/>
    <w:rsid w:val="00A416EA"/>
    <w:rsid w:val="00A41704"/>
    <w:rsid w:val="00A41895"/>
    <w:rsid w:val="00A419E2"/>
    <w:rsid w:val="00A41AD5"/>
    <w:rsid w:val="00A41E8B"/>
    <w:rsid w:val="00A4237A"/>
    <w:rsid w:val="00A42704"/>
    <w:rsid w:val="00A427EA"/>
    <w:rsid w:val="00A4283D"/>
    <w:rsid w:val="00A42AA9"/>
    <w:rsid w:val="00A42D32"/>
    <w:rsid w:val="00A42F2A"/>
    <w:rsid w:val="00A43067"/>
    <w:rsid w:val="00A437E3"/>
    <w:rsid w:val="00A43805"/>
    <w:rsid w:val="00A43864"/>
    <w:rsid w:val="00A438CC"/>
    <w:rsid w:val="00A43A83"/>
    <w:rsid w:val="00A43D82"/>
    <w:rsid w:val="00A43DD1"/>
    <w:rsid w:val="00A440D9"/>
    <w:rsid w:val="00A444CA"/>
    <w:rsid w:val="00A445DD"/>
    <w:rsid w:val="00A448F3"/>
    <w:rsid w:val="00A44E1F"/>
    <w:rsid w:val="00A44E49"/>
    <w:rsid w:val="00A44E72"/>
    <w:rsid w:val="00A45227"/>
    <w:rsid w:val="00A456ED"/>
    <w:rsid w:val="00A458C8"/>
    <w:rsid w:val="00A45C3C"/>
    <w:rsid w:val="00A45C92"/>
    <w:rsid w:val="00A45D4B"/>
    <w:rsid w:val="00A45E80"/>
    <w:rsid w:val="00A45EC9"/>
    <w:rsid w:val="00A45ED4"/>
    <w:rsid w:val="00A45FF1"/>
    <w:rsid w:val="00A460AC"/>
    <w:rsid w:val="00A460D5"/>
    <w:rsid w:val="00A46159"/>
    <w:rsid w:val="00A4623E"/>
    <w:rsid w:val="00A46287"/>
    <w:rsid w:val="00A463C9"/>
    <w:rsid w:val="00A463D4"/>
    <w:rsid w:val="00A46402"/>
    <w:rsid w:val="00A46603"/>
    <w:rsid w:val="00A46717"/>
    <w:rsid w:val="00A467DE"/>
    <w:rsid w:val="00A468AF"/>
    <w:rsid w:val="00A46928"/>
    <w:rsid w:val="00A46B3E"/>
    <w:rsid w:val="00A47140"/>
    <w:rsid w:val="00A472F7"/>
    <w:rsid w:val="00A47381"/>
    <w:rsid w:val="00A47444"/>
    <w:rsid w:val="00A47668"/>
    <w:rsid w:val="00A4796E"/>
    <w:rsid w:val="00A47A89"/>
    <w:rsid w:val="00A47BAE"/>
    <w:rsid w:val="00A47EBC"/>
    <w:rsid w:val="00A47FAF"/>
    <w:rsid w:val="00A50174"/>
    <w:rsid w:val="00A502F1"/>
    <w:rsid w:val="00A5044F"/>
    <w:rsid w:val="00A50494"/>
    <w:rsid w:val="00A50541"/>
    <w:rsid w:val="00A50572"/>
    <w:rsid w:val="00A50604"/>
    <w:rsid w:val="00A507F9"/>
    <w:rsid w:val="00A50855"/>
    <w:rsid w:val="00A508C5"/>
    <w:rsid w:val="00A508F3"/>
    <w:rsid w:val="00A50BA5"/>
    <w:rsid w:val="00A511B3"/>
    <w:rsid w:val="00A51371"/>
    <w:rsid w:val="00A515F1"/>
    <w:rsid w:val="00A51667"/>
    <w:rsid w:val="00A51707"/>
    <w:rsid w:val="00A517CE"/>
    <w:rsid w:val="00A51AFF"/>
    <w:rsid w:val="00A51EA6"/>
    <w:rsid w:val="00A520DC"/>
    <w:rsid w:val="00A521EA"/>
    <w:rsid w:val="00A525EA"/>
    <w:rsid w:val="00A52B36"/>
    <w:rsid w:val="00A52C22"/>
    <w:rsid w:val="00A52D12"/>
    <w:rsid w:val="00A52EA4"/>
    <w:rsid w:val="00A52F92"/>
    <w:rsid w:val="00A52FBD"/>
    <w:rsid w:val="00A53220"/>
    <w:rsid w:val="00A53284"/>
    <w:rsid w:val="00A53289"/>
    <w:rsid w:val="00A533CC"/>
    <w:rsid w:val="00A537CB"/>
    <w:rsid w:val="00A53A79"/>
    <w:rsid w:val="00A53B2D"/>
    <w:rsid w:val="00A53E03"/>
    <w:rsid w:val="00A53E86"/>
    <w:rsid w:val="00A53EB4"/>
    <w:rsid w:val="00A5429A"/>
    <w:rsid w:val="00A546B3"/>
    <w:rsid w:val="00A54779"/>
    <w:rsid w:val="00A54796"/>
    <w:rsid w:val="00A547FD"/>
    <w:rsid w:val="00A54933"/>
    <w:rsid w:val="00A5497F"/>
    <w:rsid w:val="00A54A6E"/>
    <w:rsid w:val="00A54C2B"/>
    <w:rsid w:val="00A54F2D"/>
    <w:rsid w:val="00A54F63"/>
    <w:rsid w:val="00A54F90"/>
    <w:rsid w:val="00A54F99"/>
    <w:rsid w:val="00A5507D"/>
    <w:rsid w:val="00A55127"/>
    <w:rsid w:val="00A55218"/>
    <w:rsid w:val="00A55717"/>
    <w:rsid w:val="00A55751"/>
    <w:rsid w:val="00A55AEB"/>
    <w:rsid w:val="00A55BC5"/>
    <w:rsid w:val="00A55D6D"/>
    <w:rsid w:val="00A55DF9"/>
    <w:rsid w:val="00A56270"/>
    <w:rsid w:val="00A562B7"/>
    <w:rsid w:val="00A5641B"/>
    <w:rsid w:val="00A564B1"/>
    <w:rsid w:val="00A564DB"/>
    <w:rsid w:val="00A56601"/>
    <w:rsid w:val="00A5680C"/>
    <w:rsid w:val="00A56D54"/>
    <w:rsid w:val="00A57076"/>
    <w:rsid w:val="00A5744D"/>
    <w:rsid w:val="00A57784"/>
    <w:rsid w:val="00A57984"/>
    <w:rsid w:val="00A57A9E"/>
    <w:rsid w:val="00A57B8C"/>
    <w:rsid w:val="00A57B92"/>
    <w:rsid w:val="00A57C8C"/>
    <w:rsid w:val="00A57C9B"/>
    <w:rsid w:val="00A57F6B"/>
    <w:rsid w:val="00A600F3"/>
    <w:rsid w:val="00A601B4"/>
    <w:rsid w:val="00A60872"/>
    <w:rsid w:val="00A6087F"/>
    <w:rsid w:val="00A60EB5"/>
    <w:rsid w:val="00A60EC1"/>
    <w:rsid w:val="00A60FA4"/>
    <w:rsid w:val="00A610BC"/>
    <w:rsid w:val="00A611EA"/>
    <w:rsid w:val="00A61385"/>
    <w:rsid w:val="00A613F1"/>
    <w:rsid w:val="00A61406"/>
    <w:rsid w:val="00A61AAE"/>
    <w:rsid w:val="00A61CDA"/>
    <w:rsid w:val="00A62016"/>
    <w:rsid w:val="00A6207F"/>
    <w:rsid w:val="00A6215F"/>
    <w:rsid w:val="00A6229B"/>
    <w:rsid w:val="00A623DB"/>
    <w:rsid w:val="00A62669"/>
    <w:rsid w:val="00A626E3"/>
    <w:rsid w:val="00A627C2"/>
    <w:rsid w:val="00A62BE2"/>
    <w:rsid w:val="00A62C37"/>
    <w:rsid w:val="00A62D62"/>
    <w:rsid w:val="00A630D7"/>
    <w:rsid w:val="00A633DB"/>
    <w:rsid w:val="00A635FA"/>
    <w:rsid w:val="00A63684"/>
    <w:rsid w:val="00A638B3"/>
    <w:rsid w:val="00A63A7D"/>
    <w:rsid w:val="00A63BD8"/>
    <w:rsid w:val="00A63CC6"/>
    <w:rsid w:val="00A63DCE"/>
    <w:rsid w:val="00A646D5"/>
    <w:rsid w:val="00A6474B"/>
    <w:rsid w:val="00A64779"/>
    <w:rsid w:val="00A647CF"/>
    <w:rsid w:val="00A6487F"/>
    <w:rsid w:val="00A648FA"/>
    <w:rsid w:val="00A64965"/>
    <w:rsid w:val="00A64978"/>
    <w:rsid w:val="00A64D33"/>
    <w:rsid w:val="00A64FBB"/>
    <w:rsid w:val="00A650D8"/>
    <w:rsid w:val="00A65771"/>
    <w:rsid w:val="00A657D0"/>
    <w:rsid w:val="00A65C30"/>
    <w:rsid w:val="00A65CBB"/>
    <w:rsid w:val="00A65FCF"/>
    <w:rsid w:val="00A65FED"/>
    <w:rsid w:val="00A667D1"/>
    <w:rsid w:val="00A66906"/>
    <w:rsid w:val="00A66965"/>
    <w:rsid w:val="00A66984"/>
    <w:rsid w:val="00A66B45"/>
    <w:rsid w:val="00A66FA0"/>
    <w:rsid w:val="00A67176"/>
    <w:rsid w:val="00A673C0"/>
    <w:rsid w:val="00A67423"/>
    <w:rsid w:val="00A6777D"/>
    <w:rsid w:val="00A677A2"/>
    <w:rsid w:val="00A67924"/>
    <w:rsid w:val="00A67A49"/>
    <w:rsid w:val="00A67CC0"/>
    <w:rsid w:val="00A67F36"/>
    <w:rsid w:val="00A70010"/>
    <w:rsid w:val="00A7024A"/>
    <w:rsid w:val="00A70483"/>
    <w:rsid w:val="00A704B5"/>
    <w:rsid w:val="00A704DD"/>
    <w:rsid w:val="00A706E2"/>
    <w:rsid w:val="00A70927"/>
    <w:rsid w:val="00A70A05"/>
    <w:rsid w:val="00A70CAC"/>
    <w:rsid w:val="00A70EC8"/>
    <w:rsid w:val="00A71036"/>
    <w:rsid w:val="00A710AC"/>
    <w:rsid w:val="00A711C1"/>
    <w:rsid w:val="00A711C5"/>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DE9"/>
    <w:rsid w:val="00A7616F"/>
    <w:rsid w:val="00A76188"/>
    <w:rsid w:val="00A761D7"/>
    <w:rsid w:val="00A76219"/>
    <w:rsid w:val="00A7629A"/>
    <w:rsid w:val="00A7652D"/>
    <w:rsid w:val="00A76685"/>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9B"/>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457"/>
    <w:rsid w:val="00A865CB"/>
    <w:rsid w:val="00A86790"/>
    <w:rsid w:val="00A868DA"/>
    <w:rsid w:val="00A86C0A"/>
    <w:rsid w:val="00A86CAD"/>
    <w:rsid w:val="00A86CE6"/>
    <w:rsid w:val="00A8709D"/>
    <w:rsid w:val="00A87306"/>
    <w:rsid w:val="00A87652"/>
    <w:rsid w:val="00A87675"/>
    <w:rsid w:val="00A8783A"/>
    <w:rsid w:val="00A878AD"/>
    <w:rsid w:val="00A87A3A"/>
    <w:rsid w:val="00A87A57"/>
    <w:rsid w:val="00A87BF0"/>
    <w:rsid w:val="00A87CF7"/>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3D3"/>
    <w:rsid w:val="00A944E9"/>
    <w:rsid w:val="00A94841"/>
    <w:rsid w:val="00A949FD"/>
    <w:rsid w:val="00A94AE3"/>
    <w:rsid w:val="00A94B17"/>
    <w:rsid w:val="00A94B64"/>
    <w:rsid w:val="00A94C60"/>
    <w:rsid w:val="00A94D01"/>
    <w:rsid w:val="00A94D56"/>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4AB"/>
    <w:rsid w:val="00A975E2"/>
    <w:rsid w:val="00A9791F"/>
    <w:rsid w:val="00A97A1F"/>
    <w:rsid w:val="00A97A61"/>
    <w:rsid w:val="00A97C69"/>
    <w:rsid w:val="00A97FEE"/>
    <w:rsid w:val="00AA0222"/>
    <w:rsid w:val="00AA0ECC"/>
    <w:rsid w:val="00AA0EE2"/>
    <w:rsid w:val="00AA0F49"/>
    <w:rsid w:val="00AA0F7D"/>
    <w:rsid w:val="00AA102C"/>
    <w:rsid w:val="00AA1065"/>
    <w:rsid w:val="00AA120F"/>
    <w:rsid w:val="00AA1559"/>
    <w:rsid w:val="00AA155D"/>
    <w:rsid w:val="00AA15D8"/>
    <w:rsid w:val="00AA1D29"/>
    <w:rsid w:val="00AA1F0B"/>
    <w:rsid w:val="00AA2071"/>
    <w:rsid w:val="00AA26BB"/>
    <w:rsid w:val="00AA276E"/>
    <w:rsid w:val="00AA27BD"/>
    <w:rsid w:val="00AA2911"/>
    <w:rsid w:val="00AA2BB5"/>
    <w:rsid w:val="00AA3123"/>
    <w:rsid w:val="00AA3186"/>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51D0"/>
    <w:rsid w:val="00AA55D1"/>
    <w:rsid w:val="00AA56BF"/>
    <w:rsid w:val="00AA5C6C"/>
    <w:rsid w:val="00AA5F4F"/>
    <w:rsid w:val="00AA630A"/>
    <w:rsid w:val="00AA6322"/>
    <w:rsid w:val="00AA63FB"/>
    <w:rsid w:val="00AA66C5"/>
    <w:rsid w:val="00AA6802"/>
    <w:rsid w:val="00AA6AE2"/>
    <w:rsid w:val="00AA6B81"/>
    <w:rsid w:val="00AA6D1F"/>
    <w:rsid w:val="00AA6D25"/>
    <w:rsid w:val="00AA6DB6"/>
    <w:rsid w:val="00AA6F76"/>
    <w:rsid w:val="00AA702F"/>
    <w:rsid w:val="00AA71AC"/>
    <w:rsid w:val="00AA7652"/>
    <w:rsid w:val="00AA768E"/>
    <w:rsid w:val="00AA77A3"/>
    <w:rsid w:val="00AA7A6E"/>
    <w:rsid w:val="00AA7CD6"/>
    <w:rsid w:val="00AA7F77"/>
    <w:rsid w:val="00AB0190"/>
    <w:rsid w:val="00AB02BE"/>
    <w:rsid w:val="00AB02C2"/>
    <w:rsid w:val="00AB02F2"/>
    <w:rsid w:val="00AB06A6"/>
    <w:rsid w:val="00AB0998"/>
    <w:rsid w:val="00AB0AF6"/>
    <w:rsid w:val="00AB0D4E"/>
    <w:rsid w:val="00AB0E10"/>
    <w:rsid w:val="00AB1052"/>
    <w:rsid w:val="00AB11D8"/>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9E"/>
    <w:rsid w:val="00AB2B72"/>
    <w:rsid w:val="00AB2CC4"/>
    <w:rsid w:val="00AB33B8"/>
    <w:rsid w:val="00AB3826"/>
    <w:rsid w:val="00AB38A7"/>
    <w:rsid w:val="00AB38BE"/>
    <w:rsid w:val="00AB38FE"/>
    <w:rsid w:val="00AB3B23"/>
    <w:rsid w:val="00AB3D0C"/>
    <w:rsid w:val="00AB3D66"/>
    <w:rsid w:val="00AB427C"/>
    <w:rsid w:val="00AB44A9"/>
    <w:rsid w:val="00AB45B7"/>
    <w:rsid w:val="00AB478A"/>
    <w:rsid w:val="00AB4997"/>
    <w:rsid w:val="00AB4CF9"/>
    <w:rsid w:val="00AB4D6E"/>
    <w:rsid w:val="00AB5078"/>
    <w:rsid w:val="00AB545F"/>
    <w:rsid w:val="00AB5469"/>
    <w:rsid w:val="00AB588C"/>
    <w:rsid w:val="00AB59A7"/>
    <w:rsid w:val="00AB637E"/>
    <w:rsid w:val="00AB6387"/>
    <w:rsid w:val="00AB67CD"/>
    <w:rsid w:val="00AB6AA1"/>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B06"/>
    <w:rsid w:val="00AB7B14"/>
    <w:rsid w:val="00AB7B20"/>
    <w:rsid w:val="00AB7B60"/>
    <w:rsid w:val="00AB7BA8"/>
    <w:rsid w:val="00AB7EA3"/>
    <w:rsid w:val="00AC02E4"/>
    <w:rsid w:val="00AC02E7"/>
    <w:rsid w:val="00AC03D7"/>
    <w:rsid w:val="00AC05AD"/>
    <w:rsid w:val="00AC0621"/>
    <w:rsid w:val="00AC072B"/>
    <w:rsid w:val="00AC07A3"/>
    <w:rsid w:val="00AC07EA"/>
    <w:rsid w:val="00AC0C2E"/>
    <w:rsid w:val="00AC0DA8"/>
    <w:rsid w:val="00AC0FF0"/>
    <w:rsid w:val="00AC100C"/>
    <w:rsid w:val="00AC1053"/>
    <w:rsid w:val="00AC10FD"/>
    <w:rsid w:val="00AC114D"/>
    <w:rsid w:val="00AC12E6"/>
    <w:rsid w:val="00AC1734"/>
    <w:rsid w:val="00AC1809"/>
    <w:rsid w:val="00AC189B"/>
    <w:rsid w:val="00AC1902"/>
    <w:rsid w:val="00AC1ACB"/>
    <w:rsid w:val="00AC1E0D"/>
    <w:rsid w:val="00AC1EBF"/>
    <w:rsid w:val="00AC1F0E"/>
    <w:rsid w:val="00AC2140"/>
    <w:rsid w:val="00AC227D"/>
    <w:rsid w:val="00AC22DE"/>
    <w:rsid w:val="00AC239D"/>
    <w:rsid w:val="00AC246D"/>
    <w:rsid w:val="00AC27AA"/>
    <w:rsid w:val="00AC2B57"/>
    <w:rsid w:val="00AC2B68"/>
    <w:rsid w:val="00AC34A9"/>
    <w:rsid w:val="00AC34B1"/>
    <w:rsid w:val="00AC3516"/>
    <w:rsid w:val="00AC35C6"/>
    <w:rsid w:val="00AC36C7"/>
    <w:rsid w:val="00AC384C"/>
    <w:rsid w:val="00AC3894"/>
    <w:rsid w:val="00AC38C9"/>
    <w:rsid w:val="00AC38FB"/>
    <w:rsid w:val="00AC3A96"/>
    <w:rsid w:val="00AC3B01"/>
    <w:rsid w:val="00AC3B0E"/>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EE"/>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7B1"/>
    <w:rsid w:val="00AD17E7"/>
    <w:rsid w:val="00AD197A"/>
    <w:rsid w:val="00AD1ACD"/>
    <w:rsid w:val="00AD1DAB"/>
    <w:rsid w:val="00AD1F32"/>
    <w:rsid w:val="00AD20EA"/>
    <w:rsid w:val="00AD2273"/>
    <w:rsid w:val="00AD24E4"/>
    <w:rsid w:val="00AD269F"/>
    <w:rsid w:val="00AD28E3"/>
    <w:rsid w:val="00AD2976"/>
    <w:rsid w:val="00AD2AB6"/>
    <w:rsid w:val="00AD2D32"/>
    <w:rsid w:val="00AD2D76"/>
    <w:rsid w:val="00AD3007"/>
    <w:rsid w:val="00AD335C"/>
    <w:rsid w:val="00AD33BE"/>
    <w:rsid w:val="00AD34C5"/>
    <w:rsid w:val="00AD35E6"/>
    <w:rsid w:val="00AD3AF6"/>
    <w:rsid w:val="00AD3D6A"/>
    <w:rsid w:val="00AD3EA9"/>
    <w:rsid w:val="00AD4062"/>
    <w:rsid w:val="00AD40DD"/>
    <w:rsid w:val="00AD4103"/>
    <w:rsid w:val="00AD43D2"/>
    <w:rsid w:val="00AD43F5"/>
    <w:rsid w:val="00AD44E1"/>
    <w:rsid w:val="00AD4807"/>
    <w:rsid w:val="00AD4912"/>
    <w:rsid w:val="00AD492A"/>
    <w:rsid w:val="00AD495C"/>
    <w:rsid w:val="00AD4982"/>
    <w:rsid w:val="00AD49C4"/>
    <w:rsid w:val="00AD49ED"/>
    <w:rsid w:val="00AD4A1F"/>
    <w:rsid w:val="00AD4A28"/>
    <w:rsid w:val="00AD4A6D"/>
    <w:rsid w:val="00AD4B39"/>
    <w:rsid w:val="00AD4B54"/>
    <w:rsid w:val="00AD4D14"/>
    <w:rsid w:val="00AD5062"/>
    <w:rsid w:val="00AD523D"/>
    <w:rsid w:val="00AD52CD"/>
    <w:rsid w:val="00AD55C3"/>
    <w:rsid w:val="00AD59AC"/>
    <w:rsid w:val="00AD5CED"/>
    <w:rsid w:val="00AD5F4B"/>
    <w:rsid w:val="00AD6061"/>
    <w:rsid w:val="00AD6091"/>
    <w:rsid w:val="00AD6107"/>
    <w:rsid w:val="00AD6287"/>
    <w:rsid w:val="00AD62E7"/>
    <w:rsid w:val="00AD63CA"/>
    <w:rsid w:val="00AD6500"/>
    <w:rsid w:val="00AD6509"/>
    <w:rsid w:val="00AD671E"/>
    <w:rsid w:val="00AD6A03"/>
    <w:rsid w:val="00AD6E92"/>
    <w:rsid w:val="00AD6F8E"/>
    <w:rsid w:val="00AD70D2"/>
    <w:rsid w:val="00AD715E"/>
    <w:rsid w:val="00AD7400"/>
    <w:rsid w:val="00AD754D"/>
    <w:rsid w:val="00AD75C8"/>
    <w:rsid w:val="00AD78A1"/>
    <w:rsid w:val="00AD78D1"/>
    <w:rsid w:val="00AD7A2E"/>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F21"/>
    <w:rsid w:val="00AE0F3A"/>
    <w:rsid w:val="00AE1098"/>
    <w:rsid w:val="00AE1153"/>
    <w:rsid w:val="00AE1296"/>
    <w:rsid w:val="00AE12A8"/>
    <w:rsid w:val="00AE12CC"/>
    <w:rsid w:val="00AE12E8"/>
    <w:rsid w:val="00AE148B"/>
    <w:rsid w:val="00AE15DB"/>
    <w:rsid w:val="00AE1807"/>
    <w:rsid w:val="00AE19E5"/>
    <w:rsid w:val="00AE1AEC"/>
    <w:rsid w:val="00AE1B1E"/>
    <w:rsid w:val="00AE1D21"/>
    <w:rsid w:val="00AE26E6"/>
    <w:rsid w:val="00AE2977"/>
    <w:rsid w:val="00AE29C6"/>
    <w:rsid w:val="00AE2AFE"/>
    <w:rsid w:val="00AE2BC3"/>
    <w:rsid w:val="00AE2C9A"/>
    <w:rsid w:val="00AE2D95"/>
    <w:rsid w:val="00AE2EB2"/>
    <w:rsid w:val="00AE2FFC"/>
    <w:rsid w:val="00AE30B9"/>
    <w:rsid w:val="00AE32B5"/>
    <w:rsid w:val="00AE346E"/>
    <w:rsid w:val="00AE3507"/>
    <w:rsid w:val="00AE383C"/>
    <w:rsid w:val="00AE388D"/>
    <w:rsid w:val="00AE38A5"/>
    <w:rsid w:val="00AE38EE"/>
    <w:rsid w:val="00AE39D1"/>
    <w:rsid w:val="00AE39D5"/>
    <w:rsid w:val="00AE3A44"/>
    <w:rsid w:val="00AE3CA8"/>
    <w:rsid w:val="00AE3D49"/>
    <w:rsid w:val="00AE3F35"/>
    <w:rsid w:val="00AE41EE"/>
    <w:rsid w:val="00AE430F"/>
    <w:rsid w:val="00AE43EB"/>
    <w:rsid w:val="00AE45D0"/>
    <w:rsid w:val="00AE4A7D"/>
    <w:rsid w:val="00AE4B55"/>
    <w:rsid w:val="00AE4BA8"/>
    <w:rsid w:val="00AE4BCB"/>
    <w:rsid w:val="00AE4C13"/>
    <w:rsid w:val="00AE4D73"/>
    <w:rsid w:val="00AE5310"/>
    <w:rsid w:val="00AE549E"/>
    <w:rsid w:val="00AE56E9"/>
    <w:rsid w:val="00AE5A24"/>
    <w:rsid w:val="00AE5CD0"/>
    <w:rsid w:val="00AE6050"/>
    <w:rsid w:val="00AE6178"/>
    <w:rsid w:val="00AE624D"/>
    <w:rsid w:val="00AE65A6"/>
    <w:rsid w:val="00AE6774"/>
    <w:rsid w:val="00AE688A"/>
    <w:rsid w:val="00AE6A66"/>
    <w:rsid w:val="00AE6C80"/>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5F9"/>
    <w:rsid w:val="00AF0804"/>
    <w:rsid w:val="00AF0ADC"/>
    <w:rsid w:val="00AF0BC5"/>
    <w:rsid w:val="00AF0C6B"/>
    <w:rsid w:val="00AF0D2E"/>
    <w:rsid w:val="00AF0F33"/>
    <w:rsid w:val="00AF1159"/>
    <w:rsid w:val="00AF1F34"/>
    <w:rsid w:val="00AF204B"/>
    <w:rsid w:val="00AF2081"/>
    <w:rsid w:val="00AF22CF"/>
    <w:rsid w:val="00AF26E8"/>
    <w:rsid w:val="00AF2714"/>
    <w:rsid w:val="00AF2950"/>
    <w:rsid w:val="00AF2C44"/>
    <w:rsid w:val="00AF2CFD"/>
    <w:rsid w:val="00AF2D16"/>
    <w:rsid w:val="00AF2DB7"/>
    <w:rsid w:val="00AF2EA4"/>
    <w:rsid w:val="00AF32C0"/>
    <w:rsid w:val="00AF33DB"/>
    <w:rsid w:val="00AF3508"/>
    <w:rsid w:val="00AF370A"/>
    <w:rsid w:val="00AF38D0"/>
    <w:rsid w:val="00AF3AB4"/>
    <w:rsid w:val="00AF3B55"/>
    <w:rsid w:val="00AF3CF6"/>
    <w:rsid w:val="00AF3E38"/>
    <w:rsid w:val="00AF418E"/>
    <w:rsid w:val="00AF4BF4"/>
    <w:rsid w:val="00AF4C60"/>
    <w:rsid w:val="00AF4C8F"/>
    <w:rsid w:val="00AF4F57"/>
    <w:rsid w:val="00AF5052"/>
    <w:rsid w:val="00AF51A0"/>
    <w:rsid w:val="00AF5249"/>
    <w:rsid w:val="00AF533F"/>
    <w:rsid w:val="00AF5363"/>
    <w:rsid w:val="00AF54EA"/>
    <w:rsid w:val="00AF55DF"/>
    <w:rsid w:val="00AF5683"/>
    <w:rsid w:val="00AF57C8"/>
    <w:rsid w:val="00AF58DD"/>
    <w:rsid w:val="00AF5983"/>
    <w:rsid w:val="00AF59E3"/>
    <w:rsid w:val="00AF5A67"/>
    <w:rsid w:val="00AF5B3E"/>
    <w:rsid w:val="00AF5E22"/>
    <w:rsid w:val="00AF5FAA"/>
    <w:rsid w:val="00AF5FDE"/>
    <w:rsid w:val="00AF6324"/>
    <w:rsid w:val="00AF6465"/>
    <w:rsid w:val="00AF64B0"/>
    <w:rsid w:val="00AF65C5"/>
    <w:rsid w:val="00AF6E97"/>
    <w:rsid w:val="00AF707C"/>
    <w:rsid w:val="00AF7595"/>
    <w:rsid w:val="00AF779E"/>
    <w:rsid w:val="00AF7952"/>
    <w:rsid w:val="00AF7D8A"/>
    <w:rsid w:val="00AF7E03"/>
    <w:rsid w:val="00AF7EAA"/>
    <w:rsid w:val="00AF7FFA"/>
    <w:rsid w:val="00B00034"/>
    <w:rsid w:val="00B001F7"/>
    <w:rsid w:val="00B00333"/>
    <w:rsid w:val="00B00490"/>
    <w:rsid w:val="00B004FD"/>
    <w:rsid w:val="00B006A6"/>
    <w:rsid w:val="00B00737"/>
    <w:rsid w:val="00B00855"/>
    <w:rsid w:val="00B00A23"/>
    <w:rsid w:val="00B00C07"/>
    <w:rsid w:val="00B00C52"/>
    <w:rsid w:val="00B00D61"/>
    <w:rsid w:val="00B00F18"/>
    <w:rsid w:val="00B010AF"/>
    <w:rsid w:val="00B01368"/>
    <w:rsid w:val="00B01530"/>
    <w:rsid w:val="00B016C8"/>
    <w:rsid w:val="00B0170B"/>
    <w:rsid w:val="00B017E1"/>
    <w:rsid w:val="00B018CD"/>
    <w:rsid w:val="00B019E6"/>
    <w:rsid w:val="00B01B86"/>
    <w:rsid w:val="00B01DDB"/>
    <w:rsid w:val="00B02084"/>
    <w:rsid w:val="00B020B1"/>
    <w:rsid w:val="00B023AA"/>
    <w:rsid w:val="00B023C2"/>
    <w:rsid w:val="00B02421"/>
    <w:rsid w:val="00B024D0"/>
    <w:rsid w:val="00B029F7"/>
    <w:rsid w:val="00B02A10"/>
    <w:rsid w:val="00B02F43"/>
    <w:rsid w:val="00B03093"/>
    <w:rsid w:val="00B03340"/>
    <w:rsid w:val="00B035DF"/>
    <w:rsid w:val="00B03652"/>
    <w:rsid w:val="00B03721"/>
    <w:rsid w:val="00B03945"/>
    <w:rsid w:val="00B0397D"/>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FB8"/>
    <w:rsid w:val="00B05186"/>
    <w:rsid w:val="00B051EA"/>
    <w:rsid w:val="00B053BF"/>
    <w:rsid w:val="00B054CE"/>
    <w:rsid w:val="00B055FF"/>
    <w:rsid w:val="00B05661"/>
    <w:rsid w:val="00B05A71"/>
    <w:rsid w:val="00B05A94"/>
    <w:rsid w:val="00B05B57"/>
    <w:rsid w:val="00B06044"/>
    <w:rsid w:val="00B06143"/>
    <w:rsid w:val="00B0628F"/>
    <w:rsid w:val="00B064E0"/>
    <w:rsid w:val="00B06595"/>
    <w:rsid w:val="00B0680D"/>
    <w:rsid w:val="00B06846"/>
    <w:rsid w:val="00B068D4"/>
    <w:rsid w:val="00B068EA"/>
    <w:rsid w:val="00B06AD2"/>
    <w:rsid w:val="00B06AE4"/>
    <w:rsid w:val="00B06B18"/>
    <w:rsid w:val="00B06B65"/>
    <w:rsid w:val="00B06BE5"/>
    <w:rsid w:val="00B06D0F"/>
    <w:rsid w:val="00B071AE"/>
    <w:rsid w:val="00B0733B"/>
    <w:rsid w:val="00B07380"/>
    <w:rsid w:val="00B075E1"/>
    <w:rsid w:val="00B0763D"/>
    <w:rsid w:val="00B07A33"/>
    <w:rsid w:val="00B07E5D"/>
    <w:rsid w:val="00B07EAE"/>
    <w:rsid w:val="00B07F68"/>
    <w:rsid w:val="00B07FF4"/>
    <w:rsid w:val="00B07FF5"/>
    <w:rsid w:val="00B10296"/>
    <w:rsid w:val="00B1035C"/>
    <w:rsid w:val="00B10745"/>
    <w:rsid w:val="00B108E3"/>
    <w:rsid w:val="00B10B44"/>
    <w:rsid w:val="00B10DF7"/>
    <w:rsid w:val="00B1117E"/>
    <w:rsid w:val="00B11291"/>
    <w:rsid w:val="00B11555"/>
    <w:rsid w:val="00B1159A"/>
    <w:rsid w:val="00B11715"/>
    <w:rsid w:val="00B1178D"/>
    <w:rsid w:val="00B117DC"/>
    <w:rsid w:val="00B11AFA"/>
    <w:rsid w:val="00B11D39"/>
    <w:rsid w:val="00B120AA"/>
    <w:rsid w:val="00B121A9"/>
    <w:rsid w:val="00B12360"/>
    <w:rsid w:val="00B1267E"/>
    <w:rsid w:val="00B12750"/>
    <w:rsid w:val="00B127FA"/>
    <w:rsid w:val="00B129AA"/>
    <w:rsid w:val="00B12BC8"/>
    <w:rsid w:val="00B12C54"/>
    <w:rsid w:val="00B12C70"/>
    <w:rsid w:val="00B12E5E"/>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B6D"/>
    <w:rsid w:val="00B16078"/>
    <w:rsid w:val="00B1642A"/>
    <w:rsid w:val="00B164A5"/>
    <w:rsid w:val="00B16508"/>
    <w:rsid w:val="00B165C7"/>
    <w:rsid w:val="00B167EA"/>
    <w:rsid w:val="00B168E0"/>
    <w:rsid w:val="00B16DED"/>
    <w:rsid w:val="00B1716D"/>
    <w:rsid w:val="00B17196"/>
    <w:rsid w:val="00B17264"/>
    <w:rsid w:val="00B172C5"/>
    <w:rsid w:val="00B17618"/>
    <w:rsid w:val="00B1779F"/>
    <w:rsid w:val="00B179AA"/>
    <w:rsid w:val="00B17A46"/>
    <w:rsid w:val="00B20118"/>
    <w:rsid w:val="00B201DC"/>
    <w:rsid w:val="00B20460"/>
    <w:rsid w:val="00B20477"/>
    <w:rsid w:val="00B2049C"/>
    <w:rsid w:val="00B20514"/>
    <w:rsid w:val="00B20646"/>
    <w:rsid w:val="00B207C2"/>
    <w:rsid w:val="00B207FA"/>
    <w:rsid w:val="00B2087F"/>
    <w:rsid w:val="00B20CC3"/>
    <w:rsid w:val="00B2118F"/>
    <w:rsid w:val="00B213ED"/>
    <w:rsid w:val="00B214D5"/>
    <w:rsid w:val="00B2162F"/>
    <w:rsid w:val="00B21734"/>
    <w:rsid w:val="00B218BC"/>
    <w:rsid w:val="00B219E5"/>
    <w:rsid w:val="00B21C05"/>
    <w:rsid w:val="00B21E8F"/>
    <w:rsid w:val="00B21EB6"/>
    <w:rsid w:val="00B21F79"/>
    <w:rsid w:val="00B2222A"/>
    <w:rsid w:val="00B22829"/>
    <w:rsid w:val="00B22840"/>
    <w:rsid w:val="00B22B06"/>
    <w:rsid w:val="00B22B60"/>
    <w:rsid w:val="00B22B87"/>
    <w:rsid w:val="00B22BCB"/>
    <w:rsid w:val="00B22F24"/>
    <w:rsid w:val="00B230FD"/>
    <w:rsid w:val="00B23483"/>
    <w:rsid w:val="00B235B6"/>
    <w:rsid w:val="00B236DB"/>
    <w:rsid w:val="00B23909"/>
    <w:rsid w:val="00B23A19"/>
    <w:rsid w:val="00B24053"/>
    <w:rsid w:val="00B243A7"/>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63"/>
    <w:rsid w:val="00B25817"/>
    <w:rsid w:val="00B25ACD"/>
    <w:rsid w:val="00B25B1E"/>
    <w:rsid w:val="00B25BF6"/>
    <w:rsid w:val="00B25F9D"/>
    <w:rsid w:val="00B26073"/>
    <w:rsid w:val="00B261E4"/>
    <w:rsid w:val="00B262E2"/>
    <w:rsid w:val="00B2662A"/>
    <w:rsid w:val="00B26B2E"/>
    <w:rsid w:val="00B26BD7"/>
    <w:rsid w:val="00B26C19"/>
    <w:rsid w:val="00B27090"/>
    <w:rsid w:val="00B27472"/>
    <w:rsid w:val="00B27541"/>
    <w:rsid w:val="00B2759D"/>
    <w:rsid w:val="00B275B9"/>
    <w:rsid w:val="00B277F0"/>
    <w:rsid w:val="00B27852"/>
    <w:rsid w:val="00B27ABB"/>
    <w:rsid w:val="00B27AC0"/>
    <w:rsid w:val="00B27CD2"/>
    <w:rsid w:val="00B27D67"/>
    <w:rsid w:val="00B27D75"/>
    <w:rsid w:val="00B301D7"/>
    <w:rsid w:val="00B306F5"/>
    <w:rsid w:val="00B3079C"/>
    <w:rsid w:val="00B309E6"/>
    <w:rsid w:val="00B30B79"/>
    <w:rsid w:val="00B30C78"/>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34B"/>
    <w:rsid w:val="00B32376"/>
    <w:rsid w:val="00B325D9"/>
    <w:rsid w:val="00B32651"/>
    <w:rsid w:val="00B32C4F"/>
    <w:rsid w:val="00B32DF0"/>
    <w:rsid w:val="00B33038"/>
    <w:rsid w:val="00B3317D"/>
    <w:rsid w:val="00B33199"/>
    <w:rsid w:val="00B3328E"/>
    <w:rsid w:val="00B332C2"/>
    <w:rsid w:val="00B33777"/>
    <w:rsid w:val="00B33ABF"/>
    <w:rsid w:val="00B33BB6"/>
    <w:rsid w:val="00B33CC0"/>
    <w:rsid w:val="00B33D1A"/>
    <w:rsid w:val="00B33E57"/>
    <w:rsid w:val="00B33EAD"/>
    <w:rsid w:val="00B33FB6"/>
    <w:rsid w:val="00B34212"/>
    <w:rsid w:val="00B34226"/>
    <w:rsid w:val="00B344CF"/>
    <w:rsid w:val="00B34501"/>
    <w:rsid w:val="00B3459B"/>
    <w:rsid w:val="00B346E1"/>
    <w:rsid w:val="00B34860"/>
    <w:rsid w:val="00B34D6F"/>
    <w:rsid w:val="00B34E9F"/>
    <w:rsid w:val="00B35043"/>
    <w:rsid w:val="00B3521D"/>
    <w:rsid w:val="00B35248"/>
    <w:rsid w:val="00B3533E"/>
    <w:rsid w:val="00B353A4"/>
    <w:rsid w:val="00B35495"/>
    <w:rsid w:val="00B35682"/>
    <w:rsid w:val="00B35B56"/>
    <w:rsid w:val="00B35BFD"/>
    <w:rsid w:val="00B35D47"/>
    <w:rsid w:val="00B35D92"/>
    <w:rsid w:val="00B35ED0"/>
    <w:rsid w:val="00B35F8B"/>
    <w:rsid w:val="00B36444"/>
    <w:rsid w:val="00B366B1"/>
    <w:rsid w:val="00B36CEE"/>
    <w:rsid w:val="00B36E18"/>
    <w:rsid w:val="00B36E41"/>
    <w:rsid w:val="00B36E7A"/>
    <w:rsid w:val="00B36F64"/>
    <w:rsid w:val="00B3741F"/>
    <w:rsid w:val="00B3749E"/>
    <w:rsid w:val="00B375CD"/>
    <w:rsid w:val="00B3762D"/>
    <w:rsid w:val="00B3771C"/>
    <w:rsid w:val="00B37797"/>
    <w:rsid w:val="00B37944"/>
    <w:rsid w:val="00B37CCB"/>
    <w:rsid w:val="00B4084D"/>
    <w:rsid w:val="00B40E50"/>
    <w:rsid w:val="00B40F46"/>
    <w:rsid w:val="00B41037"/>
    <w:rsid w:val="00B4120B"/>
    <w:rsid w:val="00B41254"/>
    <w:rsid w:val="00B41548"/>
    <w:rsid w:val="00B41D1D"/>
    <w:rsid w:val="00B4214F"/>
    <w:rsid w:val="00B4244B"/>
    <w:rsid w:val="00B424BD"/>
    <w:rsid w:val="00B424C1"/>
    <w:rsid w:val="00B4266F"/>
    <w:rsid w:val="00B42839"/>
    <w:rsid w:val="00B4285D"/>
    <w:rsid w:val="00B428A6"/>
    <w:rsid w:val="00B42BA6"/>
    <w:rsid w:val="00B42C0B"/>
    <w:rsid w:val="00B42CE1"/>
    <w:rsid w:val="00B42D96"/>
    <w:rsid w:val="00B42E4A"/>
    <w:rsid w:val="00B430A3"/>
    <w:rsid w:val="00B43583"/>
    <w:rsid w:val="00B438A4"/>
    <w:rsid w:val="00B438FE"/>
    <w:rsid w:val="00B43EA9"/>
    <w:rsid w:val="00B43FB3"/>
    <w:rsid w:val="00B4427C"/>
    <w:rsid w:val="00B444AF"/>
    <w:rsid w:val="00B444E5"/>
    <w:rsid w:val="00B44547"/>
    <w:rsid w:val="00B44835"/>
    <w:rsid w:val="00B44E3E"/>
    <w:rsid w:val="00B44E91"/>
    <w:rsid w:val="00B44F0C"/>
    <w:rsid w:val="00B451C8"/>
    <w:rsid w:val="00B4524C"/>
    <w:rsid w:val="00B45376"/>
    <w:rsid w:val="00B45769"/>
    <w:rsid w:val="00B45B3E"/>
    <w:rsid w:val="00B45B5D"/>
    <w:rsid w:val="00B45F52"/>
    <w:rsid w:val="00B46297"/>
    <w:rsid w:val="00B462B8"/>
    <w:rsid w:val="00B46597"/>
    <w:rsid w:val="00B46612"/>
    <w:rsid w:val="00B468D7"/>
    <w:rsid w:val="00B4699B"/>
    <w:rsid w:val="00B469C3"/>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DE"/>
    <w:rsid w:val="00B50108"/>
    <w:rsid w:val="00B5015B"/>
    <w:rsid w:val="00B5018B"/>
    <w:rsid w:val="00B501DB"/>
    <w:rsid w:val="00B504FE"/>
    <w:rsid w:val="00B509D8"/>
    <w:rsid w:val="00B509F7"/>
    <w:rsid w:val="00B50A26"/>
    <w:rsid w:val="00B50AE8"/>
    <w:rsid w:val="00B50B42"/>
    <w:rsid w:val="00B50EA6"/>
    <w:rsid w:val="00B50ECF"/>
    <w:rsid w:val="00B50F55"/>
    <w:rsid w:val="00B51007"/>
    <w:rsid w:val="00B51310"/>
    <w:rsid w:val="00B516F2"/>
    <w:rsid w:val="00B519E2"/>
    <w:rsid w:val="00B51A5D"/>
    <w:rsid w:val="00B51CB6"/>
    <w:rsid w:val="00B51EB4"/>
    <w:rsid w:val="00B51FAD"/>
    <w:rsid w:val="00B51FAE"/>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F3B"/>
    <w:rsid w:val="00B54094"/>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F12"/>
    <w:rsid w:val="00B6106A"/>
    <w:rsid w:val="00B612CF"/>
    <w:rsid w:val="00B6133E"/>
    <w:rsid w:val="00B6143B"/>
    <w:rsid w:val="00B614E7"/>
    <w:rsid w:val="00B614F2"/>
    <w:rsid w:val="00B6177A"/>
    <w:rsid w:val="00B61802"/>
    <w:rsid w:val="00B618CD"/>
    <w:rsid w:val="00B61BE8"/>
    <w:rsid w:val="00B61DA4"/>
    <w:rsid w:val="00B61E1E"/>
    <w:rsid w:val="00B6233B"/>
    <w:rsid w:val="00B62341"/>
    <w:rsid w:val="00B62551"/>
    <w:rsid w:val="00B62894"/>
    <w:rsid w:val="00B62A26"/>
    <w:rsid w:val="00B62B39"/>
    <w:rsid w:val="00B62D2D"/>
    <w:rsid w:val="00B62DDD"/>
    <w:rsid w:val="00B62E5B"/>
    <w:rsid w:val="00B62E5F"/>
    <w:rsid w:val="00B62E67"/>
    <w:rsid w:val="00B63125"/>
    <w:rsid w:val="00B6327C"/>
    <w:rsid w:val="00B636A1"/>
    <w:rsid w:val="00B6375E"/>
    <w:rsid w:val="00B638D6"/>
    <w:rsid w:val="00B63F7D"/>
    <w:rsid w:val="00B64162"/>
    <w:rsid w:val="00B641A2"/>
    <w:rsid w:val="00B64611"/>
    <w:rsid w:val="00B646CB"/>
    <w:rsid w:val="00B649B0"/>
    <w:rsid w:val="00B649FC"/>
    <w:rsid w:val="00B64B2B"/>
    <w:rsid w:val="00B64BD0"/>
    <w:rsid w:val="00B64C82"/>
    <w:rsid w:val="00B64E6B"/>
    <w:rsid w:val="00B651E6"/>
    <w:rsid w:val="00B6561C"/>
    <w:rsid w:val="00B6580C"/>
    <w:rsid w:val="00B65B15"/>
    <w:rsid w:val="00B65B74"/>
    <w:rsid w:val="00B65D11"/>
    <w:rsid w:val="00B65D86"/>
    <w:rsid w:val="00B65F0C"/>
    <w:rsid w:val="00B65F3D"/>
    <w:rsid w:val="00B66026"/>
    <w:rsid w:val="00B66590"/>
    <w:rsid w:val="00B6670E"/>
    <w:rsid w:val="00B66EB3"/>
    <w:rsid w:val="00B6736B"/>
    <w:rsid w:val="00B6767F"/>
    <w:rsid w:val="00B67BAF"/>
    <w:rsid w:val="00B67C18"/>
    <w:rsid w:val="00B67C19"/>
    <w:rsid w:val="00B67D3B"/>
    <w:rsid w:val="00B67F1A"/>
    <w:rsid w:val="00B67F88"/>
    <w:rsid w:val="00B70202"/>
    <w:rsid w:val="00B704EE"/>
    <w:rsid w:val="00B7066D"/>
    <w:rsid w:val="00B70882"/>
    <w:rsid w:val="00B70BAF"/>
    <w:rsid w:val="00B70CFB"/>
    <w:rsid w:val="00B70D18"/>
    <w:rsid w:val="00B70D41"/>
    <w:rsid w:val="00B70FBE"/>
    <w:rsid w:val="00B71172"/>
    <w:rsid w:val="00B71414"/>
    <w:rsid w:val="00B716CB"/>
    <w:rsid w:val="00B71808"/>
    <w:rsid w:val="00B7180E"/>
    <w:rsid w:val="00B71833"/>
    <w:rsid w:val="00B718AC"/>
    <w:rsid w:val="00B71BAD"/>
    <w:rsid w:val="00B71C4E"/>
    <w:rsid w:val="00B71C54"/>
    <w:rsid w:val="00B72175"/>
    <w:rsid w:val="00B72244"/>
    <w:rsid w:val="00B7247A"/>
    <w:rsid w:val="00B7264D"/>
    <w:rsid w:val="00B72779"/>
    <w:rsid w:val="00B727E9"/>
    <w:rsid w:val="00B72AB5"/>
    <w:rsid w:val="00B72FF1"/>
    <w:rsid w:val="00B73060"/>
    <w:rsid w:val="00B7352D"/>
    <w:rsid w:val="00B73822"/>
    <w:rsid w:val="00B738C8"/>
    <w:rsid w:val="00B73BE8"/>
    <w:rsid w:val="00B73E27"/>
    <w:rsid w:val="00B73F0A"/>
    <w:rsid w:val="00B73F43"/>
    <w:rsid w:val="00B74218"/>
    <w:rsid w:val="00B74388"/>
    <w:rsid w:val="00B74443"/>
    <w:rsid w:val="00B744BD"/>
    <w:rsid w:val="00B748B4"/>
    <w:rsid w:val="00B74963"/>
    <w:rsid w:val="00B74BAB"/>
    <w:rsid w:val="00B74C04"/>
    <w:rsid w:val="00B74D1D"/>
    <w:rsid w:val="00B74FC3"/>
    <w:rsid w:val="00B74FDB"/>
    <w:rsid w:val="00B75193"/>
    <w:rsid w:val="00B7526E"/>
    <w:rsid w:val="00B7535C"/>
    <w:rsid w:val="00B75718"/>
    <w:rsid w:val="00B757F2"/>
    <w:rsid w:val="00B7599D"/>
    <w:rsid w:val="00B75B34"/>
    <w:rsid w:val="00B75D35"/>
    <w:rsid w:val="00B75D5D"/>
    <w:rsid w:val="00B75ED3"/>
    <w:rsid w:val="00B76075"/>
    <w:rsid w:val="00B760B6"/>
    <w:rsid w:val="00B764C7"/>
    <w:rsid w:val="00B765BB"/>
    <w:rsid w:val="00B765C9"/>
    <w:rsid w:val="00B76753"/>
    <w:rsid w:val="00B76757"/>
    <w:rsid w:val="00B767C1"/>
    <w:rsid w:val="00B76C7A"/>
    <w:rsid w:val="00B76D40"/>
    <w:rsid w:val="00B76D52"/>
    <w:rsid w:val="00B76E51"/>
    <w:rsid w:val="00B772AD"/>
    <w:rsid w:val="00B772DA"/>
    <w:rsid w:val="00B775E1"/>
    <w:rsid w:val="00B775F0"/>
    <w:rsid w:val="00B777A9"/>
    <w:rsid w:val="00B7780D"/>
    <w:rsid w:val="00B77839"/>
    <w:rsid w:val="00B77984"/>
    <w:rsid w:val="00B77C4E"/>
    <w:rsid w:val="00B77EB4"/>
    <w:rsid w:val="00B77EDE"/>
    <w:rsid w:val="00B801AE"/>
    <w:rsid w:val="00B80436"/>
    <w:rsid w:val="00B80D36"/>
    <w:rsid w:val="00B80D4C"/>
    <w:rsid w:val="00B80DA6"/>
    <w:rsid w:val="00B81232"/>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37B"/>
    <w:rsid w:val="00B83B0E"/>
    <w:rsid w:val="00B83B44"/>
    <w:rsid w:val="00B83D9A"/>
    <w:rsid w:val="00B83EE4"/>
    <w:rsid w:val="00B84288"/>
    <w:rsid w:val="00B842EE"/>
    <w:rsid w:val="00B843F7"/>
    <w:rsid w:val="00B843FE"/>
    <w:rsid w:val="00B84417"/>
    <w:rsid w:val="00B84435"/>
    <w:rsid w:val="00B846F1"/>
    <w:rsid w:val="00B84C35"/>
    <w:rsid w:val="00B84D72"/>
    <w:rsid w:val="00B84EA1"/>
    <w:rsid w:val="00B84F5B"/>
    <w:rsid w:val="00B85065"/>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C7B"/>
    <w:rsid w:val="00B87D15"/>
    <w:rsid w:val="00B87FD0"/>
    <w:rsid w:val="00B90667"/>
    <w:rsid w:val="00B90669"/>
    <w:rsid w:val="00B907BF"/>
    <w:rsid w:val="00B90831"/>
    <w:rsid w:val="00B9095B"/>
    <w:rsid w:val="00B909DD"/>
    <w:rsid w:val="00B90A71"/>
    <w:rsid w:val="00B90AE2"/>
    <w:rsid w:val="00B913E3"/>
    <w:rsid w:val="00B918C1"/>
    <w:rsid w:val="00B91A45"/>
    <w:rsid w:val="00B91B96"/>
    <w:rsid w:val="00B91C42"/>
    <w:rsid w:val="00B91C44"/>
    <w:rsid w:val="00B91E38"/>
    <w:rsid w:val="00B91E94"/>
    <w:rsid w:val="00B92005"/>
    <w:rsid w:val="00B9223D"/>
    <w:rsid w:val="00B922AD"/>
    <w:rsid w:val="00B92394"/>
    <w:rsid w:val="00B92604"/>
    <w:rsid w:val="00B926E8"/>
    <w:rsid w:val="00B92749"/>
    <w:rsid w:val="00B927F8"/>
    <w:rsid w:val="00B92A14"/>
    <w:rsid w:val="00B92A59"/>
    <w:rsid w:val="00B92BC7"/>
    <w:rsid w:val="00B92BDB"/>
    <w:rsid w:val="00B92E09"/>
    <w:rsid w:val="00B9304F"/>
    <w:rsid w:val="00B930FE"/>
    <w:rsid w:val="00B932CF"/>
    <w:rsid w:val="00B932D9"/>
    <w:rsid w:val="00B93592"/>
    <w:rsid w:val="00B9368A"/>
    <w:rsid w:val="00B93BA7"/>
    <w:rsid w:val="00B940D2"/>
    <w:rsid w:val="00B94194"/>
    <w:rsid w:val="00B945DF"/>
    <w:rsid w:val="00B946EA"/>
    <w:rsid w:val="00B947FC"/>
    <w:rsid w:val="00B94952"/>
    <w:rsid w:val="00B94E0A"/>
    <w:rsid w:val="00B94E6C"/>
    <w:rsid w:val="00B94F44"/>
    <w:rsid w:val="00B95453"/>
    <w:rsid w:val="00B954EB"/>
    <w:rsid w:val="00B95664"/>
    <w:rsid w:val="00B957F2"/>
    <w:rsid w:val="00B95997"/>
    <w:rsid w:val="00B959DF"/>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E70"/>
    <w:rsid w:val="00B970C4"/>
    <w:rsid w:val="00B971C9"/>
    <w:rsid w:val="00B974F3"/>
    <w:rsid w:val="00B978A1"/>
    <w:rsid w:val="00B978C5"/>
    <w:rsid w:val="00B97A14"/>
    <w:rsid w:val="00BA0048"/>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B54"/>
    <w:rsid w:val="00BA1C37"/>
    <w:rsid w:val="00BA1D76"/>
    <w:rsid w:val="00BA1EDB"/>
    <w:rsid w:val="00BA1F38"/>
    <w:rsid w:val="00BA1F4B"/>
    <w:rsid w:val="00BA2310"/>
    <w:rsid w:val="00BA24E2"/>
    <w:rsid w:val="00BA2615"/>
    <w:rsid w:val="00BA2908"/>
    <w:rsid w:val="00BA2BAA"/>
    <w:rsid w:val="00BA2C1F"/>
    <w:rsid w:val="00BA2D85"/>
    <w:rsid w:val="00BA2E6B"/>
    <w:rsid w:val="00BA30B9"/>
    <w:rsid w:val="00BA31D8"/>
    <w:rsid w:val="00BA32C0"/>
    <w:rsid w:val="00BA3309"/>
    <w:rsid w:val="00BA330B"/>
    <w:rsid w:val="00BA33DB"/>
    <w:rsid w:val="00BA3412"/>
    <w:rsid w:val="00BA35FC"/>
    <w:rsid w:val="00BA36CB"/>
    <w:rsid w:val="00BA387B"/>
    <w:rsid w:val="00BA39AC"/>
    <w:rsid w:val="00BA3A7B"/>
    <w:rsid w:val="00BA3CB1"/>
    <w:rsid w:val="00BA3E89"/>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D9"/>
    <w:rsid w:val="00BA5529"/>
    <w:rsid w:val="00BA5561"/>
    <w:rsid w:val="00BA558D"/>
    <w:rsid w:val="00BA5590"/>
    <w:rsid w:val="00BA564B"/>
    <w:rsid w:val="00BA5689"/>
    <w:rsid w:val="00BA5734"/>
    <w:rsid w:val="00BA5887"/>
    <w:rsid w:val="00BA5B4D"/>
    <w:rsid w:val="00BA5BE3"/>
    <w:rsid w:val="00BA5CFB"/>
    <w:rsid w:val="00BA5E89"/>
    <w:rsid w:val="00BA602D"/>
    <w:rsid w:val="00BA6201"/>
    <w:rsid w:val="00BA624E"/>
    <w:rsid w:val="00BA63DD"/>
    <w:rsid w:val="00BA653A"/>
    <w:rsid w:val="00BA6747"/>
    <w:rsid w:val="00BA6823"/>
    <w:rsid w:val="00BA6B8B"/>
    <w:rsid w:val="00BA6CB6"/>
    <w:rsid w:val="00BA73D0"/>
    <w:rsid w:val="00BA7452"/>
    <w:rsid w:val="00BA75A7"/>
    <w:rsid w:val="00BA762B"/>
    <w:rsid w:val="00BA7682"/>
    <w:rsid w:val="00BA778D"/>
    <w:rsid w:val="00BA7796"/>
    <w:rsid w:val="00BA7914"/>
    <w:rsid w:val="00BA7B75"/>
    <w:rsid w:val="00BA7C0D"/>
    <w:rsid w:val="00BA7C3D"/>
    <w:rsid w:val="00BA7CB7"/>
    <w:rsid w:val="00BA7EF1"/>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1CD"/>
    <w:rsid w:val="00BB1280"/>
    <w:rsid w:val="00BB1285"/>
    <w:rsid w:val="00BB1288"/>
    <w:rsid w:val="00BB1534"/>
    <w:rsid w:val="00BB17A6"/>
    <w:rsid w:val="00BB184E"/>
    <w:rsid w:val="00BB1A2D"/>
    <w:rsid w:val="00BB1A9E"/>
    <w:rsid w:val="00BB1AE4"/>
    <w:rsid w:val="00BB1B8A"/>
    <w:rsid w:val="00BB1B91"/>
    <w:rsid w:val="00BB1CDC"/>
    <w:rsid w:val="00BB1EEE"/>
    <w:rsid w:val="00BB201B"/>
    <w:rsid w:val="00BB2099"/>
    <w:rsid w:val="00BB2174"/>
    <w:rsid w:val="00BB2211"/>
    <w:rsid w:val="00BB22D1"/>
    <w:rsid w:val="00BB22D5"/>
    <w:rsid w:val="00BB23D4"/>
    <w:rsid w:val="00BB25CD"/>
    <w:rsid w:val="00BB265B"/>
    <w:rsid w:val="00BB272A"/>
    <w:rsid w:val="00BB28AC"/>
    <w:rsid w:val="00BB2B02"/>
    <w:rsid w:val="00BB2D24"/>
    <w:rsid w:val="00BB2E0A"/>
    <w:rsid w:val="00BB2E4C"/>
    <w:rsid w:val="00BB2E71"/>
    <w:rsid w:val="00BB2F48"/>
    <w:rsid w:val="00BB30BC"/>
    <w:rsid w:val="00BB31E8"/>
    <w:rsid w:val="00BB3282"/>
    <w:rsid w:val="00BB344E"/>
    <w:rsid w:val="00BB361A"/>
    <w:rsid w:val="00BB36A9"/>
    <w:rsid w:val="00BB3939"/>
    <w:rsid w:val="00BB39F0"/>
    <w:rsid w:val="00BB3D49"/>
    <w:rsid w:val="00BB3D9C"/>
    <w:rsid w:val="00BB3DA0"/>
    <w:rsid w:val="00BB3F4A"/>
    <w:rsid w:val="00BB41E4"/>
    <w:rsid w:val="00BB41FC"/>
    <w:rsid w:val="00BB4284"/>
    <w:rsid w:val="00BB4375"/>
    <w:rsid w:val="00BB492B"/>
    <w:rsid w:val="00BB4984"/>
    <w:rsid w:val="00BB4D16"/>
    <w:rsid w:val="00BB4E24"/>
    <w:rsid w:val="00BB4EB9"/>
    <w:rsid w:val="00BB4FE5"/>
    <w:rsid w:val="00BB5049"/>
    <w:rsid w:val="00BB522A"/>
    <w:rsid w:val="00BB52C9"/>
    <w:rsid w:val="00BB55B0"/>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A1"/>
    <w:rsid w:val="00BB7611"/>
    <w:rsid w:val="00BB78BC"/>
    <w:rsid w:val="00BB794D"/>
    <w:rsid w:val="00BB7A96"/>
    <w:rsid w:val="00BB7B9C"/>
    <w:rsid w:val="00BC00B6"/>
    <w:rsid w:val="00BC033A"/>
    <w:rsid w:val="00BC0385"/>
    <w:rsid w:val="00BC0388"/>
    <w:rsid w:val="00BC06FE"/>
    <w:rsid w:val="00BC0A89"/>
    <w:rsid w:val="00BC0F58"/>
    <w:rsid w:val="00BC11CE"/>
    <w:rsid w:val="00BC1376"/>
    <w:rsid w:val="00BC139C"/>
    <w:rsid w:val="00BC13D6"/>
    <w:rsid w:val="00BC1596"/>
    <w:rsid w:val="00BC1605"/>
    <w:rsid w:val="00BC1613"/>
    <w:rsid w:val="00BC17DF"/>
    <w:rsid w:val="00BC1EFE"/>
    <w:rsid w:val="00BC1F07"/>
    <w:rsid w:val="00BC1F45"/>
    <w:rsid w:val="00BC2137"/>
    <w:rsid w:val="00BC221D"/>
    <w:rsid w:val="00BC2489"/>
    <w:rsid w:val="00BC24A8"/>
    <w:rsid w:val="00BC2755"/>
    <w:rsid w:val="00BC2A4B"/>
    <w:rsid w:val="00BC2A96"/>
    <w:rsid w:val="00BC2AB0"/>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BAE"/>
    <w:rsid w:val="00BC3D53"/>
    <w:rsid w:val="00BC3D6F"/>
    <w:rsid w:val="00BC3D9C"/>
    <w:rsid w:val="00BC3EED"/>
    <w:rsid w:val="00BC44B7"/>
    <w:rsid w:val="00BC4750"/>
    <w:rsid w:val="00BC4ABE"/>
    <w:rsid w:val="00BC4D09"/>
    <w:rsid w:val="00BC4DB8"/>
    <w:rsid w:val="00BC4DCA"/>
    <w:rsid w:val="00BC4E0B"/>
    <w:rsid w:val="00BC50A1"/>
    <w:rsid w:val="00BC523E"/>
    <w:rsid w:val="00BC532A"/>
    <w:rsid w:val="00BC5357"/>
    <w:rsid w:val="00BC5371"/>
    <w:rsid w:val="00BC5484"/>
    <w:rsid w:val="00BC55F0"/>
    <w:rsid w:val="00BC5957"/>
    <w:rsid w:val="00BC5A49"/>
    <w:rsid w:val="00BC5C4F"/>
    <w:rsid w:val="00BC616A"/>
    <w:rsid w:val="00BC618F"/>
    <w:rsid w:val="00BC61F2"/>
    <w:rsid w:val="00BC620F"/>
    <w:rsid w:val="00BC64C7"/>
    <w:rsid w:val="00BC678A"/>
    <w:rsid w:val="00BC680A"/>
    <w:rsid w:val="00BC695F"/>
    <w:rsid w:val="00BC6EA9"/>
    <w:rsid w:val="00BC6F4A"/>
    <w:rsid w:val="00BC6F78"/>
    <w:rsid w:val="00BC6FE8"/>
    <w:rsid w:val="00BC6FEC"/>
    <w:rsid w:val="00BC74DC"/>
    <w:rsid w:val="00BC79D8"/>
    <w:rsid w:val="00BC7B08"/>
    <w:rsid w:val="00BC7BEB"/>
    <w:rsid w:val="00BC7EE3"/>
    <w:rsid w:val="00BD00E2"/>
    <w:rsid w:val="00BD013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4FF"/>
    <w:rsid w:val="00BD26F0"/>
    <w:rsid w:val="00BD26F9"/>
    <w:rsid w:val="00BD2AF9"/>
    <w:rsid w:val="00BD2B2E"/>
    <w:rsid w:val="00BD2B9A"/>
    <w:rsid w:val="00BD2BD9"/>
    <w:rsid w:val="00BD2C49"/>
    <w:rsid w:val="00BD2CB8"/>
    <w:rsid w:val="00BD2F80"/>
    <w:rsid w:val="00BD3111"/>
    <w:rsid w:val="00BD31AF"/>
    <w:rsid w:val="00BD3364"/>
    <w:rsid w:val="00BD3676"/>
    <w:rsid w:val="00BD3881"/>
    <w:rsid w:val="00BD3B8C"/>
    <w:rsid w:val="00BD3E54"/>
    <w:rsid w:val="00BD3F5F"/>
    <w:rsid w:val="00BD4620"/>
    <w:rsid w:val="00BD4C56"/>
    <w:rsid w:val="00BD4EEC"/>
    <w:rsid w:val="00BD51A8"/>
    <w:rsid w:val="00BD5332"/>
    <w:rsid w:val="00BD535D"/>
    <w:rsid w:val="00BD5382"/>
    <w:rsid w:val="00BD58F1"/>
    <w:rsid w:val="00BD5C44"/>
    <w:rsid w:val="00BD5D38"/>
    <w:rsid w:val="00BD5F14"/>
    <w:rsid w:val="00BD5F5D"/>
    <w:rsid w:val="00BD603B"/>
    <w:rsid w:val="00BD61C1"/>
    <w:rsid w:val="00BD6210"/>
    <w:rsid w:val="00BD6227"/>
    <w:rsid w:val="00BD64F0"/>
    <w:rsid w:val="00BD654D"/>
    <w:rsid w:val="00BD6A88"/>
    <w:rsid w:val="00BD6E37"/>
    <w:rsid w:val="00BD6F8A"/>
    <w:rsid w:val="00BD7010"/>
    <w:rsid w:val="00BD707F"/>
    <w:rsid w:val="00BD71B9"/>
    <w:rsid w:val="00BD71ED"/>
    <w:rsid w:val="00BD7426"/>
    <w:rsid w:val="00BD7563"/>
    <w:rsid w:val="00BD75BB"/>
    <w:rsid w:val="00BD7701"/>
    <w:rsid w:val="00BD7904"/>
    <w:rsid w:val="00BD7960"/>
    <w:rsid w:val="00BD7A71"/>
    <w:rsid w:val="00BD7CF9"/>
    <w:rsid w:val="00BE0119"/>
    <w:rsid w:val="00BE0389"/>
    <w:rsid w:val="00BE0398"/>
    <w:rsid w:val="00BE0903"/>
    <w:rsid w:val="00BE0A81"/>
    <w:rsid w:val="00BE0B6D"/>
    <w:rsid w:val="00BE116E"/>
    <w:rsid w:val="00BE121F"/>
    <w:rsid w:val="00BE1356"/>
    <w:rsid w:val="00BE1713"/>
    <w:rsid w:val="00BE17EF"/>
    <w:rsid w:val="00BE1954"/>
    <w:rsid w:val="00BE1E0E"/>
    <w:rsid w:val="00BE1ECD"/>
    <w:rsid w:val="00BE1F3E"/>
    <w:rsid w:val="00BE1F98"/>
    <w:rsid w:val="00BE1FB7"/>
    <w:rsid w:val="00BE2248"/>
    <w:rsid w:val="00BE22B7"/>
    <w:rsid w:val="00BE2312"/>
    <w:rsid w:val="00BE2371"/>
    <w:rsid w:val="00BE24CD"/>
    <w:rsid w:val="00BE2628"/>
    <w:rsid w:val="00BE2A6A"/>
    <w:rsid w:val="00BE2BEF"/>
    <w:rsid w:val="00BE2C80"/>
    <w:rsid w:val="00BE2C8E"/>
    <w:rsid w:val="00BE2CB4"/>
    <w:rsid w:val="00BE2CBC"/>
    <w:rsid w:val="00BE2FF3"/>
    <w:rsid w:val="00BE30B6"/>
    <w:rsid w:val="00BE32A3"/>
    <w:rsid w:val="00BE32F8"/>
    <w:rsid w:val="00BE33AF"/>
    <w:rsid w:val="00BE33D0"/>
    <w:rsid w:val="00BE3A77"/>
    <w:rsid w:val="00BE3AA6"/>
    <w:rsid w:val="00BE3BE2"/>
    <w:rsid w:val="00BE3ED3"/>
    <w:rsid w:val="00BE3F44"/>
    <w:rsid w:val="00BE3FE2"/>
    <w:rsid w:val="00BE402C"/>
    <w:rsid w:val="00BE428F"/>
    <w:rsid w:val="00BE4663"/>
    <w:rsid w:val="00BE4771"/>
    <w:rsid w:val="00BE47EA"/>
    <w:rsid w:val="00BE4B85"/>
    <w:rsid w:val="00BE4F74"/>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51A"/>
    <w:rsid w:val="00BE655B"/>
    <w:rsid w:val="00BE658C"/>
    <w:rsid w:val="00BE6786"/>
    <w:rsid w:val="00BE6D25"/>
    <w:rsid w:val="00BE6FD9"/>
    <w:rsid w:val="00BE733A"/>
    <w:rsid w:val="00BE750D"/>
    <w:rsid w:val="00BE7801"/>
    <w:rsid w:val="00BE789A"/>
    <w:rsid w:val="00BE793D"/>
    <w:rsid w:val="00BE79D9"/>
    <w:rsid w:val="00BE7A9D"/>
    <w:rsid w:val="00BE7B33"/>
    <w:rsid w:val="00BE7B97"/>
    <w:rsid w:val="00BE7C79"/>
    <w:rsid w:val="00BE7C93"/>
    <w:rsid w:val="00BE7CC7"/>
    <w:rsid w:val="00BE7CD7"/>
    <w:rsid w:val="00BE7F38"/>
    <w:rsid w:val="00BE7FEF"/>
    <w:rsid w:val="00BE7FF8"/>
    <w:rsid w:val="00BE7FF9"/>
    <w:rsid w:val="00BF0235"/>
    <w:rsid w:val="00BF0295"/>
    <w:rsid w:val="00BF0396"/>
    <w:rsid w:val="00BF0692"/>
    <w:rsid w:val="00BF073F"/>
    <w:rsid w:val="00BF0CDC"/>
    <w:rsid w:val="00BF1167"/>
    <w:rsid w:val="00BF13BC"/>
    <w:rsid w:val="00BF16C2"/>
    <w:rsid w:val="00BF1853"/>
    <w:rsid w:val="00BF1B42"/>
    <w:rsid w:val="00BF1D44"/>
    <w:rsid w:val="00BF1EAD"/>
    <w:rsid w:val="00BF1FCF"/>
    <w:rsid w:val="00BF227F"/>
    <w:rsid w:val="00BF267C"/>
    <w:rsid w:val="00BF26C1"/>
    <w:rsid w:val="00BF2978"/>
    <w:rsid w:val="00BF2A2F"/>
    <w:rsid w:val="00BF2A7C"/>
    <w:rsid w:val="00BF2AA6"/>
    <w:rsid w:val="00BF2ADD"/>
    <w:rsid w:val="00BF2BA4"/>
    <w:rsid w:val="00BF2BD5"/>
    <w:rsid w:val="00BF2D71"/>
    <w:rsid w:val="00BF2D7C"/>
    <w:rsid w:val="00BF2F44"/>
    <w:rsid w:val="00BF3004"/>
    <w:rsid w:val="00BF304B"/>
    <w:rsid w:val="00BF3212"/>
    <w:rsid w:val="00BF3231"/>
    <w:rsid w:val="00BF331E"/>
    <w:rsid w:val="00BF339D"/>
    <w:rsid w:val="00BF341E"/>
    <w:rsid w:val="00BF3757"/>
    <w:rsid w:val="00BF37C9"/>
    <w:rsid w:val="00BF38F1"/>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70E9"/>
    <w:rsid w:val="00BF72C8"/>
    <w:rsid w:val="00BF73B4"/>
    <w:rsid w:val="00BF7595"/>
    <w:rsid w:val="00BF7F9B"/>
    <w:rsid w:val="00BF7FAF"/>
    <w:rsid w:val="00C000E9"/>
    <w:rsid w:val="00C00348"/>
    <w:rsid w:val="00C005AB"/>
    <w:rsid w:val="00C005C4"/>
    <w:rsid w:val="00C005FF"/>
    <w:rsid w:val="00C00850"/>
    <w:rsid w:val="00C00902"/>
    <w:rsid w:val="00C00D23"/>
    <w:rsid w:val="00C00E78"/>
    <w:rsid w:val="00C00E82"/>
    <w:rsid w:val="00C01009"/>
    <w:rsid w:val="00C010C1"/>
    <w:rsid w:val="00C0112B"/>
    <w:rsid w:val="00C011AC"/>
    <w:rsid w:val="00C01335"/>
    <w:rsid w:val="00C014A6"/>
    <w:rsid w:val="00C01997"/>
    <w:rsid w:val="00C01AAD"/>
    <w:rsid w:val="00C01C0F"/>
    <w:rsid w:val="00C01C4F"/>
    <w:rsid w:val="00C01CA6"/>
    <w:rsid w:val="00C01CDC"/>
    <w:rsid w:val="00C01D8A"/>
    <w:rsid w:val="00C01ECC"/>
    <w:rsid w:val="00C02000"/>
    <w:rsid w:val="00C023BE"/>
    <w:rsid w:val="00C025B3"/>
    <w:rsid w:val="00C02687"/>
    <w:rsid w:val="00C0290A"/>
    <w:rsid w:val="00C029BF"/>
    <w:rsid w:val="00C02A96"/>
    <w:rsid w:val="00C02BDD"/>
    <w:rsid w:val="00C02E10"/>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82"/>
    <w:rsid w:val="00C04641"/>
    <w:rsid w:val="00C046B2"/>
    <w:rsid w:val="00C04816"/>
    <w:rsid w:val="00C04B4B"/>
    <w:rsid w:val="00C04B5C"/>
    <w:rsid w:val="00C04C37"/>
    <w:rsid w:val="00C04DEF"/>
    <w:rsid w:val="00C04EF9"/>
    <w:rsid w:val="00C04FC5"/>
    <w:rsid w:val="00C05117"/>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E28"/>
    <w:rsid w:val="00C06F43"/>
    <w:rsid w:val="00C071C4"/>
    <w:rsid w:val="00C073F8"/>
    <w:rsid w:val="00C07638"/>
    <w:rsid w:val="00C078E0"/>
    <w:rsid w:val="00C07A49"/>
    <w:rsid w:val="00C07BA6"/>
    <w:rsid w:val="00C07C90"/>
    <w:rsid w:val="00C07CE4"/>
    <w:rsid w:val="00C07D08"/>
    <w:rsid w:val="00C07D84"/>
    <w:rsid w:val="00C07F34"/>
    <w:rsid w:val="00C1037F"/>
    <w:rsid w:val="00C10987"/>
    <w:rsid w:val="00C1099A"/>
    <w:rsid w:val="00C10A27"/>
    <w:rsid w:val="00C10B86"/>
    <w:rsid w:val="00C10BEB"/>
    <w:rsid w:val="00C10EC3"/>
    <w:rsid w:val="00C11227"/>
    <w:rsid w:val="00C1147F"/>
    <w:rsid w:val="00C1148B"/>
    <w:rsid w:val="00C11519"/>
    <w:rsid w:val="00C115B5"/>
    <w:rsid w:val="00C117ED"/>
    <w:rsid w:val="00C11A73"/>
    <w:rsid w:val="00C11AEE"/>
    <w:rsid w:val="00C11C97"/>
    <w:rsid w:val="00C11D6C"/>
    <w:rsid w:val="00C11DBB"/>
    <w:rsid w:val="00C11F4E"/>
    <w:rsid w:val="00C11FDE"/>
    <w:rsid w:val="00C12044"/>
    <w:rsid w:val="00C12267"/>
    <w:rsid w:val="00C12443"/>
    <w:rsid w:val="00C12526"/>
    <w:rsid w:val="00C12710"/>
    <w:rsid w:val="00C128D8"/>
    <w:rsid w:val="00C12DA4"/>
    <w:rsid w:val="00C12EC9"/>
    <w:rsid w:val="00C130E6"/>
    <w:rsid w:val="00C13327"/>
    <w:rsid w:val="00C13396"/>
    <w:rsid w:val="00C13482"/>
    <w:rsid w:val="00C13648"/>
    <w:rsid w:val="00C13686"/>
    <w:rsid w:val="00C13B7F"/>
    <w:rsid w:val="00C13B85"/>
    <w:rsid w:val="00C14030"/>
    <w:rsid w:val="00C140E8"/>
    <w:rsid w:val="00C141C1"/>
    <w:rsid w:val="00C141C7"/>
    <w:rsid w:val="00C143BC"/>
    <w:rsid w:val="00C14A86"/>
    <w:rsid w:val="00C14B24"/>
    <w:rsid w:val="00C14B2E"/>
    <w:rsid w:val="00C14FCC"/>
    <w:rsid w:val="00C150A3"/>
    <w:rsid w:val="00C1513C"/>
    <w:rsid w:val="00C15491"/>
    <w:rsid w:val="00C154BA"/>
    <w:rsid w:val="00C154F1"/>
    <w:rsid w:val="00C154FE"/>
    <w:rsid w:val="00C15793"/>
    <w:rsid w:val="00C157F4"/>
    <w:rsid w:val="00C15954"/>
    <w:rsid w:val="00C15A57"/>
    <w:rsid w:val="00C15A7D"/>
    <w:rsid w:val="00C15B27"/>
    <w:rsid w:val="00C15BC6"/>
    <w:rsid w:val="00C15BF9"/>
    <w:rsid w:val="00C15C15"/>
    <w:rsid w:val="00C16933"/>
    <w:rsid w:val="00C1696F"/>
    <w:rsid w:val="00C16D77"/>
    <w:rsid w:val="00C16F2A"/>
    <w:rsid w:val="00C17009"/>
    <w:rsid w:val="00C1714F"/>
    <w:rsid w:val="00C172DD"/>
    <w:rsid w:val="00C1769C"/>
    <w:rsid w:val="00C17906"/>
    <w:rsid w:val="00C17989"/>
    <w:rsid w:val="00C17CB7"/>
    <w:rsid w:val="00C20223"/>
    <w:rsid w:val="00C2028B"/>
    <w:rsid w:val="00C203B3"/>
    <w:rsid w:val="00C20B4D"/>
    <w:rsid w:val="00C20CE4"/>
    <w:rsid w:val="00C21288"/>
    <w:rsid w:val="00C2137A"/>
    <w:rsid w:val="00C21467"/>
    <w:rsid w:val="00C214D0"/>
    <w:rsid w:val="00C215BD"/>
    <w:rsid w:val="00C21862"/>
    <w:rsid w:val="00C2192E"/>
    <w:rsid w:val="00C21DEC"/>
    <w:rsid w:val="00C221C2"/>
    <w:rsid w:val="00C2224F"/>
    <w:rsid w:val="00C225BA"/>
    <w:rsid w:val="00C22817"/>
    <w:rsid w:val="00C228FA"/>
    <w:rsid w:val="00C230D3"/>
    <w:rsid w:val="00C23295"/>
    <w:rsid w:val="00C23501"/>
    <w:rsid w:val="00C237A4"/>
    <w:rsid w:val="00C239DD"/>
    <w:rsid w:val="00C23A0F"/>
    <w:rsid w:val="00C23CDC"/>
    <w:rsid w:val="00C23CF6"/>
    <w:rsid w:val="00C23E4D"/>
    <w:rsid w:val="00C23E75"/>
    <w:rsid w:val="00C23EC4"/>
    <w:rsid w:val="00C2402E"/>
    <w:rsid w:val="00C2430C"/>
    <w:rsid w:val="00C2431A"/>
    <w:rsid w:val="00C2435A"/>
    <w:rsid w:val="00C246BC"/>
    <w:rsid w:val="00C24981"/>
    <w:rsid w:val="00C24D58"/>
    <w:rsid w:val="00C24DAE"/>
    <w:rsid w:val="00C2547F"/>
    <w:rsid w:val="00C2554E"/>
    <w:rsid w:val="00C257BB"/>
    <w:rsid w:val="00C257C7"/>
    <w:rsid w:val="00C258B9"/>
    <w:rsid w:val="00C2593C"/>
    <w:rsid w:val="00C25C6D"/>
    <w:rsid w:val="00C262D6"/>
    <w:rsid w:val="00C263DC"/>
    <w:rsid w:val="00C2649D"/>
    <w:rsid w:val="00C264F8"/>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B57"/>
    <w:rsid w:val="00C27BDE"/>
    <w:rsid w:val="00C27C08"/>
    <w:rsid w:val="00C27FDB"/>
    <w:rsid w:val="00C303A9"/>
    <w:rsid w:val="00C305AA"/>
    <w:rsid w:val="00C30723"/>
    <w:rsid w:val="00C30852"/>
    <w:rsid w:val="00C308A1"/>
    <w:rsid w:val="00C30974"/>
    <w:rsid w:val="00C3099D"/>
    <w:rsid w:val="00C309E8"/>
    <w:rsid w:val="00C30AFC"/>
    <w:rsid w:val="00C30F84"/>
    <w:rsid w:val="00C30FDA"/>
    <w:rsid w:val="00C31079"/>
    <w:rsid w:val="00C310A2"/>
    <w:rsid w:val="00C31177"/>
    <w:rsid w:val="00C311D8"/>
    <w:rsid w:val="00C311EF"/>
    <w:rsid w:val="00C31225"/>
    <w:rsid w:val="00C31296"/>
    <w:rsid w:val="00C31407"/>
    <w:rsid w:val="00C315B6"/>
    <w:rsid w:val="00C31670"/>
    <w:rsid w:val="00C317C6"/>
    <w:rsid w:val="00C319F3"/>
    <w:rsid w:val="00C31C13"/>
    <w:rsid w:val="00C31CB5"/>
    <w:rsid w:val="00C31D70"/>
    <w:rsid w:val="00C32041"/>
    <w:rsid w:val="00C3237F"/>
    <w:rsid w:val="00C325C8"/>
    <w:rsid w:val="00C3263D"/>
    <w:rsid w:val="00C32941"/>
    <w:rsid w:val="00C32A35"/>
    <w:rsid w:val="00C32AB0"/>
    <w:rsid w:val="00C32B0B"/>
    <w:rsid w:val="00C32B26"/>
    <w:rsid w:val="00C33010"/>
    <w:rsid w:val="00C33053"/>
    <w:rsid w:val="00C332FD"/>
    <w:rsid w:val="00C3332E"/>
    <w:rsid w:val="00C335A8"/>
    <w:rsid w:val="00C3368F"/>
    <w:rsid w:val="00C33815"/>
    <w:rsid w:val="00C339DB"/>
    <w:rsid w:val="00C33AB6"/>
    <w:rsid w:val="00C33D8F"/>
    <w:rsid w:val="00C33DB0"/>
    <w:rsid w:val="00C33FBA"/>
    <w:rsid w:val="00C34214"/>
    <w:rsid w:val="00C342D3"/>
    <w:rsid w:val="00C34909"/>
    <w:rsid w:val="00C34AB7"/>
    <w:rsid w:val="00C34C0C"/>
    <w:rsid w:val="00C34DB5"/>
    <w:rsid w:val="00C34F71"/>
    <w:rsid w:val="00C350DC"/>
    <w:rsid w:val="00C3514B"/>
    <w:rsid w:val="00C351B4"/>
    <w:rsid w:val="00C3546D"/>
    <w:rsid w:val="00C35934"/>
    <w:rsid w:val="00C35A95"/>
    <w:rsid w:val="00C35B74"/>
    <w:rsid w:val="00C36167"/>
    <w:rsid w:val="00C36212"/>
    <w:rsid w:val="00C36402"/>
    <w:rsid w:val="00C365C9"/>
    <w:rsid w:val="00C3667D"/>
    <w:rsid w:val="00C3675D"/>
    <w:rsid w:val="00C36861"/>
    <w:rsid w:val="00C368A7"/>
    <w:rsid w:val="00C36B7B"/>
    <w:rsid w:val="00C36D1D"/>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F32"/>
    <w:rsid w:val="00C40F9A"/>
    <w:rsid w:val="00C40FA9"/>
    <w:rsid w:val="00C4109F"/>
    <w:rsid w:val="00C413C1"/>
    <w:rsid w:val="00C41477"/>
    <w:rsid w:val="00C41679"/>
    <w:rsid w:val="00C4188A"/>
    <w:rsid w:val="00C41A58"/>
    <w:rsid w:val="00C41AB4"/>
    <w:rsid w:val="00C41B62"/>
    <w:rsid w:val="00C41C3F"/>
    <w:rsid w:val="00C41D24"/>
    <w:rsid w:val="00C41D2A"/>
    <w:rsid w:val="00C41F42"/>
    <w:rsid w:val="00C420D6"/>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B0"/>
    <w:rsid w:val="00C4375F"/>
    <w:rsid w:val="00C438B9"/>
    <w:rsid w:val="00C438EC"/>
    <w:rsid w:val="00C43AAA"/>
    <w:rsid w:val="00C43BE3"/>
    <w:rsid w:val="00C43D36"/>
    <w:rsid w:val="00C44062"/>
    <w:rsid w:val="00C4407B"/>
    <w:rsid w:val="00C44743"/>
    <w:rsid w:val="00C44AC8"/>
    <w:rsid w:val="00C44DF5"/>
    <w:rsid w:val="00C44E48"/>
    <w:rsid w:val="00C45107"/>
    <w:rsid w:val="00C451E1"/>
    <w:rsid w:val="00C45391"/>
    <w:rsid w:val="00C453B1"/>
    <w:rsid w:val="00C45562"/>
    <w:rsid w:val="00C457E6"/>
    <w:rsid w:val="00C458D4"/>
    <w:rsid w:val="00C45AA0"/>
    <w:rsid w:val="00C45C58"/>
    <w:rsid w:val="00C4615B"/>
    <w:rsid w:val="00C461CB"/>
    <w:rsid w:val="00C46247"/>
    <w:rsid w:val="00C46517"/>
    <w:rsid w:val="00C46533"/>
    <w:rsid w:val="00C4670B"/>
    <w:rsid w:val="00C46835"/>
    <w:rsid w:val="00C46952"/>
    <w:rsid w:val="00C46A53"/>
    <w:rsid w:val="00C46BAB"/>
    <w:rsid w:val="00C46C8B"/>
    <w:rsid w:val="00C471E6"/>
    <w:rsid w:val="00C4720B"/>
    <w:rsid w:val="00C47624"/>
    <w:rsid w:val="00C4766E"/>
    <w:rsid w:val="00C476FD"/>
    <w:rsid w:val="00C4771D"/>
    <w:rsid w:val="00C47B4C"/>
    <w:rsid w:val="00C47CE1"/>
    <w:rsid w:val="00C47F70"/>
    <w:rsid w:val="00C501A0"/>
    <w:rsid w:val="00C50351"/>
    <w:rsid w:val="00C506E5"/>
    <w:rsid w:val="00C50945"/>
    <w:rsid w:val="00C50980"/>
    <w:rsid w:val="00C5098A"/>
    <w:rsid w:val="00C5099F"/>
    <w:rsid w:val="00C509AA"/>
    <w:rsid w:val="00C509D1"/>
    <w:rsid w:val="00C50BE0"/>
    <w:rsid w:val="00C50C52"/>
    <w:rsid w:val="00C50E29"/>
    <w:rsid w:val="00C511FB"/>
    <w:rsid w:val="00C51211"/>
    <w:rsid w:val="00C51215"/>
    <w:rsid w:val="00C5122A"/>
    <w:rsid w:val="00C5141A"/>
    <w:rsid w:val="00C5155F"/>
    <w:rsid w:val="00C5168A"/>
    <w:rsid w:val="00C516E6"/>
    <w:rsid w:val="00C51CCC"/>
    <w:rsid w:val="00C51D68"/>
    <w:rsid w:val="00C51E1A"/>
    <w:rsid w:val="00C51EF4"/>
    <w:rsid w:val="00C521EB"/>
    <w:rsid w:val="00C5220B"/>
    <w:rsid w:val="00C52236"/>
    <w:rsid w:val="00C52484"/>
    <w:rsid w:val="00C524B0"/>
    <w:rsid w:val="00C525DD"/>
    <w:rsid w:val="00C528F4"/>
    <w:rsid w:val="00C5297C"/>
    <w:rsid w:val="00C52986"/>
    <w:rsid w:val="00C52B03"/>
    <w:rsid w:val="00C52D8A"/>
    <w:rsid w:val="00C53018"/>
    <w:rsid w:val="00C5309A"/>
    <w:rsid w:val="00C530C4"/>
    <w:rsid w:val="00C532FC"/>
    <w:rsid w:val="00C533D3"/>
    <w:rsid w:val="00C534E0"/>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DE"/>
    <w:rsid w:val="00C55E69"/>
    <w:rsid w:val="00C55FEB"/>
    <w:rsid w:val="00C5636E"/>
    <w:rsid w:val="00C563F4"/>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BA9"/>
    <w:rsid w:val="00C60BC2"/>
    <w:rsid w:val="00C60D89"/>
    <w:rsid w:val="00C60EC4"/>
    <w:rsid w:val="00C60EF0"/>
    <w:rsid w:val="00C61049"/>
    <w:rsid w:val="00C61896"/>
    <w:rsid w:val="00C618E4"/>
    <w:rsid w:val="00C6198A"/>
    <w:rsid w:val="00C61A41"/>
    <w:rsid w:val="00C61B23"/>
    <w:rsid w:val="00C61C88"/>
    <w:rsid w:val="00C61E01"/>
    <w:rsid w:val="00C623CA"/>
    <w:rsid w:val="00C6240F"/>
    <w:rsid w:val="00C62524"/>
    <w:rsid w:val="00C62651"/>
    <w:rsid w:val="00C62892"/>
    <w:rsid w:val="00C62A61"/>
    <w:rsid w:val="00C62B99"/>
    <w:rsid w:val="00C62CC6"/>
    <w:rsid w:val="00C62E45"/>
    <w:rsid w:val="00C62EF2"/>
    <w:rsid w:val="00C63270"/>
    <w:rsid w:val="00C63349"/>
    <w:rsid w:val="00C635D5"/>
    <w:rsid w:val="00C6375F"/>
    <w:rsid w:val="00C6385F"/>
    <w:rsid w:val="00C63951"/>
    <w:rsid w:val="00C6398F"/>
    <w:rsid w:val="00C63A5C"/>
    <w:rsid w:val="00C63C65"/>
    <w:rsid w:val="00C64073"/>
    <w:rsid w:val="00C640CC"/>
    <w:rsid w:val="00C643FF"/>
    <w:rsid w:val="00C64510"/>
    <w:rsid w:val="00C6475D"/>
    <w:rsid w:val="00C64937"/>
    <w:rsid w:val="00C64A65"/>
    <w:rsid w:val="00C64AA1"/>
    <w:rsid w:val="00C652AE"/>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846"/>
    <w:rsid w:val="00C66992"/>
    <w:rsid w:val="00C66A12"/>
    <w:rsid w:val="00C66B33"/>
    <w:rsid w:val="00C66C39"/>
    <w:rsid w:val="00C66D18"/>
    <w:rsid w:val="00C67226"/>
    <w:rsid w:val="00C67306"/>
    <w:rsid w:val="00C6768B"/>
    <w:rsid w:val="00C6777C"/>
    <w:rsid w:val="00C67832"/>
    <w:rsid w:val="00C67EA4"/>
    <w:rsid w:val="00C703A5"/>
    <w:rsid w:val="00C70423"/>
    <w:rsid w:val="00C705E5"/>
    <w:rsid w:val="00C70A1C"/>
    <w:rsid w:val="00C711EF"/>
    <w:rsid w:val="00C713BA"/>
    <w:rsid w:val="00C7149A"/>
    <w:rsid w:val="00C7156D"/>
    <w:rsid w:val="00C71579"/>
    <w:rsid w:val="00C717BD"/>
    <w:rsid w:val="00C71A41"/>
    <w:rsid w:val="00C71BBD"/>
    <w:rsid w:val="00C71FB5"/>
    <w:rsid w:val="00C721E6"/>
    <w:rsid w:val="00C72382"/>
    <w:rsid w:val="00C724AD"/>
    <w:rsid w:val="00C7251F"/>
    <w:rsid w:val="00C72589"/>
    <w:rsid w:val="00C72CA6"/>
    <w:rsid w:val="00C72D93"/>
    <w:rsid w:val="00C72EA8"/>
    <w:rsid w:val="00C72F23"/>
    <w:rsid w:val="00C731C9"/>
    <w:rsid w:val="00C737B0"/>
    <w:rsid w:val="00C737FD"/>
    <w:rsid w:val="00C73910"/>
    <w:rsid w:val="00C73EEE"/>
    <w:rsid w:val="00C744C9"/>
    <w:rsid w:val="00C744DE"/>
    <w:rsid w:val="00C7464C"/>
    <w:rsid w:val="00C74858"/>
    <w:rsid w:val="00C74AC7"/>
    <w:rsid w:val="00C74EAC"/>
    <w:rsid w:val="00C752D9"/>
    <w:rsid w:val="00C7539F"/>
    <w:rsid w:val="00C7545D"/>
    <w:rsid w:val="00C759F0"/>
    <w:rsid w:val="00C75E1B"/>
    <w:rsid w:val="00C763A7"/>
    <w:rsid w:val="00C76500"/>
    <w:rsid w:val="00C76501"/>
    <w:rsid w:val="00C765F6"/>
    <w:rsid w:val="00C76682"/>
    <w:rsid w:val="00C7684D"/>
    <w:rsid w:val="00C76886"/>
    <w:rsid w:val="00C7690A"/>
    <w:rsid w:val="00C76C25"/>
    <w:rsid w:val="00C76C52"/>
    <w:rsid w:val="00C76CC5"/>
    <w:rsid w:val="00C76DEB"/>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F66"/>
    <w:rsid w:val="00C80088"/>
    <w:rsid w:val="00C804A8"/>
    <w:rsid w:val="00C805EE"/>
    <w:rsid w:val="00C806BD"/>
    <w:rsid w:val="00C80863"/>
    <w:rsid w:val="00C80980"/>
    <w:rsid w:val="00C80B03"/>
    <w:rsid w:val="00C80BD8"/>
    <w:rsid w:val="00C80F2E"/>
    <w:rsid w:val="00C81027"/>
    <w:rsid w:val="00C8104B"/>
    <w:rsid w:val="00C810B2"/>
    <w:rsid w:val="00C810F2"/>
    <w:rsid w:val="00C815D4"/>
    <w:rsid w:val="00C815F3"/>
    <w:rsid w:val="00C8164B"/>
    <w:rsid w:val="00C81670"/>
    <w:rsid w:val="00C81903"/>
    <w:rsid w:val="00C81A40"/>
    <w:rsid w:val="00C81CBA"/>
    <w:rsid w:val="00C81D0A"/>
    <w:rsid w:val="00C8205C"/>
    <w:rsid w:val="00C82422"/>
    <w:rsid w:val="00C8270E"/>
    <w:rsid w:val="00C827F1"/>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FC8"/>
    <w:rsid w:val="00C863AA"/>
    <w:rsid w:val="00C863B6"/>
    <w:rsid w:val="00C867E6"/>
    <w:rsid w:val="00C86D16"/>
    <w:rsid w:val="00C86E26"/>
    <w:rsid w:val="00C86EC5"/>
    <w:rsid w:val="00C87107"/>
    <w:rsid w:val="00C87132"/>
    <w:rsid w:val="00C87493"/>
    <w:rsid w:val="00C87562"/>
    <w:rsid w:val="00C87591"/>
    <w:rsid w:val="00C876E1"/>
    <w:rsid w:val="00C8784F"/>
    <w:rsid w:val="00C87C2A"/>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8D"/>
    <w:rsid w:val="00C926DA"/>
    <w:rsid w:val="00C929EB"/>
    <w:rsid w:val="00C92B95"/>
    <w:rsid w:val="00C92BE2"/>
    <w:rsid w:val="00C92EC9"/>
    <w:rsid w:val="00C930E7"/>
    <w:rsid w:val="00C931A4"/>
    <w:rsid w:val="00C931F4"/>
    <w:rsid w:val="00C9331C"/>
    <w:rsid w:val="00C93383"/>
    <w:rsid w:val="00C9352D"/>
    <w:rsid w:val="00C936E8"/>
    <w:rsid w:val="00C93767"/>
    <w:rsid w:val="00C93776"/>
    <w:rsid w:val="00C937A3"/>
    <w:rsid w:val="00C93923"/>
    <w:rsid w:val="00C93924"/>
    <w:rsid w:val="00C93925"/>
    <w:rsid w:val="00C939C2"/>
    <w:rsid w:val="00C93ABC"/>
    <w:rsid w:val="00C93B6C"/>
    <w:rsid w:val="00C93CBD"/>
    <w:rsid w:val="00C93FCC"/>
    <w:rsid w:val="00C93FDD"/>
    <w:rsid w:val="00C94106"/>
    <w:rsid w:val="00C94203"/>
    <w:rsid w:val="00C9423D"/>
    <w:rsid w:val="00C9452F"/>
    <w:rsid w:val="00C945C6"/>
    <w:rsid w:val="00C945CB"/>
    <w:rsid w:val="00C94846"/>
    <w:rsid w:val="00C9488E"/>
    <w:rsid w:val="00C9493E"/>
    <w:rsid w:val="00C94F18"/>
    <w:rsid w:val="00C94FA6"/>
    <w:rsid w:val="00C95329"/>
    <w:rsid w:val="00C955C1"/>
    <w:rsid w:val="00C95709"/>
    <w:rsid w:val="00C957DF"/>
    <w:rsid w:val="00C9589E"/>
    <w:rsid w:val="00C9596D"/>
    <w:rsid w:val="00C95A4D"/>
    <w:rsid w:val="00C95A57"/>
    <w:rsid w:val="00C95A8A"/>
    <w:rsid w:val="00C960AA"/>
    <w:rsid w:val="00C9614B"/>
    <w:rsid w:val="00C96238"/>
    <w:rsid w:val="00C9625C"/>
    <w:rsid w:val="00C96498"/>
    <w:rsid w:val="00C964F1"/>
    <w:rsid w:val="00C96583"/>
    <w:rsid w:val="00C96586"/>
    <w:rsid w:val="00C9675C"/>
    <w:rsid w:val="00C96D6D"/>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D"/>
    <w:rsid w:val="00CA046E"/>
    <w:rsid w:val="00CA0634"/>
    <w:rsid w:val="00CA0761"/>
    <w:rsid w:val="00CA0851"/>
    <w:rsid w:val="00CA0911"/>
    <w:rsid w:val="00CA0A5E"/>
    <w:rsid w:val="00CA100C"/>
    <w:rsid w:val="00CA1305"/>
    <w:rsid w:val="00CA145C"/>
    <w:rsid w:val="00CA14A0"/>
    <w:rsid w:val="00CA14CB"/>
    <w:rsid w:val="00CA233C"/>
    <w:rsid w:val="00CA2480"/>
    <w:rsid w:val="00CA24E9"/>
    <w:rsid w:val="00CA2B78"/>
    <w:rsid w:val="00CA2E43"/>
    <w:rsid w:val="00CA31C5"/>
    <w:rsid w:val="00CA3465"/>
    <w:rsid w:val="00CA3473"/>
    <w:rsid w:val="00CA3952"/>
    <w:rsid w:val="00CA3A35"/>
    <w:rsid w:val="00CA3AD9"/>
    <w:rsid w:val="00CA3E0A"/>
    <w:rsid w:val="00CA3E54"/>
    <w:rsid w:val="00CA3F3C"/>
    <w:rsid w:val="00CA3FF5"/>
    <w:rsid w:val="00CA410F"/>
    <w:rsid w:val="00CA42DE"/>
    <w:rsid w:val="00CA4344"/>
    <w:rsid w:val="00CA45C4"/>
    <w:rsid w:val="00CA4809"/>
    <w:rsid w:val="00CA4843"/>
    <w:rsid w:val="00CA4B82"/>
    <w:rsid w:val="00CA4F05"/>
    <w:rsid w:val="00CA5047"/>
    <w:rsid w:val="00CA51F6"/>
    <w:rsid w:val="00CA51FF"/>
    <w:rsid w:val="00CA524B"/>
    <w:rsid w:val="00CA5443"/>
    <w:rsid w:val="00CA545D"/>
    <w:rsid w:val="00CA56D5"/>
    <w:rsid w:val="00CA58C6"/>
    <w:rsid w:val="00CA5926"/>
    <w:rsid w:val="00CA5E17"/>
    <w:rsid w:val="00CA5E8F"/>
    <w:rsid w:val="00CA5E9F"/>
    <w:rsid w:val="00CA63EA"/>
    <w:rsid w:val="00CA6477"/>
    <w:rsid w:val="00CA64A8"/>
    <w:rsid w:val="00CA6588"/>
    <w:rsid w:val="00CA660C"/>
    <w:rsid w:val="00CA6833"/>
    <w:rsid w:val="00CA6F69"/>
    <w:rsid w:val="00CA6FE3"/>
    <w:rsid w:val="00CA71A6"/>
    <w:rsid w:val="00CA72A7"/>
    <w:rsid w:val="00CA747E"/>
    <w:rsid w:val="00CA74C4"/>
    <w:rsid w:val="00CA7515"/>
    <w:rsid w:val="00CA7534"/>
    <w:rsid w:val="00CA79F0"/>
    <w:rsid w:val="00CA7C60"/>
    <w:rsid w:val="00CA7E3C"/>
    <w:rsid w:val="00CB06DC"/>
    <w:rsid w:val="00CB0769"/>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E3"/>
    <w:rsid w:val="00CB37E1"/>
    <w:rsid w:val="00CB38A0"/>
    <w:rsid w:val="00CB3910"/>
    <w:rsid w:val="00CB3923"/>
    <w:rsid w:val="00CB3AD5"/>
    <w:rsid w:val="00CB3AEC"/>
    <w:rsid w:val="00CB3CA9"/>
    <w:rsid w:val="00CB3D0C"/>
    <w:rsid w:val="00CB3E70"/>
    <w:rsid w:val="00CB44EE"/>
    <w:rsid w:val="00CB4650"/>
    <w:rsid w:val="00CB4770"/>
    <w:rsid w:val="00CB4B03"/>
    <w:rsid w:val="00CB4BBD"/>
    <w:rsid w:val="00CB4BD9"/>
    <w:rsid w:val="00CB4D41"/>
    <w:rsid w:val="00CB51D3"/>
    <w:rsid w:val="00CB52C2"/>
    <w:rsid w:val="00CB54AF"/>
    <w:rsid w:val="00CB5506"/>
    <w:rsid w:val="00CB5653"/>
    <w:rsid w:val="00CB59B5"/>
    <w:rsid w:val="00CB5A4E"/>
    <w:rsid w:val="00CB5A98"/>
    <w:rsid w:val="00CB5B8E"/>
    <w:rsid w:val="00CB5DE5"/>
    <w:rsid w:val="00CB5E57"/>
    <w:rsid w:val="00CB5F10"/>
    <w:rsid w:val="00CB6280"/>
    <w:rsid w:val="00CB6758"/>
    <w:rsid w:val="00CB67D0"/>
    <w:rsid w:val="00CB699F"/>
    <w:rsid w:val="00CB6AB5"/>
    <w:rsid w:val="00CB6BEC"/>
    <w:rsid w:val="00CB6CBA"/>
    <w:rsid w:val="00CB6EEA"/>
    <w:rsid w:val="00CB6F01"/>
    <w:rsid w:val="00CB710D"/>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203"/>
    <w:rsid w:val="00CC220F"/>
    <w:rsid w:val="00CC2238"/>
    <w:rsid w:val="00CC2321"/>
    <w:rsid w:val="00CC23CE"/>
    <w:rsid w:val="00CC26B5"/>
    <w:rsid w:val="00CC2713"/>
    <w:rsid w:val="00CC291D"/>
    <w:rsid w:val="00CC2B36"/>
    <w:rsid w:val="00CC2FC3"/>
    <w:rsid w:val="00CC2FCC"/>
    <w:rsid w:val="00CC2FE6"/>
    <w:rsid w:val="00CC30D3"/>
    <w:rsid w:val="00CC3217"/>
    <w:rsid w:val="00CC33E8"/>
    <w:rsid w:val="00CC3582"/>
    <w:rsid w:val="00CC3BED"/>
    <w:rsid w:val="00CC3C4B"/>
    <w:rsid w:val="00CC3CF6"/>
    <w:rsid w:val="00CC3EB1"/>
    <w:rsid w:val="00CC3F0E"/>
    <w:rsid w:val="00CC4074"/>
    <w:rsid w:val="00CC421F"/>
    <w:rsid w:val="00CC42AC"/>
    <w:rsid w:val="00CC46A6"/>
    <w:rsid w:val="00CC46F1"/>
    <w:rsid w:val="00CC497E"/>
    <w:rsid w:val="00CC4AD8"/>
    <w:rsid w:val="00CC4C63"/>
    <w:rsid w:val="00CC4C85"/>
    <w:rsid w:val="00CC4EF6"/>
    <w:rsid w:val="00CC4F71"/>
    <w:rsid w:val="00CC5231"/>
    <w:rsid w:val="00CC5608"/>
    <w:rsid w:val="00CC5674"/>
    <w:rsid w:val="00CC596B"/>
    <w:rsid w:val="00CC5B46"/>
    <w:rsid w:val="00CC5DCF"/>
    <w:rsid w:val="00CC60BF"/>
    <w:rsid w:val="00CC628E"/>
    <w:rsid w:val="00CC629E"/>
    <w:rsid w:val="00CC64BF"/>
    <w:rsid w:val="00CC6735"/>
    <w:rsid w:val="00CC69AB"/>
    <w:rsid w:val="00CC6A13"/>
    <w:rsid w:val="00CC6BAA"/>
    <w:rsid w:val="00CC6C71"/>
    <w:rsid w:val="00CC6CA6"/>
    <w:rsid w:val="00CC6F74"/>
    <w:rsid w:val="00CC7406"/>
    <w:rsid w:val="00CC7523"/>
    <w:rsid w:val="00CC795B"/>
    <w:rsid w:val="00CC79A1"/>
    <w:rsid w:val="00CD0496"/>
    <w:rsid w:val="00CD05DA"/>
    <w:rsid w:val="00CD05F0"/>
    <w:rsid w:val="00CD0788"/>
    <w:rsid w:val="00CD0803"/>
    <w:rsid w:val="00CD095C"/>
    <w:rsid w:val="00CD0C00"/>
    <w:rsid w:val="00CD0DAB"/>
    <w:rsid w:val="00CD0E5C"/>
    <w:rsid w:val="00CD0FEC"/>
    <w:rsid w:val="00CD13F5"/>
    <w:rsid w:val="00CD1558"/>
    <w:rsid w:val="00CD1735"/>
    <w:rsid w:val="00CD1849"/>
    <w:rsid w:val="00CD1A84"/>
    <w:rsid w:val="00CD1D62"/>
    <w:rsid w:val="00CD1D87"/>
    <w:rsid w:val="00CD1E4C"/>
    <w:rsid w:val="00CD2107"/>
    <w:rsid w:val="00CD21D9"/>
    <w:rsid w:val="00CD2394"/>
    <w:rsid w:val="00CD2644"/>
    <w:rsid w:val="00CD272A"/>
    <w:rsid w:val="00CD2AA2"/>
    <w:rsid w:val="00CD2DD6"/>
    <w:rsid w:val="00CD2E13"/>
    <w:rsid w:val="00CD36CD"/>
    <w:rsid w:val="00CD3BD9"/>
    <w:rsid w:val="00CD3D06"/>
    <w:rsid w:val="00CD3D57"/>
    <w:rsid w:val="00CD3E11"/>
    <w:rsid w:val="00CD3E52"/>
    <w:rsid w:val="00CD4088"/>
    <w:rsid w:val="00CD4094"/>
    <w:rsid w:val="00CD4390"/>
    <w:rsid w:val="00CD4531"/>
    <w:rsid w:val="00CD45DD"/>
    <w:rsid w:val="00CD4759"/>
    <w:rsid w:val="00CD4807"/>
    <w:rsid w:val="00CD48D0"/>
    <w:rsid w:val="00CD495C"/>
    <w:rsid w:val="00CD4CEC"/>
    <w:rsid w:val="00CD4DD6"/>
    <w:rsid w:val="00CD4DE2"/>
    <w:rsid w:val="00CD4DEF"/>
    <w:rsid w:val="00CD5194"/>
    <w:rsid w:val="00CD5396"/>
    <w:rsid w:val="00CD542D"/>
    <w:rsid w:val="00CD5548"/>
    <w:rsid w:val="00CD5641"/>
    <w:rsid w:val="00CD5894"/>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BA"/>
    <w:rsid w:val="00CD6F0A"/>
    <w:rsid w:val="00CD7088"/>
    <w:rsid w:val="00CD717B"/>
    <w:rsid w:val="00CD729A"/>
    <w:rsid w:val="00CD745E"/>
    <w:rsid w:val="00CD756A"/>
    <w:rsid w:val="00CD7C65"/>
    <w:rsid w:val="00CD7DB0"/>
    <w:rsid w:val="00CD7F13"/>
    <w:rsid w:val="00CD7F3C"/>
    <w:rsid w:val="00CE0668"/>
    <w:rsid w:val="00CE0784"/>
    <w:rsid w:val="00CE0A1A"/>
    <w:rsid w:val="00CE0A71"/>
    <w:rsid w:val="00CE0FDD"/>
    <w:rsid w:val="00CE0FFC"/>
    <w:rsid w:val="00CE1133"/>
    <w:rsid w:val="00CE12CD"/>
    <w:rsid w:val="00CE16FC"/>
    <w:rsid w:val="00CE1B02"/>
    <w:rsid w:val="00CE1BC3"/>
    <w:rsid w:val="00CE1C93"/>
    <w:rsid w:val="00CE1D14"/>
    <w:rsid w:val="00CE1ED6"/>
    <w:rsid w:val="00CE23A1"/>
    <w:rsid w:val="00CE2400"/>
    <w:rsid w:val="00CE26FE"/>
    <w:rsid w:val="00CE27A2"/>
    <w:rsid w:val="00CE2828"/>
    <w:rsid w:val="00CE28FE"/>
    <w:rsid w:val="00CE2C42"/>
    <w:rsid w:val="00CE2D0E"/>
    <w:rsid w:val="00CE2EED"/>
    <w:rsid w:val="00CE3039"/>
    <w:rsid w:val="00CE3405"/>
    <w:rsid w:val="00CE35FC"/>
    <w:rsid w:val="00CE36FB"/>
    <w:rsid w:val="00CE382D"/>
    <w:rsid w:val="00CE3A26"/>
    <w:rsid w:val="00CE3B47"/>
    <w:rsid w:val="00CE3C6F"/>
    <w:rsid w:val="00CE3CA2"/>
    <w:rsid w:val="00CE3D59"/>
    <w:rsid w:val="00CE3DF5"/>
    <w:rsid w:val="00CE3E9C"/>
    <w:rsid w:val="00CE4157"/>
    <w:rsid w:val="00CE4200"/>
    <w:rsid w:val="00CE42DC"/>
    <w:rsid w:val="00CE4496"/>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BE"/>
    <w:rsid w:val="00CE7313"/>
    <w:rsid w:val="00CE737B"/>
    <w:rsid w:val="00CE750F"/>
    <w:rsid w:val="00CE77D3"/>
    <w:rsid w:val="00CF00C3"/>
    <w:rsid w:val="00CF0182"/>
    <w:rsid w:val="00CF01C4"/>
    <w:rsid w:val="00CF02C3"/>
    <w:rsid w:val="00CF050A"/>
    <w:rsid w:val="00CF08B8"/>
    <w:rsid w:val="00CF0B7E"/>
    <w:rsid w:val="00CF0D96"/>
    <w:rsid w:val="00CF0F06"/>
    <w:rsid w:val="00CF115F"/>
    <w:rsid w:val="00CF11F0"/>
    <w:rsid w:val="00CF1423"/>
    <w:rsid w:val="00CF15B1"/>
    <w:rsid w:val="00CF18BB"/>
    <w:rsid w:val="00CF19BF"/>
    <w:rsid w:val="00CF19E3"/>
    <w:rsid w:val="00CF1B1F"/>
    <w:rsid w:val="00CF1E78"/>
    <w:rsid w:val="00CF1F6C"/>
    <w:rsid w:val="00CF1FD5"/>
    <w:rsid w:val="00CF2070"/>
    <w:rsid w:val="00CF20E8"/>
    <w:rsid w:val="00CF22D9"/>
    <w:rsid w:val="00CF2552"/>
    <w:rsid w:val="00CF255C"/>
    <w:rsid w:val="00CF2776"/>
    <w:rsid w:val="00CF2BE0"/>
    <w:rsid w:val="00CF2E4A"/>
    <w:rsid w:val="00CF314B"/>
    <w:rsid w:val="00CF34E0"/>
    <w:rsid w:val="00CF364C"/>
    <w:rsid w:val="00CF36D7"/>
    <w:rsid w:val="00CF380E"/>
    <w:rsid w:val="00CF3A7F"/>
    <w:rsid w:val="00CF3AEC"/>
    <w:rsid w:val="00CF3D17"/>
    <w:rsid w:val="00CF3EC6"/>
    <w:rsid w:val="00CF3F83"/>
    <w:rsid w:val="00CF4626"/>
    <w:rsid w:val="00CF467B"/>
    <w:rsid w:val="00CF4BBB"/>
    <w:rsid w:val="00CF4C3A"/>
    <w:rsid w:val="00CF4C69"/>
    <w:rsid w:val="00CF4F95"/>
    <w:rsid w:val="00CF5159"/>
    <w:rsid w:val="00CF5292"/>
    <w:rsid w:val="00CF53FB"/>
    <w:rsid w:val="00CF554D"/>
    <w:rsid w:val="00CF5833"/>
    <w:rsid w:val="00CF58D0"/>
    <w:rsid w:val="00CF5B4F"/>
    <w:rsid w:val="00CF5B53"/>
    <w:rsid w:val="00CF5B5C"/>
    <w:rsid w:val="00CF5F96"/>
    <w:rsid w:val="00CF6137"/>
    <w:rsid w:val="00CF61E7"/>
    <w:rsid w:val="00CF62D7"/>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58"/>
    <w:rsid w:val="00CF77EB"/>
    <w:rsid w:val="00CF7910"/>
    <w:rsid w:val="00CF7A9C"/>
    <w:rsid w:val="00CF7BCB"/>
    <w:rsid w:val="00CF7C5F"/>
    <w:rsid w:val="00CF7C77"/>
    <w:rsid w:val="00CF7D35"/>
    <w:rsid w:val="00CF7FCC"/>
    <w:rsid w:val="00D004D5"/>
    <w:rsid w:val="00D005AA"/>
    <w:rsid w:val="00D00A34"/>
    <w:rsid w:val="00D00AF6"/>
    <w:rsid w:val="00D00B45"/>
    <w:rsid w:val="00D00B66"/>
    <w:rsid w:val="00D00C97"/>
    <w:rsid w:val="00D00D86"/>
    <w:rsid w:val="00D0103B"/>
    <w:rsid w:val="00D010A7"/>
    <w:rsid w:val="00D01288"/>
    <w:rsid w:val="00D014A0"/>
    <w:rsid w:val="00D0191B"/>
    <w:rsid w:val="00D019C8"/>
    <w:rsid w:val="00D01B1A"/>
    <w:rsid w:val="00D01EB5"/>
    <w:rsid w:val="00D0218C"/>
    <w:rsid w:val="00D023E9"/>
    <w:rsid w:val="00D024B7"/>
    <w:rsid w:val="00D02616"/>
    <w:rsid w:val="00D02AF1"/>
    <w:rsid w:val="00D02B66"/>
    <w:rsid w:val="00D02C5C"/>
    <w:rsid w:val="00D0316C"/>
    <w:rsid w:val="00D0331A"/>
    <w:rsid w:val="00D0347E"/>
    <w:rsid w:val="00D03A7E"/>
    <w:rsid w:val="00D03AAC"/>
    <w:rsid w:val="00D03B09"/>
    <w:rsid w:val="00D03B6E"/>
    <w:rsid w:val="00D03CFE"/>
    <w:rsid w:val="00D03FA7"/>
    <w:rsid w:val="00D03FBA"/>
    <w:rsid w:val="00D040A7"/>
    <w:rsid w:val="00D04424"/>
    <w:rsid w:val="00D044AB"/>
    <w:rsid w:val="00D044C0"/>
    <w:rsid w:val="00D045A1"/>
    <w:rsid w:val="00D045C1"/>
    <w:rsid w:val="00D0466F"/>
    <w:rsid w:val="00D0495A"/>
    <w:rsid w:val="00D04A29"/>
    <w:rsid w:val="00D04AC4"/>
    <w:rsid w:val="00D04C8B"/>
    <w:rsid w:val="00D04E90"/>
    <w:rsid w:val="00D0533A"/>
    <w:rsid w:val="00D055BA"/>
    <w:rsid w:val="00D056BD"/>
    <w:rsid w:val="00D05B8C"/>
    <w:rsid w:val="00D05BDC"/>
    <w:rsid w:val="00D05E1A"/>
    <w:rsid w:val="00D05E38"/>
    <w:rsid w:val="00D060BC"/>
    <w:rsid w:val="00D06515"/>
    <w:rsid w:val="00D06565"/>
    <w:rsid w:val="00D065C0"/>
    <w:rsid w:val="00D067D3"/>
    <w:rsid w:val="00D068AC"/>
    <w:rsid w:val="00D0699E"/>
    <w:rsid w:val="00D06B2B"/>
    <w:rsid w:val="00D06D6F"/>
    <w:rsid w:val="00D06F01"/>
    <w:rsid w:val="00D06F34"/>
    <w:rsid w:val="00D0709D"/>
    <w:rsid w:val="00D07179"/>
    <w:rsid w:val="00D071B8"/>
    <w:rsid w:val="00D074E4"/>
    <w:rsid w:val="00D0755E"/>
    <w:rsid w:val="00D077E4"/>
    <w:rsid w:val="00D079BF"/>
    <w:rsid w:val="00D07B0C"/>
    <w:rsid w:val="00D07CA6"/>
    <w:rsid w:val="00D07E98"/>
    <w:rsid w:val="00D07F34"/>
    <w:rsid w:val="00D07FD9"/>
    <w:rsid w:val="00D101E5"/>
    <w:rsid w:val="00D101E6"/>
    <w:rsid w:val="00D107C2"/>
    <w:rsid w:val="00D1085E"/>
    <w:rsid w:val="00D10A93"/>
    <w:rsid w:val="00D10BD5"/>
    <w:rsid w:val="00D10CF5"/>
    <w:rsid w:val="00D10D09"/>
    <w:rsid w:val="00D10E2D"/>
    <w:rsid w:val="00D1115B"/>
    <w:rsid w:val="00D1125A"/>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801"/>
    <w:rsid w:val="00D138B2"/>
    <w:rsid w:val="00D1394F"/>
    <w:rsid w:val="00D13A35"/>
    <w:rsid w:val="00D13AFE"/>
    <w:rsid w:val="00D13D78"/>
    <w:rsid w:val="00D13E50"/>
    <w:rsid w:val="00D13EE4"/>
    <w:rsid w:val="00D1451B"/>
    <w:rsid w:val="00D14531"/>
    <w:rsid w:val="00D14887"/>
    <w:rsid w:val="00D14DA7"/>
    <w:rsid w:val="00D14DF5"/>
    <w:rsid w:val="00D14E20"/>
    <w:rsid w:val="00D14E55"/>
    <w:rsid w:val="00D14F45"/>
    <w:rsid w:val="00D15216"/>
    <w:rsid w:val="00D152D8"/>
    <w:rsid w:val="00D15318"/>
    <w:rsid w:val="00D154C5"/>
    <w:rsid w:val="00D15719"/>
    <w:rsid w:val="00D15756"/>
    <w:rsid w:val="00D15EC4"/>
    <w:rsid w:val="00D15F42"/>
    <w:rsid w:val="00D160D5"/>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A2"/>
    <w:rsid w:val="00D17AF9"/>
    <w:rsid w:val="00D17F20"/>
    <w:rsid w:val="00D2003F"/>
    <w:rsid w:val="00D20221"/>
    <w:rsid w:val="00D204FF"/>
    <w:rsid w:val="00D20810"/>
    <w:rsid w:val="00D20A14"/>
    <w:rsid w:val="00D20E31"/>
    <w:rsid w:val="00D20E3E"/>
    <w:rsid w:val="00D20FFF"/>
    <w:rsid w:val="00D211D7"/>
    <w:rsid w:val="00D21681"/>
    <w:rsid w:val="00D218FB"/>
    <w:rsid w:val="00D21BF4"/>
    <w:rsid w:val="00D21FD9"/>
    <w:rsid w:val="00D22063"/>
    <w:rsid w:val="00D2212A"/>
    <w:rsid w:val="00D2225C"/>
    <w:rsid w:val="00D223E7"/>
    <w:rsid w:val="00D22406"/>
    <w:rsid w:val="00D22488"/>
    <w:rsid w:val="00D22675"/>
    <w:rsid w:val="00D226D4"/>
    <w:rsid w:val="00D228F4"/>
    <w:rsid w:val="00D22904"/>
    <w:rsid w:val="00D22BAB"/>
    <w:rsid w:val="00D22E30"/>
    <w:rsid w:val="00D232FF"/>
    <w:rsid w:val="00D23437"/>
    <w:rsid w:val="00D2357F"/>
    <w:rsid w:val="00D23891"/>
    <w:rsid w:val="00D238A1"/>
    <w:rsid w:val="00D23947"/>
    <w:rsid w:val="00D23BE6"/>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F4A"/>
    <w:rsid w:val="00D25326"/>
    <w:rsid w:val="00D25377"/>
    <w:rsid w:val="00D25514"/>
    <w:rsid w:val="00D25524"/>
    <w:rsid w:val="00D25685"/>
    <w:rsid w:val="00D25957"/>
    <w:rsid w:val="00D2599B"/>
    <w:rsid w:val="00D25C0C"/>
    <w:rsid w:val="00D26061"/>
    <w:rsid w:val="00D261C4"/>
    <w:rsid w:val="00D261E2"/>
    <w:rsid w:val="00D26383"/>
    <w:rsid w:val="00D263DD"/>
    <w:rsid w:val="00D26914"/>
    <w:rsid w:val="00D26990"/>
    <w:rsid w:val="00D26ACA"/>
    <w:rsid w:val="00D26D98"/>
    <w:rsid w:val="00D26E6F"/>
    <w:rsid w:val="00D2730F"/>
    <w:rsid w:val="00D27469"/>
    <w:rsid w:val="00D278F4"/>
    <w:rsid w:val="00D27BF5"/>
    <w:rsid w:val="00D27EFC"/>
    <w:rsid w:val="00D30180"/>
    <w:rsid w:val="00D302C5"/>
    <w:rsid w:val="00D302E3"/>
    <w:rsid w:val="00D302FA"/>
    <w:rsid w:val="00D30673"/>
    <w:rsid w:val="00D307EE"/>
    <w:rsid w:val="00D30B61"/>
    <w:rsid w:val="00D30BD2"/>
    <w:rsid w:val="00D30C3F"/>
    <w:rsid w:val="00D30CA0"/>
    <w:rsid w:val="00D30E5D"/>
    <w:rsid w:val="00D30F29"/>
    <w:rsid w:val="00D31042"/>
    <w:rsid w:val="00D31133"/>
    <w:rsid w:val="00D31172"/>
    <w:rsid w:val="00D314C9"/>
    <w:rsid w:val="00D314D9"/>
    <w:rsid w:val="00D31584"/>
    <w:rsid w:val="00D31777"/>
    <w:rsid w:val="00D31859"/>
    <w:rsid w:val="00D31A4E"/>
    <w:rsid w:val="00D31C0F"/>
    <w:rsid w:val="00D31C1F"/>
    <w:rsid w:val="00D31F17"/>
    <w:rsid w:val="00D3216A"/>
    <w:rsid w:val="00D323D7"/>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EC"/>
    <w:rsid w:val="00D35A4B"/>
    <w:rsid w:val="00D35ADA"/>
    <w:rsid w:val="00D35B42"/>
    <w:rsid w:val="00D35C1F"/>
    <w:rsid w:val="00D35C9D"/>
    <w:rsid w:val="00D35FB5"/>
    <w:rsid w:val="00D36029"/>
    <w:rsid w:val="00D36110"/>
    <w:rsid w:val="00D3619D"/>
    <w:rsid w:val="00D3630D"/>
    <w:rsid w:val="00D36488"/>
    <w:rsid w:val="00D36585"/>
    <w:rsid w:val="00D36AFD"/>
    <w:rsid w:val="00D36B7B"/>
    <w:rsid w:val="00D37370"/>
    <w:rsid w:val="00D3737F"/>
    <w:rsid w:val="00D373A0"/>
    <w:rsid w:val="00D373BC"/>
    <w:rsid w:val="00D3741C"/>
    <w:rsid w:val="00D374E8"/>
    <w:rsid w:val="00D37653"/>
    <w:rsid w:val="00D376A7"/>
    <w:rsid w:val="00D378D1"/>
    <w:rsid w:val="00D37BA7"/>
    <w:rsid w:val="00D40012"/>
    <w:rsid w:val="00D40061"/>
    <w:rsid w:val="00D40079"/>
    <w:rsid w:val="00D400AD"/>
    <w:rsid w:val="00D407D6"/>
    <w:rsid w:val="00D40915"/>
    <w:rsid w:val="00D40E8A"/>
    <w:rsid w:val="00D41109"/>
    <w:rsid w:val="00D412E0"/>
    <w:rsid w:val="00D412EB"/>
    <w:rsid w:val="00D413E0"/>
    <w:rsid w:val="00D4143C"/>
    <w:rsid w:val="00D415D7"/>
    <w:rsid w:val="00D41B6A"/>
    <w:rsid w:val="00D41D3A"/>
    <w:rsid w:val="00D41D43"/>
    <w:rsid w:val="00D424B8"/>
    <w:rsid w:val="00D424E4"/>
    <w:rsid w:val="00D42555"/>
    <w:rsid w:val="00D4287D"/>
    <w:rsid w:val="00D42889"/>
    <w:rsid w:val="00D4290C"/>
    <w:rsid w:val="00D4292C"/>
    <w:rsid w:val="00D42A36"/>
    <w:rsid w:val="00D42AD5"/>
    <w:rsid w:val="00D42E3A"/>
    <w:rsid w:val="00D42F1B"/>
    <w:rsid w:val="00D42F61"/>
    <w:rsid w:val="00D4334E"/>
    <w:rsid w:val="00D43554"/>
    <w:rsid w:val="00D43653"/>
    <w:rsid w:val="00D436BC"/>
    <w:rsid w:val="00D43701"/>
    <w:rsid w:val="00D437AF"/>
    <w:rsid w:val="00D438E6"/>
    <w:rsid w:val="00D4395D"/>
    <w:rsid w:val="00D43974"/>
    <w:rsid w:val="00D43A60"/>
    <w:rsid w:val="00D43CD7"/>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FCD"/>
    <w:rsid w:val="00D46328"/>
    <w:rsid w:val="00D463EE"/>
    <w:rsid w:val="00D465DD"/>
    <w:rsid w:val="00D46671"/>
    <w:rsid w:val="00D46716"/>
    <w:rsid w:val="00D4684F"/>
    <w:rsid w:val="00D469A4"/>
    <w:rsid w:val="00D46BCA"/>
    <w:rsid w:val="00D46BE1"/>
    <w:rsid w:val="00D46EC0"/>
    <w:rsid w:val="00D46FC5"/>
    <w:rsid w:val="00D47341"/>
    <w:rsid w:val="00D474E3"/>
    <w:rsid w:val="00D475A8"/>
    <w:rsid w:val="00D475BB"/>
    <w:rsid w:val="00D47689"/>
    <w:rsid w:val="00D47821"/>
    <w:rsid w:val="00D47AF8"/>
    <w:rsid w:val="00D47D12"/>
    <w:rsid w:val="00D47D8C"/>
    <w:rsid w:val="00D5004D"/>
    <w:rsid w:val="00D50578"/>
    <w:rsid w:val="00D50680"/>
    <w:rsid w:val="00D5074B"/>
    <w:rsid w:val="00D50798"/>
    <w:rsid w:val="00D509A4"/>
    <w:rsid w:val="00D51025"/>
    <w:rsid w:val="00D51053"/>
    <w:rsid w:val="00D510D8"/>
    <w:rsid w:val="00D514EC"/>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4E"/>
    <w:rsid w:val="00D52FD4"/>
    <w:rsid w:val="00D5367B"/>
    <w:rsid w:val="00D538F7"/>
    <w:rsid w:val="00D539E0"/>
    <w:rsid w:val="00D53A78"/>
    <w:rsid w:val="00D53BC0"/>
    <w:rsid w:val="00D53D95"/>
    <w:rsid w:val="00D53EC4"/>
    <w:rsid w:val="00D54030"/>
    <w:rsid w:val="00D5405B"/>
    <w:rsid w:val="00D54089"/>
    <w:rsid w:val="00D54238"/>
    <w:rsid w:val="00D54439"/>
    <w:rsid w:val="00D54719"/>
    <w:rsid w:val="00D54AFA"/>
    <w:rsid w:val="00D54B93"/>
    <w:rsid w:val="00D54C02"/>
    <w:rsid w:val="00D54C71"/>
    <w:rsid w:val="00D54CC6"/>
    <w:rsid w:val="00D55611"/>
    <w:rsid w:val="00D55686"/>
    <w:rsid w:val="00D55B35"/>
    <w:rsid w:val="00D55DCC"/>
    <w:rsid w:val="00D55E04"/>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98A"/>
    <w:rsid w:val="00D579E2"/>
    <w:rsid w:val="00D57C7F"/>
    <w:rsid w:val="00D57E61"/>
    <w:rsid w:val="00D57F50"/>
    <w:rsid w:val="00D602EB"/>
    <w:rsid w:val="00D60319"/>
    <w:rsid w:val="00D60366"/>
    <w:rsid w:val="00D60463"/>
    <w:rsid w:val="00D6048B"/>
    <w:rsid w:val="00D60539"/>
    <w:rsid w:val="00D60628"/>
    <w:rsid w:val="00D60635"/>
    <w:rsid w:val="00D606FB"/>
    <w:rsid w:val="00D607A0"/>
    <w:rsid w:val="00D6094B"/>
    <w:rsid w:val="00D60DDF"/>
    <w:rsid w:val="00D60EA3"/>
    <w:rsid w:val="00D60F88"/>
    <w:rsid w:val="00D61148"/>
    <w:rsid w:val="00D6144D"/>
    <w:rsid w:val="00D61772"/>
    <w:rsid w:val="00D617C6"/>
    <w:rsid w:val="00D617F8"/>
    <w:rsid w:val="00D6188C"/>
    <w:rsid w:val="00D618ED"/>
    <w:rsid w:val="00D61B38"/>
    <w:rsid w:val="00D61E2E"/>
    <w:rsid w:val="00D620E6"/>
    <w:rsid w:val="00D6225A"/>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D8"/>
    <w:rsid w:val="00D65C20"/>
    <w:rsid w:val="00D65EE6"/>
    <w:rsid w:val="00D664AA"/>
    <w:rsid w:val="00D664EE"/>
    <w:rsid w:val="00D665AB"/>
    <w:rsid w:val="00D667BB"/>
    <w:rsid w:val="00D66A65"/>
    <w:rsid w:val="00D66C96"/>
    <w:rsid w:val="00D66E4B"/>
    <w:rsid w:val="00D66F54"/>
    <w:rsid w:val="00D670D3"/>
    <w:rsid w:val="00D67167"/>
    <w:rsid w:val="00D671BC"/>
    <w:rsid w:val="00D67238"/>
    <w:rsid w:val="00D67312"/>
    <w:rsid w:val="00D67377"/>
    <w:rsid w:val="00D6756F"/>
    <w:rsid w:val="00D678EC"/>
    <w:rsid w:val="00D679EC"/>
    <w:rsid w:val="00D67C63"/>
    <w:rsid w:val="00D67DE5"/>
    <w:rsid w:val="00D67E89"/>
    <w:rsid w:val="00D7005C"/>
    <w:rsid w:val="00D7007C"/>
    <w:rsid w:val="00D700AC"/>
    <w:rsid w:val="00D700CE"/>
    <w:rsid w:val="00D7050A"/>
    <w:rsid w:val="00D70744"/>
    <w:rsid w:val="00D708CF"/>
    <w:rsid w:val="00D708F6"/>
    <w:rsid w:val="00D70969"/>
    <w:rsid w:val="00D70C75"/>
    <w:rsid w:val="00D70CDF"/>
    <w:rsid w:val="00D70F10"/>
    <w:rsid w:val="00D7116B"/>
    <w:rsid w:val="00D71450"/>
    <w:rsid w:val="00D715D4"/>
    <w:rsid w:val="00D71750"/>
    <w:rsid w:val="00D717CE"/>
    <w:rsid w:val="00D7185C"/>
    <w:rsid w:val="00D71897"/>
    <w:rsid w:val="00D71913"/>
    <w:rsid w:val="00D719B3"/>
    <w:rsid w:val="00D71A2E"/>
    <w:rsid w:val="00D71E9C"/>
    <w:rsid w:val="00D71F66"/>
    <w:rsid w:val="00D723EB"/>
    <w:rsid w:val="00D724F3"/>
    <w:rsid w:val="00D7284B"/>
    <w:rsid w:val="00D72ADA"/>
    <w:rsid w:val="00D72E0B"/>
    <w:rsid w:val="00D72F8D"/>
    <w:rsid w:val="00D72FE4"/>
    <w:rsid w:val="00D730F6"/>
    <w:rsid w:val="00D73153"/>
    <w:rsid w:val="00D73419"/>
    <w:rsid w:val="00D73EE0"/>
    <w:rsid w:val="00D73FD1"/>
    <w:rsid w:val="00D7411A"/>
    <w:rsid w:val="00D74146"/>
    <w:rsid w:val="00D741F3"/>
    <w:rsid w:val="00D74298"/>
    <w:rsid w:val="00D7435E"/>
    <w:rsid w:val="00D743AE"/>
    <w:rsid w:val="00D744EC"/>
    <w:rsid w:val="00D74764"/>
    <w:rsid w:val="00D747A2"/>
    <w:rsid w:val="00D74D31"/>
    <w:rsid w:val="00D74F47"/>
    <w:rsid w:val="00D74F67"/>
    <w:rsid w:val="00D75062"/>
    <w:rsid w:val="00D750FE"/>
    <w:rsid w:val="00D751E2"/>
    <w:rsid w:val="00D751F9"/>
    <w:rsid w:val="00D7537C"/>
    <w:rsid w:val="00D75403"/>
    <w:rsid w:val="00D7542E"/>
    <w:rsid w:val="00D754E8"/>
    <w:rsid w:val="00D755F4"/>
    <w:rsid w:val="00D7576A"/>
    <w:rsid w:val="00D758B3"/>
    <w:rsid w:val="00D75BD2"/>
    <w:rsid w:val="00D75DBE"/>
    <w:rsid w:val="00D75E2D"/>
    <w:rsid w:val="00D75F6E"/>
    <w:rsid w:val="00D75FAB"/>
    <w:rsid w:val="00D75FF1"/>
    <w:rsid w:val="00D76066"/>
    <w:rsid w:val="00D761F2"/>
    <w:rsid w:val="00D761FB"/>
    <w:rsid w:val="00D76284"/>
    <w:rsid w:val="00D76291"/>
    <w:rsid w:val="00D7633D"/>
    <w:rsid w:val="00D76359"/>
    <w:rsid w:val="00D76394"/>
    <w:rsid w:val="00D76465"/>
    <w:rsid w:val="00D76552"/>
    <w:rsid w:val="00D7671D"/>
    <w:rsid w:val="00D767E6"/>
    <w:rsid w:val="00D77016"/>
    <w:rsid w:val="00D7703E"/>
    <w:rsid w:val="00D771DF"/>
    <w:rsid w:val="00D7726E"/>
    <w:rsid w:val="00D77518"/>
    <w:rsid w:val="00D775EB"/>
    <w:rsid w:val="00D77A33"/>
    <w:rsid w:val="00D77BCE"/>
    <w:rsid w:val="00D77C08"/>
    <w:rsid w:val="00D77E64"/>
    <w:rsid w:val="00D77F1C"/>
    <w:rsid w:val="00D802A0"/>
    <w:rsid w:val="00D8043E"/>
    <w:rsid w:val="00D80816"/>
    <w:rsid w:val="00D80B94"/>
    <w:rsid w:val="00D81058"/>
    <w:rsid w:val="00D8138B"/>
    <w:rsid w:val="00D813F6"/>
    <w:rsid w:val="00D8161C"/>
    <w:rsid w:val="00D8163F"/>
    <w:rsid w:val="00D81C2C"/>
    <w:rsid w:val="00D81CB8"/>
    <w:rsid w:val="00D8233F"/>
    <w:rsid w:val="00D8234E"/>
    <w:rsid w:val="00D82597"/>
    <w:rsid w:val="00D8260C"/>
    <w:rsid w:val="00D827BF"/>
    <w:rsid w:val="00D82949"/>
    <w:rsid w:val="00D82A53"/>
    <w:rsid w:val="00D82AA8"/>
    <w:rsid w:val="00D82AD6"/>
    <w:rsid w:val="00D82DFF"/>
    <w:rsid w:val="00D82EDF"/>
    <w:rsid w:val="00D831B5"/>
    <w:rsid w:val="00D831C0"/>
    <w:rsid w:val="00D833C5"/>
    <w:rsid w:val="00D83623"/>
    <w:rsid w:val="00D837AE"/>
    <w:rsid w:val="00D838F6"/>
    <w:rsid w:val="00D83952"/>
    <w:rsid w:val="00D83A43"/>
    <w:rsid w:val="00D83B71"/>
    <w:rsid w:val="00D83C2A"/>
    <w:rsid w:val="00D8409A"/>
    <w:rsid w:val="00D8420B"/>
    <w:rsid w:val="00D842AB"/>
    <w:rsid w:val="00D843B0"/>
    <w:rsid w:val="00D84540"/>
    <w:rsid w:val="00D84568"/>
    <w:rsid w:val="00D84B44"/>
    <w:rsid w:val="00D84C43"/>
    <w:rsid w:val="00D84C8D"/>
    <w:rsid w:val="00D84D0B"/>
    <w:rsid w:val="00D85231"/>
    <w:rsid w:val="00D852A8"/>
    <w:rsid w:val="00D852AB"/>
    <w:rsid w:val="00D852E7"/>
    <w:rsid w:val="00D85300"/>
    <w:rsid w:val="00D85663"/>
    <w:rsid w:val="00D856E9"/>
    <w:rsid w:val="00D8575D"/>
    <w:rsid w:val="00D859AF"/>
    <w:rsid w:val="00D85D75"/>
    <w:rsid w:val="00D85D8F"/>
    <w:rsid w:val="00D85DDE"/>
    <w:rsid w:val="00D85E93"/>
    <w:rsid w:val="00D85EEA"/>
    <w:rsid w:val="00D86198"/>
    <w:rsid w:val="00D867FC"/>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6F"/>
    <w:rsid w:val="00D90438"/>
    <w:rsid w:val="00D904E5"/>
    <w:rsid w:val="00D905C2"/>
    <w:rsid w:val="00D9061F"/>
    <w:rsid w:val="00D90948"/>
    <w:rsid w:val="00D90A1F"/>
    <w:rsid w:val="00D90B04"/>
    <w:rsid w:val="00D90F4A"/>
    <w:rsid w:val="00D9114D"/>
    <w:rsid w:val="00D91704"/>
    <w:rsid w:val="00D917D2"/>
    <w:rsid w:val="00D91D6F"/>
    <w:rsid w:val="00D92028"/>
    <w:rsid w:val="00D92112"/>
    <w:rsid w:val="00D92182"/>
    <w:rsid w:val="00D922E2"/>
    <w:rsid w:val="00D92522"/>
    <w:rsid w:val="00D92560"/>
    <w:rsid w:val="00D9275E"/>
    <w:rsid w:val="00D927EB"/>
    <w:rsid w:val="00D92B73"/>
    <w:rsid w:val="00D92E11"/>
    <w:rsid w:val="00D93180"/>
    <w:rsid w:val="00D93281"/>
    <w:rsid w:val="00D933DF"/>
    <w:rsid w:val="00D93448"/>
    <w:rsid w:val="00D935F7"/>
    <w:rsid w:val="00D936B9"/>
    <w:rsid w:val="00D9382E"/>
    <w:rsid w:val="00D93C1F"/>
    <w:rsid w:val="00D94436"/>
    <w:rsid w:val="00D9462E"/>
    <w:rsid w:val="00D9478F"/>
    <w:rsid w:val="00D9479E"/>
    <w:rsid w:val="00D9484A"/>
    <w:rsid w:val="00D94A9D"/>
    <w:rsid w:val="00D94AA4"/>
    <w:rsid w:val="00D94B25"/>
    <w:rsid w:val="00D94B6D"/>
    <w:rsid w:val="00D94CB1"/>
    <w:rsid w:val="00D94D70"/>
    <w:rsid w:val="00D94D85"/>
    <w:rsid w:val="00D952E4"/>
    <w:rsid w:val="00D9530E"/>
    <w:rsid w:val="00D954F4"/>
    <w:rsid w:val="00D95521"/>
    <w:rsid w:val="00D955C2"/>
    <w:rsid w:val="00D955DA"/>
    <w:rsid w:val="00D955DE"/>
    <w:rsid w:val="00D956D7"/>
    <w:rsid w:val="00D95D2A"/>
    <w:rsid w:val="00D9617E"/>
    <w:rsid w:val="00D964D9"/>
    <w:rsid w:val="00D96AFA"/>
    <w:rsid w:val="00D96C3B"/>
    <w:rsid w:val="00D96D09"/>
    <w:rsid w:val="00D96D39"/>
    <w:rsid w:val="00D96EAD"/>
    <w:rsid w:val="00D96EB2"/>
    <w:rsid w:val="00D970B9"/>
    <w:rsid w:val="00D97105"/>
    <w:rsid w:val="00D9722F"/>
    <w:rsid w:val="00D97406"/>
    <w:rsid w:val="00D97665"/>
    <w:rsid w:val="00D976CF"/>
    <w:rsid w:val="00D97928"/>
    <w:rsid w:val="00D97AA0"/>
    <w:rsid w:val="00D97B02"/>
    <w:rsid w:val="00D97EA8"/>
    <w:rsid w:val="00D97FB8"/>
    <w:rsid w:val="00DA0007"/>
    <w:rsid w:val="00DA0070"/>
    <w:rsid w:val="00DA00AA"/>
    <w:rsid w:val="00DA00F6"/>
    <w:rsid w:val="00DA019F"/>
    <w:rsid w:val="00DA0598"/>
    <w:rsid w:val="00DA06F8"/>
    <w:rsid w:val="00DA07D5"/>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615"/>
    <w:rsid w:val="00DA26E9"/>
    <w:rsid w:val="00DA277C"/>
    <w:rsid w:val="00DA2829"/>
    <w:rsid w:val="00DA2C13"/>
    <w:rsid w:val="00DA2DB9"/>
    <w:rsid w:val="00DA2DCF"/>
    <w:rsid w:val="00DA3485"/>
    <w:rsid w:val="00DA38DC"/>
    <w:rsid w:val="00DA3A1B"/>
    <w:rsid w:val="00DA3BCE"/>
    <w:rsid w:val="00DA3C0D"/>
    <w:rsid w:val="00DA3DC3"/>
    <w:rsid w:val="00DA4163"/>
    <w:rsid w:val="00DA417D"/>
    <w:rsid w:val="00DA4482"/>
    <w:rsid w:val="00DA45CE"/>
    <w:rsid w:val="00DA474E"/>
    <w:rsid w:val="00DA480F"/>
    <w:rsid w:val="00DA4A1E"/>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6315"/>
    <w:rsid w:val="00DA6596"/>
    <w:rsid w:val="00DA6B67"/>
    <w:rsid w:val="00DA732B"/>
    <w:rsid w:val="00DA7493"/>
    <w:rsid w:val="00DA74C0"/>
    <w:rsid w:val="00DA7561"/>
    <w:rsid w:val="00DA7823"/>
    <w:rsid w:val="00DA789C"/>
    <w:rsid w:val="00DA78D0"/>
    <w:rsid w:val="00DA7CA8"/>
    <w:rsid w:val="00DB0076"/>
    <w:rsid w:val="00DB031E"/>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D5A"/>
    <w:rsid w:val="00DB1DC1"/>
    <w:rsid w:val="00DB1E30"/>
    <w:rsid w:val="00DB20D3"/>
    <w:rsid w:val="00DB2191"/>
    <w:rsid w:val="00DB21B3"/>
    <w:rsid w:val="00DB2221"/>
    <w:rsid w:val="00DB2649"/>
    <w:rsid w:val="00DB268B"/>
    <w:rsid w:val="00DB2910"/>
    <w:rsid w:val="00DB2994"/>
    <w:rsid w:val="00DB2A05"/>
    <w:rsid w:val="00DB2A1C"/>
    <w:rsid w:val="00DB31B2"/>
    <w:rsid w:val="00DB33DB"/>
    <w:rsid w:val="00DB34F6"/>
    <w:rsid w:val="00DB35AA"/>
    <w:rsid w:val="00DB3743"/>
    <w:rsid w:val="00DB3AC2"/>
    <w:rsid w:val="00DB3ACF"/>
    <w:rsid w:val="00DB3B71"/>
    <w:rsid w:val="00DB3D6F"/>
    <w:rsid w:val="00DB3F27"/>
    <w:rsid w:val="00DB4049"/>
    <w:rsid w:val="00DB4364"/>
    <w:rsid w:val="00DB44AB"/>
    <w:rsid w:val="00DB4649"/>
    <w:rsid w:val="00DB47AB"/>
    <w:rsid w:val="00DB4AAF"/>
    <w:rsid w:val="00DB4BC4"/>
    <w:rsid w:val="00DB4F3E"/>
    <w:rsid w:val="00DB4F62"/>
    <w:rsid w:val="00DB5081"/>
    <w:rsid w:val="00DB5541"/>
    <w:rsid w:val="00DB55C7"/>
    <w:rsid w:val="00DB5785"/>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E2E"/>
    <w:rsid w:val="00DB7096"/>
    <w:rsid w:val="00DB713A"/>
    <w:rsid w:val="00DB75AF"/>
    <w:rsid w:val="00DB7893"/>
    <w:rsid w:val="00DB7C18"/>
    <w:rsid w:val="00DB7CC4"/>
    <w:rsid w:val="00DB7CFF"/>
    <w:rsid w:val="00DC04A1"/>
    <w:rsid w:val="00DC0514"/>
    <w:rsid w:val="00DC0536"/>
    <w:rsid w:val="00DC06C2"/>
    <w:rsid w:val="00DC0829"/>
    <w:rsid w:val="00DC0960"/>
    <w:rsid w:val="00DC099D"/>
    <w:rsid w:val="00DC0DC6"/>
    <w:rsid w:val="00DC0E05"/>
    <w:rsid w:val="00DC1007"/>
    <w:rsid w:val="00DC1247"/>
    <w:rsid w:val="00DC1306"/>
    <w:rsid w:val="00DC1368"/>
    <w:rsid w:val="00DC1CC9"/>
    <w:rsid w:val="00DC1E9B"/>
    <w:rsid w:val="00DC1FA0"/>
    <w:rsid w:val="00DC1FAB"/>
    <w:rsid w:val="00DC2296"/>
    <w:rsid w:val="00DC24C7"/>
    <w:rsid w:val="00DC27AB"/>
    <w:rsid w:val="00DC289F"/>
    <w:rsid w:val="00DC2B9F"/>
    <w:rsid w:val="00DC2BF8"/>
    <w:rsid w:val="00DC2D05"/>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724"/>
    <w:rsid w:val="00DC580C"/>
    <w:rsid w:val="00DC5C52"/>
    <w:rsid w:val="00DC5D4D"/>
    <w:rsid w:val="00DC5E81"/>
    <w:rsid w:val="00DC5EC0"/>
    <w:rsid w:val="00DC5F84"/>
    <w:rsid w:val="00DC6462"/>
    <w:rsid w:val="00DC64B9"/>
    <w:rsid w:val="00DC67C3"/>
    <w:rsid w:val="00DC6831"/>
    <w:rsid w:val="00DC6AA1"/>
    <w:rsid w:val="00DC6D98"/>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EE3"/>
    <w:rsid w:val="00DD0F63"/>
    <w:rsid w:val="00DD10AF"/>
    <w:rsid w:val="00DD159C"/>
    <w:rsid w:val="00DD16AE"/>
    <w:rsid w:val="00DD1864"/>
    <w:rsid w:val="00DD1B6A"/>
    <w:rsid w:val="00DD20E3"/>
    <w:rsid w:val="00DD2174"/>
    <w:rsid w:val="00DD2286"/>
    <w:rsid w:val="00DD2345"/>
    <w:rsid w:val="00DD2504"/>
    <w:rsid w:val="00DD2927"/>
    <w:rsid w:val="00DD29B2"/>
    <w:rsid w:val="00DD29C0"/>
    <w:rsid w:val="00DD2A0C"/>
    <w:rsid w:val="00DD2F8C"/>
    <w:rsid w:val="00DD2FA1"/>
    <w:rsid w:val="00DD3165"/>
    <w:rsid w:val="00DD31C5"/>
    <w:rsid w:val="00DD3243"/>
    <w:rsid w:val="00DD3316"/>
    <w:rsid w:val="00DD339F"/>
    <w:rsid w:val="00DD34E0"/>
    <w:rsid w:val="00DD3615"/>
    <w:rsid w:val="00DD3648"/>
    <w:rsid w:val="00DD36EA"/>
    <w:rsid w:val="00DD3CD6"/>
    <w:rsid w:val="00DD3E4D"/>
    <w:rsid w:val="00DD3F11"/>
    <w:rsid w:val="00DD41EA"/>
    <w:rsid w:val="00DD42ED"/>
    <w:rsid w:val="00DD4675"/>
    <w:rsid w:val="00DD49F2"/>
    <w:rsid w:val="00DD4B34"/>
    <w:rsid w:val="00DD4CA2"/>
    <w:rsid w:val="00DD4E11"/>
    <w:rsid w:val="00DD4F17"/>
    <w:rsid w:val="00DD4F95"/>
    <w:rsid w:val="00DD50E5"/>
    <w:rsid w:val="00DD51D6"/>
    <w:rsid w:val="00DD5269"/>
    <w:rsid w:val="00DD534C"/>
    <w:rsid w:val="00DD5415"/>
    <w:rsid w:val="00DD55BB"/>
    <w:rsid w:val="00DD56D4"/>
    <w:rsid w:val="00DD57CE"/>
    <w:rsid w:val="00DD59C4"/>
    <w:rsid w:val="00DD5CDD"/>
    <w:rsid w:val="00DD5CF3"/>
    <w:rsid w:val="00DD5D39"/>
    <w:rsid w:val="00DD5EE2"/>
    <w:rsid w:val="00DD5EEA"/>
    <w:rsid w:val="00DD68AE"/>
    <w:rsid w:val="00DD6D6F"/>
    <w:rsid w:val="00DD71B0"/>
    <w:rsid w:val="00DD71D1"/>
    <w:rsid w:val="00DD7393"/>
    <w:rsid w:val="00DD76F8"/>
    <w:rsid w:val="00DD7810"/>
    <w:rsid w:val="00DD79E8"/>
    <w:rsid w:val="00DD7FBB"/>
    <w:rsid w:val="00DE06AC"/>
    <w:rsid w:val="00DE09E2"/>
    <w:rsid w:val="00DE0A22"/>
    <w:rsid w:val="00DE0A6B"/>
    <w:rsid w:val="00DE0EA3"/>
    <w:rsid w:val="00DE0F89"/>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31FA"/>
    <w:rsid w:val="00DE3313"/>
    <w:rsid w:val="00DE340B"/>
    <w:rsid w:val="00DE3563"/>
    <w:rsid w:val="00DE36E5"/>
    <w:rsid w:val="00DE37A7"/>
    <w:rsid w:val="00DE387C"/>
    <w:rsid w:val="00DE39BE"/>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A1"/>
    <w:rsid w:val="00DE4DCA"/>
    <w:rsid w:val="00DE523E"/>
    <w:rsid w:val="00DE52DD"/>
    <w:rsid w:val="00DE53F0"/>
    <w:rsid w:val="00DE5616"/>
    <w:rsid w:val="00DE584D"/>
    <w:rsid w:val="00DE59CB"/>
    <w:rsid w:val="00DE5A38"/>
    <w:rsid w:val="00DE5ACD"/>
    <w:rsid w:val="00DE5B3C"/>
    <w:rsid w:val="00DE5C67"/>
    <w:rsid w:val="00DE5C79"/>
    <w:rsid w:val="00DE5CCC"/>
    <w:rsid w:val="00DE5D3B"/>
    <w:rsid w:val="00DE5E2F"/>
    <w:rsid w:val="00DE5F5C"/>
    <w:rsid w:val="00DE60F1"/>
    <w:rsid w:val="00DE624B"/>
    <w:rsid w:val="00DE632E"/>
    <w:rsid w:val="00DE6550"/>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A9C"/>
    <w:rsid w:val="00DF0B98"/>
    <w:rsid w:val="00DF0EF5"/>
    <w:rsid w:val="00DF10AE"/>
    <w:rsid w:val="00DF1140"/>
    <w:rsid w:val="00DF1141"/>
    <w:rsid w:val="00DF1244"/>
    <w:rsid w:val="00DF12F2"/>
    <w:rsid w:val="00DF13DA"/>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3418"/>
    <w:rsid w:val="00DF3518"/>
    <w:rsid w:val="00DF3732"/>
    <w:rsid w:val="00DF3ABD"/>
    <w:rsid w:val="00DF3BDF"/>
    <w:rsid w:val="00DF3D6E"/>
    <w:rsid w:val="00DF3D8B"/>
    <w:rsid w:val="00DF3F0C"/>
    <w:rsid w:val="00DF3F17"/>
    <w:rsid w:val="00DF3F78"/>
    <w:rsid w:val="00DF42C4"/>
    <w:rsid w:val="00DF42D0"/>
    <w:rsid w:val="00DF4380"/>
    <w:rsid w:val="00DF4522"/>
    <w:rsid w:val="00DF4631"/>
    <w:rsid w:val="00DF4655"/>
    <w:rsid w:val="00DF4809"/>
    <w:rsid w:val="00DF4816"/>
    <w:rsid w:val="00DF4849"/>
    <w:rsid w:val="00DF486A"/>
    <w:rsid w:val="00DF4B41"/>
    <w:rsid w:val="00DF4FE1"/>
    <w:rsid w:val="00DF526B"/>
    <w:rsid w:val="00DF544F"/>
    <w:rsid w:val="00DF5615"/>
    <w:rsid w:val="00DF5798"/>
    <w:rsid w:val="00DF5807"/>
    <w:rsid w:val="00DF5FDA"/>
    <w:rsid w:val="00DF6113"/>
    <w:rsid w:val="00DF61FA"/>
    <w:rsid w:val="00DF62DD"/>
    <w:rsid w:val="00DF653B"/>
    <w:rsid w:val="00DF6626"/>
    <w:rsid w:val="00DF695D"/>
    <w:rsid w:val="00DF697B"/>
    <w:rsid w:val="00DF69CA"/>
    <w:rsid w:val="00DF6CB4"/>
    <w:rsid w:val="00DF71C7"/>
    <w:rsid w:val="00DF7473"/>
    <w:rsid w:val="00DF74A0"/>
    <w:rsid w:val="00DF74FD"/>
    <w:rsid w:val="00DF7628"/>
    <w:rsid w:val="00DF769E"/>
    <w:rsid w:val="00DF7A22"/>
    <w:rsid w:val="00DF7A56"/>
    <w:rsid w:val="00DF7A8D"/>
    <w:rsid w:val="00DF7CD0"/>
    <w:rsid w:val="00DF7F69"/>
    <w:rsid w:val="00E0004D"/>
    <w:rsid w:val="00E002EF"/>
    <w:rsid w:val="00E00685"/>
    <w:rsid w:val="00E00760"/>
    <w:rsid w:val="00E0079F"/>
    <w:rsid w:val="00E00849"/>
    <w:rsid w:val="00E00900"/>
    <w:rsid w:val="00E00916"/>
    <w:rsid w:val="00E00959"/>
    <w:rsid w:val="00E00B50"/>
    <w:rsid w:val="00E00BB4"/>
    <w:rsid w:val="00E00CC1"/>
    <w:rsid w:val="00E00CF3"/>
    <w:rsid w:val="00E00E57"/>
    <w:rsid w:val="00E00E99"/>
    <w:rsid w:val="00E00F5B"/>
    <w:rsid w:val="00E01016"/>
    <w:rsid w:val="00E01332"/>
    <w:rsid w:val="00E01455"/>
    <w:rsid w:val="00E01472"/>
    <w:rsid w:val="00E014F8"/>
    <w:rsid w:val="00E015AA"/>
    <w:rsid w:val="00E016E5"/>
    <w:rsid w:val="00E01706"/>
    <w:rsid w:val="00E017CA"/>
    <w:rsid w:val="00E017D4"/>
    <w:rsid w:val="00E0184C"/>
    <w:rsid w:val="00E01BFB"/>
    <w:rsid w:val="00E01C26"/>
    <w:rsid w:val="00E01C49"/>
    <w:rsid w:val="00E01E24"/>
    <w:rsid w:val="00E01F09"/>
    <w:rsid w:val="00E01F65"/>
    <w:rsid w:val="00E020FF"/>
    <w:rsid w:val="00E02275"/>
    <w:rsid w:val="00E022DC"/>
    <w:rsid w:val="00E028DB"/>
    <w:rsid w:val="00E0291E"/>
    <w:rsid w:val="00E02948"/>
    <w:rsid w:val="00E02DB5"/>
    <w:rsid w:val="00E02E14"/>
    <w:rsid w:val="00E02F43"/>
    <w:rsid w:val="00E03119"/>
    <w:rsid w:val="00E031CB"/>
    <w:rsid w:val="00E034E0"/>
    <w:rsid w:val="00E036FD"/>
    <w:rsid w:val="00E0388D"/>
    <w:rsid w:val="00E03DAF"/>
    <w:rsid w:val="00E03E3D"/>
    <w:rsid w:val="00E04238"/>
    <w:rsid w:val="00E047B6"/>
    <w:rsid w:val="00E0487A"/>
    <w:rsid w:val="00E04A7C"/>
    <w:rsid w:val="00E04AD6"/>
    <w:rsid w:val="00E04C99"/>
    <w:rsid w:val="00E04D3D"/>
    <w:rsid w:val="00E0550D"/>
    <w:rsid w:val="00E05588"/>
    <w:rsid w:val="00E05665"/>
    <w:rsid w:val="00E05696"/>
    <w:rsid w:val="00E0579B"/>
    <w:rsid w:val="00E05BB2"/>
    <w:rsid w:val="00E05EA0"/>
    <w:rsid w:val="00E0601B"/>
    <w:rsid w:val="00E06194"/>
    <w:rsid w:val="00E06346"/>
    <w:rsid w:val="00E06373"/>
    <w:rsid w:val="00E0657C"/>
    <w:rsid w:val="00E0659D"/>
    <w:rsid w:val="00E065FE"/>
    <w:rsid w:val="00E066D8"/>
    <w:rsid w:val="00E0672F"/>
    <w:rsid w:val="00E06809"/>
    <w:rsid w:val="00E06968"/>
    <w:rsid w:val="00E06A46"/>
    <w:rsid w:val="00E06C0D"/>
    <w:rsid w:val="00E06D4B"/>
    <w:rsid w:val="00E06DC0"/>
    <w:rsid w:val="00E06E8B"/>
    <w:rsid w:val="00E06FE4"/>
    <w:rsid w:val="00E07055"/>
    <w:rsid w:val="00E071E9"/>
    <w:rsid w:val="00E07415"/>
    <w:rsid w:val="00E075C9"/>
    <w:rsid w:val="00E075DA"/>
    <w:rsid w:val="00E075DD"/>
    <w:rsid w:val="00E07912"/>
    <w:rsid w:val="00E079A5"/>
    <w:rsid w:val="00E07E38"/>
    <w:rsid w:val="00E07F72"/>
    <w:rsid w:val="00E10374"/>
    <w:rsid w:val="00E10529"/>
    <w:rsid w:val="00E10762"/>
    <w:rsid w:val="00E1093A"/>
    <w:rsid w:val="00E10946"/>
    <w:rsid w:val="00E10DB3"/>
    <w:rsid w:val="00E1110F"/>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F24"/>
    <w:rsid w:val="00E140F5"/>
    <w:rsid w:val="00E14207"/>
    <w:rsid w:val="00E142E5"/>
    <w:rsid w:val="00E1432F"/>
    <w:rsid w:val="00E14579"/>
    <w:rsid w:val="00E14677"/>
    <w:rsid w:val="00E14891"/>
    <w:rsid w:val="00E148A1"/>
    <w:rsid w:val="00E14B6B"/>
    <w:rsid w:val="00E1534C"/>
    <w:rsid w:val="00E15720"/>
    <w:rsid w:val="00E15795"/>
    <w:rsid w:val="00E15D28"/>
    <w:rsid w:val="00E15D47"/>
    <w:rsid w:val="00E15EB1"/>
    <w:rsid w:val="00E15F69"/>
    <w:rsid w:val="00E16547"/>
    <w:rsid w:val="00E168AD"/>
    <w:rsid w:val="00E1690C"/>
    <w:rsid w:val="00E169B1"/>
    <w:rsid w:val="00E16CC7"/>
    <w:rsid w:val="00E16DDE"/>
    <w:rsid w:val="00E16FA5"/>
    <w:rsid w:val="00E171F2"/>
    <w:rsid w:val="00E17311"/>
    <w:rsid w:val="00E175CE"/>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528"/>
    <w:rsid w:val="00E2380E"/>
    <w:rsid w:val="00E238C3"/>
    <w:rsid w:val="00E24202"/>
    <w:rsid w:val="00E2437C"/>
    <w:rsid w:val="00E243DC"/>
    <w:rsid w:val="00E24510"/>
    <w:rsid w:val="00E247F4"/>
    <w:rsid w:val="00E2486B"/>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C6"/>
    <w:rsid w:val="00E25DEB"/>
    <w:rsid w:val="00E26146"/>
    <w:rsid w:val="00E2619C"/>
    <w:rsid w:val="00E263DE"/>
    <w:rsid w:val="00E26900"/>
    <w:rsid w:val="00E269B7"/>
    <w:rsid w:val="00E26BA7"/>
    <w:rsid w:val="00E26D8B"/>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A60"/>
    <w:rsid w:val="00E30BB0"/>
    <w:rsid w:val="00E3108B"/>
    <w:rsid w:val="00E319BE"/>
    <w:rsid w:val="00E319D9"/>
    <w:rsid w:val="00E31B1B"/>
    <w:rsid w:val="00E31DBA"/>
    <w:rsid w:val="00E31F3F"/>
    <w:rsid w:val="00E320EA"/>
    <w:rsid w:val="00E3215E"/>
    <w:rsid w:val="00E32249"/>
    <w:rsid w:val="00E3224B"/>
    <w:rsid w:val="00E32557"/>
    <w:rsid w:val="00E325CF"/>
    <w:rsid w:val="00E326BE"/>
    <w:rsid w:val="00E32820"/>
    <w:rsid w:val="00E32A9B"/>
    <w:rsid w:val="00E32BA7"/>
    <w:rsid w:val="00E32E0B"/>
    <w:rsid w:val="00E32E4A"/>
    <w:rsid w:val="00E3311A"/>
    <w:rsid w:val="00E33737"/>
    <w:rsid w:val="00E33BB8"/>
    <w:rsid w:val="00E33CCB"/>
    <w:rsid w:val="00E33D6E"/>
    <w:rsid w:val="00E33F2C"/>
    <w:rsid w:val="00E33F5F"/>
    <w:rsid w:val="00E340C8"/>
    <w:rsid w:val="00E34174"/>
    <w:rsid w:val="00E3442B"/>
    <w:rsid w:val="00E34438"/>
    <w:rsid w:val="00E3467B"/>
    <w:rsid w:val="00E347BE"/>
    <w:rsid w:val="00E34966"/>
    <w:rsid w:val="00E349EA"/>
    <w:rsid w:val="00E34ADC"/>
    <w:rsid w:val="00E34D65"/>
    <w:rsid w:val="00E34D80"/>
    <w:rsid w:val="00E34DF5"/>
    <w:rsid w:val="00E3544C"/>
    <w:rsid w:val="00E355C0"/>
    <w:rsid w:val="00E35651"/>
    <w:rsid w:val="00E35669"/>
    <w:rsid w:val="00E356E5"/>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40012"/>
    <w:rsid w:val="00E40370"/>
    <w:rsid w:val="00E40491"/>
    <w:rsid w:val="00E4049B"/>
    <w:rsid w:val="00E4060F"/>
    <w:rsid w:val="00E40DB1"/>
    <w:rsid w:val="00E40E22"/>
    <w:rsid w:val="00E40E68"/>
    <w:rsid w:val="00E40EB2"/>
    <w:rsid w:val="00E41043"/>
    <w:rsid w:val="00E41081"/>
    <w:rsid w:val="00E41165"/>
    <w:rsid w:val="00E41177"/>
    <w:rsid w:val="00E414AD"/>
    <w:rsid w:val="00E41635"/>
    <w:rsid w:val="00E417D8"/>
    <w:rsid w:val="00E4186E"/>
    <w:rsid w:val="00E41986"/>
    <w:rsid w:val="00E41BB7"/>
    <w:rsid w:val="00E41FC6"/>
    <w:rsid w:val="00E42347"/>
    <w:rsid w:val="00E42380"/>
    <w:rsid w:val="00E4261A"/>
    <w:rsid w:val="00E42625"/>
    <w:rsid w:val="00E42850"/>
    <w:rsid w:val="00E4289B"/>
    <w:rsid w:val="00E42A0F"/>
    <w:rsid w:val="00E42B37"/>
    <w:rsid w:val="00E42B50"/>
    <w:rsid w:val="00E42DC4"/>
    <w:rsid w:val="00E42DFE"/>
    <w:rsid w:val="00E42EBB"/>
    <w:rsid w:val="00E4302B"/>
    <w:rsid w:val="00E432BD"/>
    <w:rsid w:val="00E432F2"/>
    <w:rsid w:val="00E4343F"/>
    <w:rsid w:val="00E434D5"/>
    <w:rsid w:val="00E43740"/>
    <w:rsid w:val="00E4390B"/>
    <w:rsid w:val="00E43B8E"/>
    <w:rsid w:val="00E43D3D"/>
    <w:rsid w:val="00E44225"/>
    <w:rsid w:val="00E4428F"/>
    <w:rsid w:val="00E442F3"/>
    <w:rsid w:val="00E446CC"/>
    <w:rsid w:val="00E4473A"/>
    <w:rsid w:val="00E44891"/>
    <w:rsid w:val="00E4490D"/>
    <w:rsid w:val="00E4493B"/>
    <w:rsid w:val="00E44A80"/>
    <w:rsid w:val="00E44F69"/>
    <w:rsid w:val="00E45017"/>
    <w:rsid w:val="00E453EA"/>
    <w:rsid w:val="00E454E9"/>
    <w:rsid w:val="00E45520"/>
    <w:rsid w:val="00E4577C"/>
    <w:rsid w:val="00E457BF"/>
    <w:rsid w:val="00E457DF"/>
    <w:rsid w:val="00E458F0"/>
    <w:rsid w:val="00E45A6E"/>
    <w:rsid w:val="00E45B09"/>
    <w:rsid w:val="00E45F0A"/>
    <w:rsid w:val="00E4602D"/>
    <w:rsid w:val="00E4648F"/>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CD1"/>
    <w:rsid w:val="00E53CF5"/>
    <w:rsid w:val="00E53D3B"/>
    <w:rsid w:val="00E53DC3"/>
    <w:rsid w:val="00E54104"/>
    <w:rsid w:val="00E541BC"/>
    <w:rsid w:val="00E54250"/>
    <w:rsid w:val="00E542D5"/>
    <w:rsid w:val="00E542EC"/>
    <w:rsid w:val="00E54361"/>
    <w:rsid w:val="00E54400"/>
    <w:rsid w:val="00E54979"/>
    <w:rsid w:val="00E54A5A"/>
    <w:rsid w:val="00E54B1D"/>
    <w:rsid w:val="00E54B2B"/>
    <w:rsid w:val="00E54C66"/>
    <w:rsid w:val="00E551A9"/>
    <w:rsid w:val="00E551AB"/>
    <w:rsid w:val="00E55298"/>
    <w:rsid w:val="00E552A3"/>
    <w:rsid w:val="00E55320"/>
    <w:rsid w:val="00E553C1"/>
    <w:rsid w:val="00E554DE"/>
    <w:rsid w:val="00E555AF"/>
    <w:rsid w:val="00E5560F"/>
    <w:rsid w:val="00E5587F"/>
    <w:rsid w:val="00E55FD6"/>
    <w:rsid w:val="00E561B9"/>
    <w:rsid w:val="00E561E6"/>
    <w:rsid w:val="00E56AD0"/>
    <w:rsid w:val="00E56E88"/>
    <w:rsid w:val="00E57014"/>
    <w:rsid w:val="00E575E8"/>
    <w:rsid w:val="00E57AF2"/>
    <w:rsid w:val="00E57B6A"/>
    <w:rsid w:val="00E57BDA"/>
    <w:rsid w:val="00E57C79"/>
    <w:rsid w:val="00E57D11"/>
    <w:rsid w:val="00E57DDF"/>
    <w:rsid w:val="00E60385"/>
    <w:rsid w:val="00E60586"/>
    <w:rsid w:val="00E609EF"/>
    <w:rsid w:val="00E60DB6"/>
    <w:rsid w:val="00E60DF2"/>
    <w:rsid w:val="00E60E06"/>
    <w:rsid w:val="00E60E8B"/>
    <w:rsid w:val="00E60EBE"/>
    <w:rsid w:val="00E60F46"/>
    <w:rsid w:val="00E60F8A"/>
    <w:rsid w:val="00E6138B"/>
    <w:rsid w:val="00E613C9"/>
    <w:rsid w:val="00E61A3C"/>
    <w:rsid w:val="00E61B08"/>
    <w:rsid w:val="00E61CE5"/>
    <w:rsid w:val="00E61EBF"/>
    <w:rsid w:val="00E61F7A"/>
    <w:rsid w:val="00E62092"/>
    <w:rsid w:val="00E6233F"/>
    <w:rsid w:val="00E62574"/>
    <w:rsid w:val="00E6257E"/>
    <w:rsid w:val="00E625AE"/>
    <w:rsid w:val="00E62B58"/>
    <w:rsid w:val="00E62FF3"/>
    <w:rsid w:val="00E6305A"/>
    <w:rsid w:val="00E632EC"/>
    <w:rsid w:val="00E63348"/>
    <w:rsid w:val="00E634AD"/>
    <w:rsid w:val="00E6359C"/>
    <w:rsid w:val="00E638F7"/>
    <w:rsid w:val="00E6394C"/>
    <w:rsid w:val="00E63950"/>
    <w:rsid w:val="00E6398F"/>
    <w:rsid w:val="00E639E7"/>
    <w:rsid w:val="00E63B91"/>
    <w:rsid w:val="00E63D09"/>
    <w:rsid w:val="00E63EB2"/>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664"/>
    <w:rsid w:val="00E659FC"/>
    <w:rsid w:val="00E65C05"/>
    <w:rsid w:val="00E65CA5"/>
    <w:rsid w:val="00E66095"/>
    <w:rsid w:val="00E661DD"/>
    <w:rsid w:val="00E6626A"/>
    <w:rsid w:val="00E662F4"/>
    <w:rsid w:val="00E66336"/>
    <w:rsid w:val="00E664E3"/>
    <w:rsid w:val="00E66B61"/>
    <w:rsid w:val="00E66C6F"/>
    <w:rsid w:val="00E66EA9"/>
    <w:rsid w:val="00E66FF9"/>
    <w:rsid w:val="00E6705C"/>
    <w:rsid w:val="00E673C9"/>
    <w:rsid w:val="00E675AB"/>
    <w:rsid w:val="00E67601"/>
    <w:rsid w:val="00E67660"/>
    <w:rsid w:val="00E6767A"/>
    <w:rsid w:val="00E67C67"/>
    <w:rsid w:val="00E67CCA"/>
    <w:rsid w:val="00E67EF6"/>
    <w:rsid w:val="00E67F8B"/>
    <w:rsid w:val="00E67FEA"/>
    <w:rsid w:val="00E70245"/>
    <w:rsid w:val="00E7030B"/>
    <w:rsid w:val="00E706FD"/>
    <w:rsid w:val="00E7084A"/>
    <w:rsid w:val="00E70904"/>
    <w:rsid w:val="00E70990"/>
    <w:rsid w:val="00E70AA1"/>
    <w:rsid w:val="00E70DE7"/>
    <w:rsid w:val="00E70ED7"/>
    <w:rsid w:val="00E71531"/>
    <w:rsid w:val="00E71657"/>
    <w:rsid w:val="00E717F1"/>
    <w:rsid w:val="00E718AF"/>
    <w:rsid w:val="00E71BFF"/>
    <w:rsid w:val="00E71CB5"/>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CE0"/>
    <w:rsid w:val="00E7403F"/>
    <w:rsid w:val="00E74070"/>
    <w:rsid w:val="00E74160"/>
    <w:rsid w:val="00E74260"/>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E93"/>
    <w:rsid w:val="00E75F43"/>
    <w:rsid w:val="00E761ED"/>
    <w:rsid w:val="00E76371"/>
    <w:rsid w:val="00E76599"/>
    <w:rsid w:val="00E766D1"/>
    <w:rsid w:val="00E76729"/>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88A"/>
    <w:rsid w:val="00E80989"/>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401C"/>
    <w:rsid w:val="00E841AB"/>
    <w:rsid w:val="00E84325"/>
    <w:rsid w:val="00E84463"/>
    <w:rsid w:val="00E846F9"/>
    <w:rsid w:val="00E847BA"/>
    <w:rsid w:val="00E849A9"/>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84A"/>
    <w:rsid w:val="00E86ADA"/>
    <w:rsid w:val="00E87049"/>
    <w:rsid w:val="00E87070"/>
    <w:rsid w:val="00E8707B"/>
    <w:rsid w:val="00E87148"/>
    <w:rsid w:val="00E87163"/>
    <w:rsid w:val="00E87206"/>
    <w:rsid w:val="00E8745A"/>
    <w:rsid w:val="00E874E7"/>
    <w:rsid w:val="00E87870"/>
    <w:rsid w:val="00E87894"/>
    <w:rsid w:val="00E879AD"/>
    <w:rsid w:val="00E879C0"/>
    <w:rsid w:val="00E87B2B"/>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20C9"/>
    <w:rsid w:val="00E921B9"/>
    <w:rsid w:val="00E921CA"/>
    <w:rsid w:val="00E9225B"/>
    <w:rsid w:val="00E92261"/>
    <w:rsid w:val="00E92581"/>
    <w:rsid w:val="00E92611"/>
    <w:rsid w:val="00E928EE"/>
    <w:rsid w:val="00E92989"/>
    <w:rsid w:val="00E92B5D"/>
    <w:rsid w:val="00E9311D"/>
    <w:rsid w:val="00E93615"/>
    <w:rsid w:val="00E9365E"/>
    <w:rsid w:val="00E93701"/>
    <w:rsid w:val="00E938C5"/>
    <w:rsid w:val="00E93AFD"/>
    <w:rsid w:val="00E93C45"/>
    <w:rsid w:val="00E93DA3"/>
    <w:rsid w:val="00E93DFC"/>
    <w:rsid w:val="00E93E19"/>
    <w:rsid w:val="00E9449D"/>
    <w:rsid w:val="00E9455C"/>
    <w:rsid w:val="00E94588"/>
    <w:rsid w:val="00E945C5"/>
    <w:rsid w:val="00E94931"/>
    <w:rsid w:val="00E949C8"/>
    <w:rsid w:val="00E94B05"/>
    <w:rsid w:val="00E95015"/>
    <w:rsid w:val="00E95059"/>
    <w:rsid w:val="00E95134"/>
    <w:rsid w:val="00E957C0"/>
    <w:rsid w:val="00E9597B"/>
    <w:rsid w:val="00E95B4D"/>
    <w:rsid w:val="00E95C16"/>
    <w:rsid w:val="00E95D22"/>
    <w:rsid w:val="00E95D2B"/>
    <w:rsid w:val="00E95D94"/>
    <w:rsid w:val="00E96019"/>
    <w:rsid w:val="00E961FF"/>
    <w:rsid w:val="00E962AE"/>
    <w:rsid w:val="00E9659B"/>
    <w:rsid w:val="00E9680D"/>
    <w:rsid w:val="00E9692D"/>
    <w:rsid w:val="00E96B56"/>
    <w:rsid w:val="00E96F0B"/>
    <w:rsid w:val="00E97782"/>
    <w:rsid w:val="00E977D2"/>
    <w:rsid w:val="00E97997"/>
    <w:rsid w:val="00E97B53"/>
    <w:rsid w:val="00E97F32"/>
    <w:rsid w:val="00E97F49"/>
    <w:rsid w:val="00E97FB0"/>
    <w:rsid w:val="00E97FC3"/>
    <w:rsid w:val="00EA007C"/>
    <w:rsid w:val="00EA0273"/>
    <w:rsid w:val="00EA0658"/>
    <w:rsid w:val="00EA08D1"/>
    <w:rsid w:val="00EA0AE7"/>
    <w:rsid w:val="00EA0B75"/>
    <w:rsid w:val="00EA0C1F"/>
    <w:rsid w:val="00EA0DBC"/>
    <w:rsid w:val="00EA0F32"/>
    <w:rsid w:val="00EA0F41"/>
    <w:rsid w:val="00EA1221"/>
    <w:rsid w:val="00EA1296"/>
    <w:rsid w:val="00EA1361"/>
    <w:rsid w:val="00EA13ED"/>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60B"/>
    <w:rsid w:val="00EA3758"/>
    <w:rsid w:val="00EA37E4"/>
    <w:rsid w:val="00EA3A03"/>
    <w:rsid w:val="00EA3AD6"/>
    <w:rsid w:val="00EA3E26"/>
    <w:rsid w:val="00EA3E27"/>
    <w:rsid w:val="00EA3E62"/>
    <w:rsid w:val="00EA4105"/>
    <w:rsid w:val="00EA41C7"/>
    <w:rsid w:val="00EA440E"/>
    <w:rsid w:val="00EA465B"/>
    <w:rsid w:val="00EA4818"/>
    <w:rsid w:val="00EA4836"/>
    <w:rsid w:val="00EA49C4"/>
    <w:rsid w:val="00EA4C0B"/>
    <w:rsid w:val="00EA4C1A"/>
    <w:rsid w:val="00EA4F14"/>
    <w:rsid w:val="00EA5121"/>
    <w:rsid w:val="00EA52A4"/>
    <w:rsid w:val="00EA52A6"/>
    <w:rsid w:val="00EA52CF"/>
    <w:rsid w:val="00EA549C"/>
    <w:rsid w:val="00EA5690"/>
    <w:rsid w:val="00EA577D"/>
    <w:rsid w:val="00EA579E"/>
    <w:rsid w:val="00EA5922"/>
    <w:rsid w:val="00EA5941"/>
    <w:rsid w:val="00EA5CA5"/>
    <w:rsid w:val="00EA6032"/>
    <w:rsid w:val="00EA60B3"/>
    <w:rsid w:val="00EA61CF"/>
    <w:rsid w:val="00EA61E8"/>
    <w:rsid w:val="00EA6491"/>
    <w:rsid w:val="00EA64D9"/>
    <w:rsid w:val="00EA665A"/>
    <w:rsid w:val="00EA6690"/>
    <w:rsid w:val="00EA66F9"/>
    <w:rsid w:val="00EA695D"/>
    <w:rsid w:val="00EA69DC"/>
    <w:rsid w:val="00EA6BD0"/>
    <w:rsid w:val="00EA6C63"/>
    <w:rsid w:val="00EA6F14"/>
    <w:rsid w:val="00EA6F4C"/>
    <w:rsid w:val="00EA71A2"/>
    <w:rsid w:val="00EA736E"/>
    <w:rsid w:val="00EA7374"/>
    <w:rsid w:val="00EA73FD"/>
    <w:rsid w:val="00EA7494"/>
    <w:rsid w:val="00EA7681"/>
    <w:rsid w:val="00EA784D"/>
    <w:rsid w:val="00EA7852"/>
    <w:rsid w:val="00EA7CD5"/>
    <w:rsid w:val="00EA7E55"/>
    <w:rsid w:val="00EA7F97"/>
    <w:rsid w:val="00EB02DB"/>
    <w:rsid w:val="00EB0693"/>
    <w:rsid w:val="00EB0832"/>
    <w:rsid w:val="00EB0881"/>
    <w:rsid w:val="00EB0CBF"/>
    <w:rsid w:val="00EB0D5B"/>
    <w:rsid w:val="00EB0EC0"/>
    <w:rsid w:val="00EB1355"/>
    <w:rsid w:val="00EB1894"/>
    <w:rsid w:val="00EB1A06"/>
    <w:rsid w:val="00EB1A4F"/>
    <w:rsid w:val="00EB1CF2"/>
    <w:rsid w:val="00EB1D95"/>
    <w:rsid w:val="00EB1F64"/>
    <w:rsid w:val="00EB23A9"/>
    <w:rsid w:val="00EB23D5"/>
    <w:rsid w:val="00EB2527"/>
    <w:rsid w:val="00EB2794"/>
    <w:rsid w:val="00EB2AA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818"/>
    <w:rsid w:val="00EB48CE"/>
    <w:rsid w:val="00EB4944"/>
    <w:rsid w:val="00EB4C1F"/>
    <w:rsid w:val="00EB4CA2"/>
    <w:rsid w:val="00EB4CB6"/>
    <w:rsid w:val="00EB4E02"/>
    <w:rsid w:val="00EB522A"/>
    <w:rsid w:val="00EB5290"/>
    <w:rsid w:val="00EB52FF"/>
    <w:rsid w:val="00EB553C"/>
    <w:rsid w:val="00EB5727"/>
    <w:rsid w:val="00EB5814"/>
    <w:rsid w:val="00EB5949"/>
    <w:rsid w:val="00EB5A48"/>
    <w:rsid w:val="00EB5B50"/>
    <w:rsid w:val="00EB5C6A"/>
    <w:rsid w:val="00EB5D5C"/>
    <w:rsid w:val="00EB5F4C"/>
    <w:rsid w:val="00EB64F4"/>
    <w:rsid w:val="00EB659B"/>
    <w:rsid w:val="00EB66EA"/>
    <w:rsid w:val="00EB679D"/>
    <w:rsid w:val="00EB67B7"/>
    <w:rsid w:val="00EB67FF"/>
    <w:rsid w:val="00EB683F"/>
    <w:rsid w:val="00EB6A13"/>
    <w:rsid w:val="00EB6BD1"/>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B27"/>
    <w:rsid w:val="00EC0CB0"/>
    <w:rsid w:val="00EC0F22"/>
    <w:rsid w:val="00EC0FE6"/>
    <w:rsid w:val="00EC10FF"/>
    <w:rsid w:val="00EC118B"/>
    <w:rsid w:val="00EC136D"/>
    <w:rsid w:val="00EC1691"/>
    <w:rsid w:val="00EC1692"/>
    <w:rsid w:val="00EC17BB"/>
    <w:rsid w:val="00EC17D4"/>
    <w:rsid w:val="00EC180B"/>
    <w:rsid w:val="00EC189D"/>
    <w:rsid w:val="00EC1E52"/>
    <w:rsid w:val="00EC1F4E"/>
    <w:rsid w:val="00EC1FE4"/>
    <w:rsid w:val="00EC2104"/>
    <w:rsid w:val="00EC21BC"/>
    <w:rsid w:val="00EC2663"/>
    <w:rsid w:val="00EC26F9"/>
    <w:rsid w:val="00EC281E"/>
    <w:rsid w:val="00EC2C20"/>
    <w:rsid w:val="00EC2D96"/>
    <w:rsid w:val="00EC2DDE"/>
    <w:rsid w:val="00EC2FDC"/>
    <w:rsid w:val="00EC30F0"/>
    <w:rsid w:val="00EC329A"/>
    <w:rsid w:val="00EC339F"/>
    <w:rsid w:val="00EC3459"/>
    <w:rsid w:val="00EC36A5"/>
    <w:rsid w:val="00EC3719"/>
    <w:rsid w:val="00EC3982"/>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15A"/>
    <w:rsid w:val="00EC7210"/>
    <w:rsid w:val="00EC7241"/>
    <w:rsid w:val="00EC75E6"/>
    <w:rsid w:val="00EC77B2"/>
    <w:rsid w:val="00EC78CF"/>
    <w:rsid w:val="00EC7D4A"/>
    <w:rsid w:val="00EC7DB2"/>
    <w:rsid w:val="00EC7EE9"/>
    <w:rsid w:val="00ED005B"/>
    <w:rsid w:val="00ED013C"/>
    <w:rsid w:val="00ED037E"/>
    <w:rsid w:val="00ED054E"/>
    <w:rsid w:val="00ED0661"/>
    <w:rsid w:val="00ED08CA"/>
    <w:rsid w:val="00ED0B9C"/>
    <w:rsid w:val="00ED0D7C"/>
    <w:rsid w:val="00ED0E0E"/>
    <w:rsid w:val="00ED0E20"/>
    <w:rsid w:val="00ED0F12"/>
    <w:rsid w:val="00ED0F6B"/>
    <w:rsid w:val="00ED10F7"/>
    <w:rsid w:val="00ED1382"/>
    <w:rsid w:val="00ED14E8"/>
    <w:rsid w:val="00ED1716"/>
    <w:rsid w:val="00ED1976"/>
    <w:rsid w:val="00ED1C23"/>
    <w:rsid w:val="00ED1D83"/>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F0"/>
    <w:rsid w:val="00ED3397"/>
    <w:rsid w:val="00ED3438"/>
    <w:rsid w:val="00ED3488"/>
    <w:rsid w:val="00ED34D7"/>
    <w:rsid w:val="00ED364E"/>
    <w:rsid w:val="00ED38A4"/>
    <w:rsid w:val="00ED3D07"/>
    <w:rsid w:val="00ED40B4"/>
    <w:rsid w:val="00ED4188"/>
    <w:rsid w:val="00ED42B1"/>
    <w:rsid w:val="00ED4513"/>
    <w:rsid w:val="00ED460A"/>
    <w:rsid w:val="00ED4E52"/>
    <w:rsid w:val="00ED4E81"/>
    <w:rsid w:val="00ED4F7A"/>
    <w:rsid w:val="00ED5429"/>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583"/>
    <w:rsid w:val="00EE0923"/>
    <w:rsid w:val="00EE0BA4"/>
    <w:rsid w:val="00EE0C67"/>
    <w:rsid w:val="00EE0C6D"/>
    <w:rsid w:val="00EE0ED9"/>
    <w:rsid w:val="00EE0FB6"/>
    <w:rsid w:val="00EE10F0"/>
    <w:rsid w:val="00EE1295"/>
    <w:rsid w:val="00EE13AD"/>
    <w:rsid w:val="00EE185C"/>
    <w:rsid w:val="00EE1CC9"/>
    <w:rsid w:val="00EE1DAB"/>
    <w:rsid w:val="00EE1E5B"/>
    <w:rsid w:val="00EE203C"/>
    <w:rsid w:val="00EE2197"/>
    <w:rsid w:val="00EE244E"/>
    <w:rsid w:val="00EE24D8"/>
    <w:rsid w:val="00EE24E1"/>
    <w:rsid w:val="00EE2547"/>
    <w:rsid w:val="00EE2560"/>
    <w:rsid w:val="00EE269E"/>
    <w:rsid w:val="00EE2BC1"/>
    <w:rsid w:val="00EE301E"/>
    <w:rsid w:val="00EE3067"/>
    <w:rsid w:val="00EE3534"/>
    <w:rsid w:val="00EE38D6"/>
    <w:rsid w:val="00EE39FE"/>
    <w:rsid w:val="00EE3B29"/>
    <w:rsid w:val="00EE3B92"/>
    <w:rsid w:val="00EE3E81"/>
    <w:rsid w:val="00EE3EBA"/>
    <w:rsid w:val="00EE446C"/>
    <w:rsid w:val="00EE4561"/>
    <w:rsid w:val="00EE4662"/>
    <w:rsid w:val="00EE4DAF"/>
    <w:rsid w:val="00EE4DB5"/>
    <w:rsid w:val="00EE4F19"/>
    <w:rsid w:val="00EE5107"/>
    <w:rsid w:val="00EE5197"/>
    <w:rsid w:val="00EE5209"/>
    <w:rsid w:val="00EE5612"/>
    <w:rsid w:val="00EE56A6"/>
    <w:rsid w:val="00EE5702"/>
    <w:rsid w:val="00EE573F"/>
    <w:rsid w:val="00EE5821"/>
    <w:rsid w:val="00EE5EA4"/>
    <w:rsid w:val="00EE60F8"/>
    <w:rsid w:val="00EE6157"/>
    <w:rsid w:val="00EE61E9"/>
    <w:rsid w:val="00EE6375"/>
    <w:rsid w:val="00EE6516"/>
    <w:rsid w:val="00EE6544"/>
    <w:rsid w:val="00EE6610"/>
    <w:rsid w:val="00EE692C"/>
    <w:rsid w:val="00EE6C37"/>
    <w:rsid w:val="00EE6C98"/>
    <w:rsid w:val="00EE724B"/>
    <w:rsid w:val="00EE73AC"/>
    <w:rsid w:val="00EE7652"/>
    <w:rsid w:val="00EE7747"/>
    <w:rsid w:val="00EE781F"/>
    <w:rsid w:val="00EE7860"/>
    <w:rsid w:val="00EE7A17"/>
    <w:rsid w:val="00EE7D78"/>
    <w:rsid w:val="00EF005B"/>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E8"/>
    <w:rsid w:val="00EF1A4D"/>
    <w:rsid w:val="00EF1C6B"/>
    <w:rsid w:val="00EF1EE8"/>
    <w:rsid w:val="00EF224C"/>
    <w:rsid w:val="00EF23B7"/>
    <w:rsid w:val="00EF25CD"/>
    <w:rsid w:val="00EF26CF"/>
    <w:rsid w:val="00EF2940"/>
    <w:rsid w:val="00EF2958"/>
    <w:rsid w:val="00EF2A75"/>
    <w:rsid w:val="00EF2C9A"/>
    <w:rsid w:val="00EF3252"/>
    <w:rsid w:val="00EF34F9"/>
    <w:rsid w:val="00EF35F9"/>
    <w:rsid w:val="00EF39F5"/>
    <w:rsid w:val="00EF3B01"/>
    <w:rsid w:val="00EF3C0D"/>
    <w:rsid w:val="00EF46AA"/>
    <w:rsid w:val="00EF4A69"/>
    <w:rsid w:val="00EF4A8E"/>
    <w:rsid w:val="00EF4B9A"/>
    <w:rsid w:val="00EF4BC4"/>
    <w:rsid w:val="00EF4CB7"/>
    <w:rsid w:val="00EF4E13"/>
    <w:rsid w:val="00EF51B4"/>
    <w:rsid w:val="00EF523F"/>
    <w:rsid w:val="00EF5319"/>
    <w:rsid w:val="00EF5433"/>
    <w:rsid w:val="00EF55E4"/>
    <w:rsid w:val="00EF5A35"/>
    <w:rsid w:val="00EF5E57"/>
    <w:rsid w:val="00EF5F7F"/>
    <w:rsid w:val="00EF622D"/>
    <w:rsid w:val="00EF6264"/>
    <w:rsid w:val="00EF6BB2"/>
    <w:rsid w:val="00EF6BC8"/>
    <w:rsid w:val="00EF6C63"/>
    <w:rsid w:val="00EF6F13"/>
    <w:rsid w:val="00EF714F"/>
    <w:rsid w:val="00EF7281"/>
    <w:rsid w:val="00EF7632"/>
    <w:rsid w:val="00EF7D3E"/>
    <w:rsid w:val="00EF7D79"/>
    <w:rsid w:val="00EF7EE1"/>
    <w:rsid w:val="00EF7F71"/>
    <w:rsid w:val="00F0023B"/>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4C"/>
    <w:rsid w:val="00F01FD2"/>
    <w:rsid w:val="00F02263"/>
    <w:rsid w:val="00F023D4"/>
    <w:rsid w:val="00F02C7F"/>
    <w:rsid w:val="00F02CCD"/>
    <w:rsid w:val="00F02FBD"/>
    <w:rsid w:val="00F035D9"/>
    <w:rsid w:val="00F036DF"/>
    <w:rsid w:val="00F03725"/>
    <w:rsid w:val="00F03743"/>
    <w:rsid w:val="00F0375C"/>
    <w:rsid w:val="00F03914"/>
    <w:rsid w:val="00F03936"/>
    <w:rsid w:val="00F03941"/>
    <w:rsid w:val="00F03A77"/>
    <w:rsid w:val="00F03C96"/>
    <w:rsid w:val="00F03DFD"/>
    <w:rsid w:val="00F03E87"/>
    <w:rsid w:val="00F03E91"/>
    <w:rsid w:val="00F04057"/>
    <w:rsid w:val="00F04094"/>
    <w:rsid w:val="00F040CE"/>
    <w:rsid w:val="00F04195"/>
    <w:rsid w:val="00F0431D"/>
    <w:rsid w:val="00F0473F"/>
    <w:rsid w:val="00F04741"/>
    <w:rsid w:val="00F04903"/>
    <w:rsid w:val="00F04A35"/>
    <w:rsid w:val="00F04FB5"/>
    <w:rsid w:val="00F0552D"/>
    <w:rsid w:val="00F0555F"/>
    <w:rsid w:val="00F0563A"/>
    <w:rsid w:val="00F057E8"/>
    <w:rsid w:val="00F05B31"/>
    <w:rsid w:val="00F05D81"/>
    <w:rsid w:val="00F05EA2"/>
    <w:rsid w:val="00F05ECD"/>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E1B"/>
    <w:rsid w:val="00F07E93"/>
    <w:rsid w:val="00F07F62"/>
    <w:rsid w:val="00F10058"/>
    <w:rsid w:val="00F10463"/>
    <w:rsid w:val="00F104B3"/>
    <w:rsid w:val="00F104E0"/>
    <w:rsid w:val="00F10551"/>
    <w:rsid w:val="00F1087D"/>
    <w:rsid w:val="00F10A9B"/>
    <w:rsid w:val="00F10AAD"/>
    <w:rsid w:val="00F10C2E"/>
    <w:rsid w:val="00F10E8B"/>
    <w:rsid w:val="00F11177"/>
    <w:rsid w:val="00F11479"/>
    <w:rsid w:val="00F115C8"/>
    <w:rsid w:val="00F115CE"/>
    <w:rsid w:val="00F11807"/>
    <w:rsid w:val="00F11814"/>
    <w:rsid w:val="00F11B05"/>
    <w:rsid w:val="00F11C8E"/>
    <w:rsid w:val="00F11CCD"/>
    <w:rsid w:val="00F11E2C"/>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E86"/>
    <w:rsid w:val="00F142EB"/>
    <w:rsid w:val="00F14350"/>
    <w:rsid w:val="00F14590"/>
    <w:rsid w:val="00F145B9"/>
    <w:rsid w:val="00F148F8"/>
    <w:rsid w:val="00F149EC"/>
    <w:rsid w:val="00F14CFD"/>
    <w:rsid w:val="00F14D36"/>
    <w:rsid w:val="00F14D7B"/>
    <w:rsid w:val="00F14DA9"/>
    <w:rsid w:val="00F153A8"/>
    <w:rsid w:val="00F15409"/>
    <w:rsid w:val="00F15520"/>
    <w:rsid w:val="00F15620"/>
    <w:rsid w:val="00F15850"/>
    <w:rsid w:val="00F1594D"/>
    <w:rsid w:val="00F1596A"/>
    <w:rsid w:val="00F15A09"/>
    <w:rsid w:val="00F15C18"/>
    <w:rsid w:val="00F15CBD"/>
    <w:rsid w:val="00F15DB3"/>
    <w:rsid w:val="00F16056"/>
    <w:rsid w:val="00F160C8"/>
    <w:rsid w:val="00F1629F"/>
    <w:rsid w:val="00F16309"/>
    <w:rsid w:val="00F1637E"/>
    <w:rsid w:val="00F16483"/>
    <w:rsid w:val="00F16541"/>
    <w:rsid w:val="00F1655A"/>
    <w:rsid w:val="00F1658F"/>
    <w:rsid w:val="00F1670E"/>
    <w:rsid w:val="00F16829"/>
    <w:rsid w:val="00F16833"/>
    <w:rsid w:val="00F16919"/>
    <w:rsid w:val="00F16AAA"/>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BE5"/>
    <w:rsid w:val="00F20C1F"/>
    <w:rsid w:val="00F20CB0"/>
    <w:rsid w:val="00F20D4C"/>
    <w:rsid w:val="00F20DC4"/>
    <w:rsid w:val="00F2102A"/>
    <w:rsid w:val="00F21044"/>
    <w:rsid w:val="00F211C2"/>
    <w:rsid w:val="00F2149B"/>
    <w:rsid w:val="00F214FB"/>
    <w:rsid w:val="00F21514"/>
    <w:rsid w:val="00F21632"/>
    <w:rsid w:val="00F217D3"/>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9D3"/>
    <w:rsid w:val="00F23A4A"/>
    <w:rsid w:val="00F23AC2"/>
    <w:rsid w:val="00F23CF7"/>
    <w:rsid w:val="00F23E12"/>
    <w:rsid w:val="00F23F2F"/>
    <w:rsid w:val="00F23F9B"/>
    <w:rsid w:val="00F24177"/>
    <w:rsid w:val="00F242B4"/>
    <w:rsid w:val="00F24353"/>
    <w:rsid w:val="00F24409"/>
    <w:rsid w:val="00F244FA"/>
    <w:rsid w:val="00F246AC"/>
    <w:rsid w:val="00F247E9"/>
    <w:rsid w:val="00F24E19"/>
    <w:rsid w:val="00F24EC0"/>
    <w:rsid w:val="00F24F96"/>
    <w:rsid w:val="00F25405"/>
    <w:rsid w:val="00F25482"/>
    <w:rsid w:val="00F255E8"/>
    <w:rsid w:val="00F2574C"/>
    <w:rsid w:val="00F25B00"/>
    <w:rsid w:val="00F25B1F"/>
    <w:rsid w:val="00F25C5C"/>
    <w:rsid w:val="00F260D7"/>
    <w:rsid w:val="00F2618D"/>
    <w:rsid w:val="00F266D9"/>
    <w:rsid w:val="00F266EF"/>
    <w:rsid w:val="00F269E3"/>
    <w:rsid w:val="00F26A46"/>
    <w:rsid w:val="00F26A6E"/>
    <w:rsid w:val="00F26B77"/>
    <w:rsid w:val="00F26CDA"/>
    <w:rsid w:val="00F26E60"/>
    <w:rsid w:val="00F26FE5"/>
    <w:rsid w:val="00F275FC"/>
    <w:rsid w:val="00F27639"/>
    <w:rsid w:val="00F276F5"/>
    <w:rsid w:val="00F27711"/>
    <w:rsid w:val="00F27A96"/>
    <w:rsid w:val="00F27C95"/>
    <w:rsid w:val="00F30368"/>
    <w:rsid w:val="00F3040C"/>
    <w:rsid w:val="00F305B6"/>
    <w:rsid w:val="00F306F0"/>
    <w:rsid w:val="00F30748"/>
    <w:rsid w:val="00F30C1B"/>
    <w:rsid w:val="00F30D07"/>
    <w:rsid w:val="00F30E97"/>
    <w:rsid w:val="00F30FD8"/>
    <w:rsid w:val="00F3109F"/>
    <w:rsid w:val="00F312B8"/>
    <w:rsid w:val="00F31645"/>
    <w:rsid w:val="00F316FB"/>
    <w:rsid w:val="00F31922"/>
    <w:rsid w:val="00F31B24"/>
    <w:rsid w:val="00F31F52"/>
    <w:rsid w:val="00F31F99"/>
    <w:rsid w:val="00F321CF"/>
    <w:rsid w:val="00F324E0"/>
    <w:rsid w:val="00F325E1"/>
    <w:rsid w:val="00F32811"/>
    <w:rsid w:val="00F32865"/>
    <w:rsid w:val="00F32A62"/>
    <w:rsid w:val="00F32B08"/>
    <w:rsid w:val="00F32E31"/>
    <w:rsid w:val="00F32F9F"/>
    <w:rsid w:val="00F33037"/>
    <w:rsid w:val="00F33125"/>
    <w:rsid w:val="00F33169"/>
    <w:rsid w:val="00F332B2"/>
    <w:rsid w:val="00F3367E"/>
    <w:rsid w:val="00F33862"/>
    <w:rsid w:val="00F33890"/>
    <w:rsid w:val="00F33A1A"/>
    <w:rsid w:val="00F33A72"/>
    <w:rsid w:val="00F33D1C"/>
    <w:rsid w:val="00F33E7F"/>
    <w:rsid w:val="00F34261"/>
    <w:rsid w:val="00F342C4"/>
    <w:rsid w:val="00F3448E"/>
    <w:rsid w:val="00F34749"/>
    <w:rsid w:val="00F34773"/>
    <w:rsid w:val="00F34BE8"/>
    <w:rsid w:val="00F34DA0"/>
    <w:rsid w:val="00F34EF6"/>
    <w:rsid w:val="00F351D7"/>
    <w:rsid w:val="00F352AB"/>
    <w:rsid w:val="00F352B2"/>
    <w:rsid w:val="00F354AF"/>
    <w:rsid w:val="00F354E0"/>
    <w:rsid w:val="00F35618"/>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6C"/>
    <w:rsid w:val="00F375E0"/>
    <w:rsid w:val="00F37A73"/>
    <w:rsid w:val="00F37A7C"/>
    <w:rsid w:val="00F37A7E"/>
    <w:rsid w:val="00F37C36"/>
    <w:rsid w:val="00F37C95"/>
    <w:rsid w:val="00F37CDB"/>
    <w:rsid w:val="00F37CE0"/>
    <w:rsid w:val="00F37D90"/>
    <w:rsid w:val="00F37F33"/>
    <w:rsid w:val="00F40023"/>
    <w:rsid w:val="00F400A8"/>
    <w:rsid w:val="00F401ED"/>
    <w:rsid w:val="00F404E6"/>
    <w:rsid w:val="00F40534"/>
    <w:rsid w:val="00F40563"/>
    <w:rsid w:val="00F40726"/>
    <w:rsid w:val="00F40880"/>
    <w:rsid w:val="00F4097C"/>
    <w:rsid w:val="00F40984"/>
    <w:rsid w:val="00F40A10"/>
    <w:rsid w:val="00F40B64"/>
    <w:rsid w:val="00F40B79"/>
    <w:rsid w:val="00F40C1E"/>
    <w:rsid w:val="00F40DCF"/>
    <w:rsid w:val="00F40DF4"/>
    <w:rsid w:val="00F40E4F"/>
    <w:rsid w:val="00F41100"/>
    <w:rsid w:val="00F414E7"/>
    <w:rsid w:val="00F41790"/>
    <w:rsid w:val="00F418A8"/>
    <w:rsid w:val="00F418D5"/>
    <w:rsid w:val="00F418FE"/>
    <w:rsid w:val="00F419E0"/>
    <w:rsid w:val="00F41C07"/>
    <w:rsid w:val="00F41DC2"/>
    <w:rsid w:val="00F41DDA"/>
    <w:rsid w:val="00F41F44"/>
    <w:rsid w:val="00F4217B"/>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631"/>
    <w:rsid w:val="00F447D2"/>
    <w:rsid w:val="00F447E7"/>
    <w:rsid w:val="00F448DC"/>
    <w:rsid w:val="00F44967"/>
    <w:rsid w:val="00F44AE2"/>
    <w:rsid w:val="00F44D32"/>
    <w:rsid w:val="00F44E4B"/>
    <w:rsid w:val="00F44FD1"/>
    <w:rsid w:val="00F45083"/>
    <w:rsid w:val="00F4510D"/>
    <w:rsid w:val="00F4533B"/>
    <w:rsid w:val="00F4552F"/>
    <w:rsid w:val="00F455CC"/>
    <w:rsid w:val="00F45650"/>
    <w:rsid w:val="00F45753"/>
    <w:rsid w:val="00F4583B"/>
    <w:rsid w:val="00F45844"/>
    <w:rsid w:val="00F459BF"/>
    <w:rsid w:val="00F45A4D"/>
    <w:rsid w:val="00F45A65"/>
    <w:rsid w:val="00F45E01"/>
    <w:rsid w:val="00F45E3F"/>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590"/>
    <w:rsid w:val="00F50758"/>
    <w:rsid w:val="00F50E16"/>
    <w:rsid w:val="00F50E1B"/>
    <w:rsid w:val="00F50E93"/>
    <w:rsid w:val="00F50F5C"/>
    <w:rsid w:val="00F51116"/>
    <w:rsid w:val="00F51354"/>
    <w:rsid w:val="00F51394"/>
    <w:rsid w:val="00F5142A"/>
    <w:rsid w:val="00F51630"/>
    <w:rsid w:val="00F5182C"/>
    <w:rsid w:val="00F51945"/>
    <w:rsid w:val="00F51D22"/>
    <w:rsid w:val="00F5268B"/>
    <w:rsid w:val="00F52A86"/>
    <w:rsid w:val="00F52D2C"/>
    <w:rsid w:val="00F52ECE"/>
    <w:rsid w:val="00F52FDB"/>
    <w:rsid w:val="00F530EE"/>
    <w:rsid w:val="00F533DD"/>
    <w:rsid w:val="00F5342C"/>
    <w:rsid w:val="00F53471"/>
    <w:rsid w:val="00F53932"/>
    <w:rsid w:val="00F5395F"/>
    <w:rsid w:val="00F5397F"/>
    <w:rsid w:val="00F53B54"/>
    <w:rsid w:val="00F53CA1"/>
    <w:rsid w:val="00F53F6E"/>
    <w:rsid w:val="00F5418F"/>
    <w:rsid w:val="00F5449E"/>
    <w:rsid w:val="00F546EE"/>
    <w:rsid w:val="00F5470B"/>
    <w:rsid w:val="00F54752"/>
    <w:rsid w:val="00F5480A"/>
    <w:rsid w:val="00F54D4A"/>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E6"/>
    <w:rsid w:val="00F56416"/>
    <w:rsid w:val="00F5659E"/>
    <w:rsid w:val="00F566A1"/>
    <w:rsid w:val="00F569EF"/>
    <w:rsid w:val="00F56DA2"/>
    <w:rsid w:val="00F571E4"/>
    <w:rsid w:val="00F572D9"/>
    <w:rsid w:val="00F5747A"/>
    <w:rsid w:val="00F574A4"/>
    <w:rsid w:val="00F57561"/>
    <w:rsid w:val="00F578B5"/>
    <w:rsid w:val="00F57ADD"/>
    <w:rsid w:val="00F57B06"/>
    <w:rsid w:val="00F57C0A"/>
    <w:rsid w:val="00F57C13"/>
    <w:rsid w:val="00F57C34"/>
    <w:rsid w:val="00F57C84"/>
    <w:rsid w:val="00F57FA4"/>
    <w:rsid w:val="00F601A8"/>
    <w:rsid w:val="00F60310"/>
    <w:rsid w:val="00F6046F"/>
    <w:rsid w:val="00F60558"/>
    <w:rsid w:val="00F60793"/>
    <w:rsid w:val="00F60A09"/>
    <w:rsid w:val="00F60A52"/>
    <w:rsid w:val="00F60D17"/>
    <w:rsid w:val="00F60D9A"/>
    <w:rsid w:val="00F60F09"/>
    <w:rsid w:val="00F60F6B"/>
    <w:rsid w:val="00F611A9"/>
    <w:rsid w:val="00F613C4"/>
    <w:rsid w:val="00F61523"/>
    <w:rsid w:val="00F617CD"/>
    <w:rsid w:val="00F619B4"/>
    <w:rsid w:val="00F61BF9"/>
    <w:rsid w:val="00F62572"/>
    <w:rsid w:val="00F6287B"/>
    <w:rsid w:val="00F6292D"/>
    <w:rsid w:val="00F62ADF"/>
    <w:rsid w:val="00F62B5A"/>
    <w:rsid w:val="00F62D49"/>
    <w:rsid w:val="00F6303C"/>
    <w:rsid w:val="00F630B2"/>
    <w:rsid w:val="00F6313D"/>
    <w:rsid w:val="00F633B4"/>
    <w:rsid w:val="00F633D3"/>
    <w:rsid w:val="00F6360E"/>
    <w:rsid w:val="00F63689"/>
    <w:rsid w:val="00F636F6"/>
    <w:rsid w:val="00F637AD"/>
    <w:rsid w:val="00F63847"/>
    <w:rsid w:val="00F63853"/>
    <w:rsid w:val="00F63A85"/>
    <w:rsid w:val="00F63BF1"/>
    <w:rsid w:val="00F63E4E"/>
    <w:rsid w:val="00F63F2D"/>
    <w:rsid w:val="00F63F94"/>
    <w:rsid w:val="00F64011"/>
    <w:rsid w:val="00F641E7"/>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312"/>
    <w:rsid w:val="00F66575"/>
    <w:rsid w:val="00F665F6"/>
    <w:rsid w:val="00F666B7"/>
    <w:rsid w:val="00F66A78"/>
    <w:rsid w:val="00F66DFF"/>
    <w:rsid w:val="00F66E34"/>
    <w:rsid w:val="00F66E48"/>
    <w:rsid w:val="00F66E93"/>
    <w:rsid w:val="00F66EB8"/>
    <w:rsid w:val="00F66F9C"/>
    <w:rsid w:val="00F6765F"/>
    <w:rsid w:val="00F676D3"/>
    <w:rsid w:val="00F679D4"/>
    <w:rsid w:val="00F67D7D"/>
    <w:rsid w:val="00F67D90"/>
    <w:rsid w:val="00F67DC9"/>
    <w:rsid w:val="00F67E78"/>
    <w:rsid w:val="00F67E9F"/>
    <w:rsid w:val="00F67F11"/>
    <w:rsid w:val="00F70183"/>
    <w:rsid w:val="00F702BA"/>
    <w:rsid w:val="00F70349"/>
    <w:rsid w:val="00F70548"/>
    <w:rsid w:val="00F707E0"/>
    <w:rsid w:val="00F70941"/>
    <w:rsid w:val="00F70D3C"/>
    <w:rsid w:val="00F70D5C"/>
    <w:rsid w:val="00F70EF4"/>
    <w:rsid w:val="00F71160"/>
    <w:rsid w:val="00F713DF"/>
    <w:rsid w:val="00F714FC"/>
    <w:rsid w:val="00F71A31"/>
    <w:rsid w:val="00F71A47"/>
    <w:rsid w:val="00F71B6A"/>
    <w:rsid w:val="00F71B9D"/>
    <w:rsid w:val="00F71EA1"/>
    <w:rsid w:val="00F721D8"/>
    <w:rsid w:val="00F7256D"/>
    <w:rsid w:val="00F725BE"/>
    <w:rsid w:val="00F727F7"/>
    <w:rsid w:val="00F727FB"/>
    <w:rsid w:val="00F72A91"/>
    <w:rsid w:val="00F72B20"/>
    <w:rsid w:val="00F72B33"/>
    <w:rsid w:val="00F72B67"/>
    <w:rsid w:val="00F72C08"/>
    <w:rsid w:val="00F72D15"/>
    <w:rsid w:val="00F72D46"/>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5076"/>
    <w:rsid w:val="00F75269"/>
    <w:rsid w:val="00F753DB"/>
    <w:rsid w:val="00F754C1"/>
    <w:rsid w:val="00F75795"/>
    <w:rsid w:val="00F758DF"/>
    <w:rsid w:val="00F75919"/>
    <w:rsid w:val="00F75C47"/>
    <w:rsid w:val="00F75CAE"/>
    <w:rsid w:val="00F75DE3"/>
    <w:rsid w:val="00F75F45"/>
    <w:rsid w:val="00F76099"/>
    <w:rsid w:val="00F76194"/>
    <w:rsid w:val="00F761AF"/>
    <w:rsid w:val="00F76497"/>
    <w:rsid w:val="00F76578"/>
    <w:rsid w:val="00F765ED"/>
    <w:rsid w:val="00F76B02"/>
    <w:rsid w:val="00F76B0C"/>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FDA"/>
    <w:rsid w:val="00F80130"/>
    <w:rsid w:val="00F80729"/>
    <w:rsid w:val="00F8088D"/>
    <w:rsid w:val="00F809BB"/>
    <w:rsid w:val="00F80BE2"/>
    <w:rsid w:val="00F80D19"/>
    <w:rsid w:val="00F80F5C"/>
    <w:rsid w:val="00F80FA0"/>
    <w:rsid w:val="00F80FB3"/>
    <w:rsid w:val="00F811BB"/>
    <w:rsid w:val="00F81603"/>
    <w:rsid w:val="00F81752"/>
    <w:rsid w:val="00F81788"/>
    <w:rsid w:val="00F819FF"/>
    <w:rsid w:val="00F81ADC"/>
    <w:rsid w:val="00F81D8D"/>
    <w:rsid w:val="00F81DCD"/>
    <w:rsid w:val="00F81DD9"/>
    <w:rsid w:val="00F81FF9"/>
    <w:rsid w:val="00F82052"/>
    <w:rsid w:val="00F82089"/>
    <w:rsid w:val="00F8208F"/>
    <w:rsid w:val="00F8212F"/>
    <w:rsid w:val="00F824CF"/>
    <w:rsid w:val="00F8280A"/>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BD5"/>
    <w:rsid w:val="00F84E11"/>
    <w:rsid w:val="00F84FFC"/>
    <w:rsid w:val="00F8511F"/>
    <w:rsid w:val="00F8517B"/>
    <w:rsid w:val="00F85333"/>
    <w:rsid w:val="00F8589C"/>
    <w:rsid w:val="00F85A0F"/>
    <w:rsid w:val="00F85B09"/>
    <w:rsid w:val="00F85BDB"/>
    <w:rsid w:val="00F85BFD"/>
    <w:rsid w:val="00F86294"/>
    <w:rsid w:val="00F86437"/>
    <w:rsid w:val="00F865BD"/>
    <w:rsid w:val="00F865D1"/>
    <w:rsid w:val="00F865F1"/>
    <w:rsid w:val="00F868B0"/>
    <w:rsid w:val="00F868EB"/>
    <w:rsid w:val="00F869A8"/>
    <w:rsid w:val="00F86AA6"/>
    <w:rsid w:val="00F86BDB"/>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CC5"/>
    <w:rsid w:val="00F90CC8"/>
    <w:rsid w:val="00F90DF2"/>
    <w:rsid w:val="00F90E8A"/>
    <w:rsid w:val="00F90EA9"/>
    <w:rsid w:val="00F9106F"/>
    <w:rsid w:val="00F91388"/>
    <w:rsid w:val="00F91658"/>
    <w:rsid w:val="00F9168C"/>
    <w:rsid w:val="00F917F9"/>
    <w:rsid w:val="00F91BC6"/>
    <w:rsid w:val="00F91FD0"/>
    <w:rsid w:val="00F92024"/>
    <w:rsid w:val="00F92093"/>
    <w:rsid w:val="00F92433"/>
    <w:rsid w:val="00F9270D"/>
    <w:rsid w:val="00F9288F"/>
    <w:rsid w:val="00F9291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34"/>
    <w:rsid w:val="00F94391"/>
    <w:rsid w:val="00F9461B"/>
    <w:rsid w:val="00F94697"/>
    <w:rsid w:val="00F946E3"/>
    <w:rsid w:val="00F9494F"/>
    <w:rsid w:val="00F94957"/>
    <w:rsid w:val="00F94AA8"/>
    <w:rsid w:val="00F94C75"/>
    <w:rsid w:val="00F94D76"/>
    <w:rsid w:val="00F94DA9"/>
    <w:rsid w:val="00F94ED9"/>
    <w:rsid w:val="00F9505A"/>
    <w:rsid w:val="00F951EE"/>
    <w:rsid w:val="00F9535E"/>
    <w:rsid w:val="00F953EC"/>
    <w:rsid w:val="00F9543F"/>
    <w:rsid w:val="00F954C4"/>
    <w:rsid w:val="00F95536"/>
    <w:rsid w:val="00F9553A"/>
    <w:rsid w:val="00F957C6"/>
    <w:rsid w:val="00F95949"/>
    <w:rsid w:val="00F95B75"/>
    <w:rsid w:val="00F95E35"/>
    <w:rsid w:val="00F95F36"/>
    <w:rsid w:val="00F95F99"/>
    <w:rsid w:val="00F960F9"/>
    <w:rsid w:val="00F96406"/>
    <w:rsid w:val="00F96603"/>
    <w:rsid w:val="00F9664C"/>
    <w:rsid w:val="00F9682C"/>
    <w:rsid w:val="00F96986"/>
    <w:rsid w:val="00F9698C"/>
    <w:rsid w:val="00F96B2E"/>
    <w:rsid w:val="00F97019"/>
    <w:rsid w:val="00F973FF"/>
    <w:rsid w:val="00F97711"/>
    <w:rsid w:val="00F97741"/>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575"/>
    <w:rsid w:val="00FA060C"/>
    <w:rsid w:val="00FA0704"/>
    <w:rsid w:val="00FA074B"/>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A7"/>
    <w:rsid w:val="00FA30ED"/>
    <w:rsid w:val="00FA3453"/>
    <w:rsid w:val="00FA35C1"/>
    <w:rsid w:val="00FA3967"/>
    <w:rsid w:val="00FA3B15"/>
    <w:rsid w:val="00FA3BD5"/>
    <w:rsid w:val="00FA3C59"/>
    <w:rsid w:val="00FA3CEF"/>
    <w:rsid w:val="00FA3D9D"/>
    <w:rsid w:val="00FA3DBC"/>
    <w:rsid w:val="00FA3EA6"/>
    <w:rsid w:val="00FA3EF5"/>
    <w:rsid w:val="00FA405F"/>
    <w:rsid w:val="00FA409B"/>
    <w:rsid w:val="00FA4117"/>
    <w:rsid w:val="00FA4397"/>
    <w:rsid w:val="00FA43C6"/>
    <w:rsid w:val="00FA44B2"/>
    <w:rsid w:val="00FA44F9"/>
    <w:rsid w:val="00FA45BA"/>
    <w:rsid w:val="00FA478F"/>
    <w:rsid w:val="00FA47E7"/>
    <w:rsid w:val="00FA489F"/>
    <w:rsid w:val="00FA49A6"/>
    <w:rsid w:val="00FA49B5"/>
    <w:rsid w:val="00FA4ABD"/>
    <w:rsid w:val="00FA4BE3"/>
    <w:rsid w:val="00FA4CC4"/>
    <w:rsid w:val="00FA51C0"/>
    <w:rsid w:val="00FA52F9"/>
    <w:rsid w:val="00FA55A5"/>
    <w:rsid w:val="00FA55D7"/>
    <w:rsid w:val="00FA56A8"/>
    <w:rsid w:val="00FA571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72E"/>
    <w:rsid w:val="00FA774C"/>
    <w:rsid w:val="00FA7788"/>
    <w:rsid w:val="00FA784E"/>
    <w:rsid w:val="00FA7858"/>
    <w:rsid w:val="00FA79A2"/>
    <w:rsid w:val="00FA7B10"/>
    <w:rsid w:val="00FA7B92"/>
    <w:rsid w:val="00FA7DBE"/>
    <w:rsid w:val="00FA7EE5"/>
    <w:rsid w:val="00FA7FF1"/>
    <w:rsid w:val="00FB03B4"/>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B10"/>
    <w:rsid w:val="00FB2B53"/>
    <w:rsid w:val="00FB2CD1"/>
    <w:rsid w:val="00FB2D0A"/>
    <w:rsid w:val="00FB2F20"/>
    <w:rsid w:val="00FB306E"/>
    <w:rsid w:val="00FB3636"/>
    <w:rsid w:val="00FB36B7"/>
    <w:rsid w:val="00FB39D7"/>
    <w:rsid w:val="00FB3B36"/>
    <w:rsid w:val="00FB3E1B"/>
    <w:rsid w:val="00FB3E7C"/>
    <w:rsid w:val="00FB4226"/>
    <w:rsid w:val="00FB499A"/>
    <w:rsid w:val="00FB4A26"/>
    <w:rsid w:val="00FB4B43"/>
    <w:rsid w:val="00FB4B50"/>
    <w:rsid w:val="00FB4D01"/>
    <w:rsid w:val="00FB4D0D"/>
    <w:rsid w:val="00FB4FBC"/>
    <w:rsid w:val="00FB4FE3"/>
    <w:rsid w:val="00FB50AC"/>
    <w:rsid w:val="00FB5188"/>
    <w:rsid w:val="00FB54ED"/>
    <w:rsid w:val="00FB5600"/>
    <w:rsid w:val="00FB56EC"/>
    <w:rsid w:val="00FB5964"/>
    <w:rsid w:val="00FB5AA6"/>
    <w:rsid w:val="00FB5B93"/>
    <w:rsid w:val="00FB5C02"/>
    <w:rsid w:val="00FB5C14"/>
    <w:rsid w:val="00FB5E33"/>
    <w:rsid w:val="00FB5EE0"/>
    <w:rsid w:val="00FB5FC6"/>
    <w:rsid w:val="00FB61C2"/>
    <w:rsid w:val="00FB64BA"/>
    <w:rsid w:val="00FB64D7"/>
    <w:rsid w:val="00FB657A"/>
    <w:rsid w:val="00FB678E"/>
    <w:rsid w:val="00FB6837"/>
    <w:rsid w:val="00FB6A07"/>
    <w:rsid w:val="00FB6A7F"/>
    <w:rsid w:val="00FB6B19"/>
    <w:rsid w:val="00FB6D3F"/>
    <w:rsid w:val="00FB7163"/>
    <w:rsid w:val="00FB76D5"/>
    <w:rsid w:val="00FB7A00"/>
    <w:rsid w:val="00FB7C32"/>
    <w:rsid w:val="00FB7CE7"/>
    <w:rsid w:val="00FB7D1C"/>
    <w:rsid w:val="00FB7F87"/>
    <w:rsid w:val="00FB7FDF"/>
    <w:rsid w:val="00FB7FE4"/>
    <w:rsid w:val="00FC0282"/>
    <w:rsid w:val="00FC084C"/>
    <w:rsid w:val="00FC096E"/>
    <w:rsid w:val="00FC09AF"/>
    <w:rsid w:val="00FC0C24"/>
    <w:rsid w:val="00FC0F60"/>
    <w:rsid w:val="00FC1072"/>
    <w:rsid w:val="00FC119A"/>
    <w:rsid w:val="00FC1392"/>
    <w:rsid w:val="00FC13BB"/>
    <w:rsid w:val="00FC141C"/>
    <w:rsid w:val="00FC162C"/>
    <w:rsid w:val="00FC167D"/>
    <w:rsid w:val="00FC1794"/>
    <w:rsid w:val="00FC1803"/>
    <w:rsid w:val="00FC1F45"/>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8C1"/>
    <w:rsid w:val="00FC4C55"/>
    <w:rsid w:val="00FC4D5A"/>
    <w:rsid w:val="00FC4F22"/>
    <w:rsid w:val="00FC5100"/>
    <w:rsid w:val="00FC5447"/>
    <w:rsid w:val="00FC54AC"/>
    <w:rsid w:val="00FC559E"/>
    <w:rsid w:val="00FC564A"/>
    <w:rsid w:val="00FC5776"/>
    <w:rsid w:val="00FC5A95"/>
    <w:rsid w:val="00FC5C3C"/>
    <w:rsid w:val="00FC5CFC"/>
    <w:rsid w:val="00FC5E4F"/>
    <w:rsid w:val="00FC5EDD"/>
    <w:rsid w:val="00FC5F65"/>
    <w:rsid w:val="00FC603B"/>
    <w:rsid w:val="00FC605B"/>
    <w:rsid w:val="00FC637B"/>
    <w:rsid w:val="00FC63EF"/>
    <w:rsid w:val="00FC66C7"/>
    <w:rsid w:val="00FC68DF"/>
    <w:rsid w:val="00FC6A65"/>
    <w:rsid w:val="00FC6A81"/>
    <w:rsid w:val="00FC6C51"/>
    <w:rsid w:val="00FC6CF7"/>
    <w:rsid w:val="00FC6E2B"/>
    <w:rsid w:val="00FC70F1"/>
    <w:rsid w:val="00FC71D9"/>
    <w:rsid w:val="00FC727F"/>
    <w:rsid w:val="00FC73D2"/>
    <w:rsid w:val="00FC75BD"/>
    <w:rsid w:val="00FC7662"/>
    <w:rsid w:val="00FC78EF"/>
    <w:rsid w:val="00FC7989"/>
    <w:rsid w:val="00FC7C89"/>
    <w:rsid w:val="00FC7D77"/>
    <w:rsid w:val="00FD0011"/>
    <w:rsid w:val="00FD0316"/>
    <w:rsid w:val="00FD09C8"/>
    <w:rsid w:val="00FD0C30"/>
    <w:rsid w:val="00FD0DFE"/>
    <w:rsid w:val="00FD0F14"/>
    <w:rsid w:val="00FD1200"/>
    <w:rsid w:val="00FD1241"/>
    <w:rsid w:val="00FD1409"/>
    <w:rsid w:val="00FD15BD"/>
    <w:rsid w:val="00FD16FA"/>
    <w:rsid w:val="00FD1A21"/>
    <w:rsid w:val="00FD1A33"/>
    <w:rsid w:val="00FD1A45"/>
    <w:rsid w:val="00FD1A51"/>
    <w:rsid w:val="00FD1CF6"/>
    <w:rsid w:val="00FD1DE8"/>
    <w:rsid w:val="00FD1E73"/>
    <w:rsid w:val="00FD25B1"/>
    <w:rsid w:val="00FD28FE"/>
    <w:rsid w:val="00FD2B33"/>
    <w:rsid w:val="00FD2C19"/>
    <w:rsid w:val="00FD309A"/>
    <w:rsid w:val="00FD30D9"/>
    <w:rsid w:val="00FD3450"/>
    <w:rsid w:val="00FD37E7"/>
    <w:rsid w:val="00FD38CD"/>
    <w:rsid w:val="00FD3D81"/>
    <w:rsid w:val="00FD3D86"/>
    <w:rsid w:val="00FD3DED"/>
    <w:rsid w:val="00FD3DF4"/>
    <w:rsid w:val="00FD4047"/>
    <w:rsid w:val="00FD488C"/>
    <w:rsid w:val="00FD4B18"/>
    <w:rsid w:val="00FD4CE0"/>
    <w:rsid w:val="00FD4FE6"/>
    <w:rsid w:val="00FD5129"/>
    <w:rsid w:val="00FD518D"/>
    <w:rsid w:val="00FD51E1"/>
    <w:rsid w:val="00FD53EA"/>
    <w:rsid w:val="00FD543A"/>
    <w:rsid w:val="00FD5462"/>
    <w:rsid w:val="00FD56D1"/>
    <w:rsid w:val="00FD5792"/>
    <w:rsid w:val="00FD5CC7"/>
    <w:rsid w:val="00FD5E6E"/>
    <w:rsid w:val="00FD613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E0027"/>
    <w:rsid w:val="00FE07BB"/>
    <w:rsid w:val="00FE07FE"/>
    <w:rsid w:val="00FE095C"/>
    <w:rsid w:val="00FE0BD5"/>
    <w:rsid w:val="00FE0D11"/>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C4"/>
    <w:rsid w:val="00FE251B"/>
    <w:rsid w:val="00FE2674"/>
    <w:rsid w:val="00FE2713"/>
    <w:rsid w:val="00FE283E"/>
    <w:rsid w:val="00FE2881"/>
    <w:rsid w:val="00FE2BE9"/>
    <w:rsid w:val="00FE2EB6"/>
    <w:rsid w:val="00FE3321"/>
    <w:rsid w:val="00FE356F"/>
    <w:rsid w:val="00FE38E7"/>
    <w:rsid w:val="00FE3B9C"/>
    <w:rsid w:val="00FE3C7B"/>
    <w:rsid w:val="00FE3ED3"/>
    <w:rsid w:val="00FE3F38"/>
    <w:rsid w:val="00FE41D0"/>
    <w:rsid w:val="00FE433F"/>
    <w:rsid w:val="00FE44A3"/>
    <w:rsid w:val="00FE455D"/>
    <w:rsid w:val="00FE461E"/>
    <w:rsid w:val="00FE4897"/>
    <w:rsid w:val="00FE4A5A"/>
    <w:rsid w:val="00FE4CD1"/>
    <w:rsid w:val="00FE5576"/>
    <w:rsid w:val="00FE5768"/>
    <w:rsid w:val="00FE5A65"/>
    <w:rsid w:val="00FE5ABB"/>
    <w:rsid w:val="00FE5D1C"/>
    <w:rsid w:val="00FE600C"/>
    <w:rsid w:val="00FE60B9"/>
    <w:rsid w:val="00FE628B"/>
    <w:rsid w:val="00FE62A1"/>
    <w:rsid w:val="00FE62D5"/>
    <w:rsid w:val="00FE63B7"/>
    <w:rsid w:val="00FE653A"/>
    <w:rsid w:val="00FE66C9"/>
    <w:rsid w:val="00FE66D3"/>
    <w:rsid w:val="00FE670D"/>
    <w:rsid w:val="00FE69AC"/>
    <w:rsid w:val="00FE6DA7"/>
    <w:rsid w:val="00FE7424"/>
    <w:rsid w:val="00FE756D"/>
    <w:rsid w:val="00FE75F1"/>
    <w:rsid w:val="00FE7687"/>
    <w:rsid w:val="00FE782D"/>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C65"/>
    <w:rsid w:val="00FF1C72"/>
    <w:rsid w:val="00FF200F"/>
    <w:rsid w:val="00FF219F"/>
    <w:rsid w:val="00FF2212"/>
    <w:rsid w:val="00FF2398"/>
    <w:rsid w:val="00FF23B7"/>
    <w:rsid w:val="00FF2904"/>
    <w:rsid w:val="00FF2A1E"/>
    <w:rsid w:val="00FF2AA3"/>
    <w:rsid w:val="00FF2C30"/>
    <w:rsid w:val="00FF2C51"/>
    <w:rsid w:val="00FF2CE4"/>
    <w:rsid w:val="00FF2D30"/>
    <w:rsid w:val="00FF2E5E"/>
    <w:rsid w:val="00FF337B"/>
    <w:rsid w:val="00FF34DE"/>
    <w:rsid w:val="00FF362B"/>
    <w:rsid w:val="00FF375A"/>
    <w:rsid w:val="00FF3844"/>
    <w:rsid w:val="00FF388B"/>
    <w:rsid w:val="00FF3D6F"/>
    <w:rsid w:val="00FF3E19"/>
    <w:rsid w:val="00FF3EE7"/>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B2D"/>
    <w:rsid w:val="00FF5E39"/>
    <w:rsid w:val="00FF5EBB"/>
    <w:rsid w:val="00FF5F4D"/>
    <w:rsid w:val="00FF610C"/>
    <w:rsid w:val="00FF6135"/>
    <w:rsid w:val="00FF6143"/>
    <w:rsid w:val="00FF620D"/>
    <w:rsid w:val="00FF665B"/>
    <w:rsid w:val="00FF675B"/>
    <w:rsid w:val="00FF69B6"/>
    <w:rsid w:val="00FF6C65"/>
    <w:rsid w:val="00FF7213"/>
    <w:rsid w:val="00FF780B"/>
    <w:rsid w:val="00FF7AF3"/>
    <w:rsid w:val="00FF7BC7"/>
    <w:rsid w:val="00FF7C2F"/>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E62E3-D2AD-4A6F-AC3C-0617FAC8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77</cp:revision>
  <cp:lastPrinted>2020-04-14T21:52:00Z</cp:lastPrinted>
  <dcterms:created xsi:type="dcterms:W3CDTF">2020-04-13T16:19:00Z</dcterms:created>
  <dcterms:modified xsi:type="dcterms:W3CDTF">2020-04-14T21:53:00Z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